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F8C7A70" w:rsidR="00F279FC" w:rsidRDefault="00676C91" w:rsidP="00F279FC">
      <w:pPr>
        <w:autoSpaceDE w:val="0"/>
        <w:autoSpaceDN w:val="0"/>
        <w:adjustRightInd w:val="0"/>
        <w:spacing w:after="0" w:line="0" w:lineRule="atLeast"/>
        <w:jc w:val="both"/>
        <w:rPr>
          <w:rFonts w:ascii="Cavolini" w:hAnsi="Cavolini" w:cs="Cavolini"/>
          <w:sz w:val="16"/>
          <w:szCs w:val="16"/>
        </w:rPr>
      </w:pPr>
      <w:bookmarkStart w:id="0" w:name="_Hlk72496717"/>
      <w:bookmarkEnd w:id="0"/>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3EDFA71D">
                <wp:simplePos x="0" y="0"/>
                <wp:positionH relativeFrom="page">
                  <wp:posOffset>435720</wp:posOffset>
                </wp:positionH>
                <wp:positionV relativeFrom="paragraph">
                  <wp:posOffset>-313187</wp:posOffset>
                </wp:positionV>
                <wp:extent cx="6754559" cy="618550"/>
                <wp:effectExtent l="38100" t="38100" r="46355"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4559" cy="618550"/>
                        </a:xfrm>
                        <a:prstGeom prst="rect">
                          <a:avLst/>
                        </a:prstGeom>
                        <a:solidFill>
                          <a:schemeClr val="bg1"/>
                        </a:solidFill>
                        <a:ln w="76200" cap="rnd" cmpd="thinThick">
                          <a:solidFill>
                            <a:srgbClr val="92D050"/>
                          </a:solidFill>
                          <a:miter lim="800000"/>
                          <a:headEnd/>
                          <a:tailEnd/>
                        </a:ln>
                      </wps:spPr>
                      <wps:txbx>
                        <w:txbxContent>
                          <w:p w14:paraId="0C45BF92" w14:textId="3560D1BC" w:rsidR="00283890" w:rsidRPr="00233333" w:rsidRDefault="00D0016C" w:rsidP="00ED5BDB">
                            <w:pPr>
                              <w:spacing w:after="0" w:line="240" w:lineRule="atLeast"/>
                              <w:rPr>
                                <w:color w:val="92D050"/>
                                <w:sz w:val="44"/>
                                <w:szCs w:val="44"/>
                                <w:lang w:val="es-MX"/>
                              </w:rPr>
                            </w:pPr>
                            <w:r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CAMBIOS QU</w:t>
                            </w:r>
                            <w:r w:rsidR="0012575D"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Í</w:t>
                            </w:r>
                            <w:r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MICOS </w:t>
                            </w:r>
                            <w:r w:rsidRPr="00233333">
                              <w:rPr>
                                <w:rFonts w:ascii="Comic Sans MS" w:hAnsi="Comic Sans MS"/>
                                <w:b/>
                                <w:bCs/>
                                <w:color w:val="92D050"/>
                                <w:sz w:val="36"/>
                                <w:szCs w:val="36"/>
                                <w:lang w:val="es-ES"/>
                                <w14:glow w14:rad="25400">
                                  <w14:schemeClr w14:val="accent3">
                                    <w14:alpha w14:val="60000"/>
                                    <w14:satMod w14:val="175000"/>
                                  </w14:schemeClr>
                                </w14:glow>
                                <w14:textOutline w14:w="9525" w14:cap="rnd" w14:cmpd="sng" w14:algn="ctr">
                                  <w14:noFill/>
                                  <w14:prstDash w14:val="solid"/>
                                  <w14:bevel/>
                                </w14:textOutline>
                              </w:rPr>
                              <w:t>(Química)</w:t>
                            </w:r>
                            <w:r w:rsidR="00233333"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Y </w:t>
                            </w:r>
                            <w:r w:rsidR="00337CFD">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FLUIDOS</w:t>
                            </w:r>
                            <w:r w:rsidR="00233333"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233333" w:rsidRPr="00233333">
                              <w:rPr>
                                <w:rFonts w:ascii="Comic Sans MS" w:hAnsi="Comic Sans MS"/>
                                <w:b/>
                                <w:bCs/>
                                <w:color w:val="92D050"/>
                                <w:sz w:val="36"/>
                                <w:szCs w:val="36"/>
                                <w:lang w:val="es-ES"/>
                                <w14:glow w14:rad="25400">
                                  <w14:schemeClr w14:val="accent3">
                                    <w14:alpha w14:val="60000"/>
                                    <w14:satMod w14:val="175000"/>
                                  </w14:schemeClr>
                                </w14:glow>
                                <w14:textOutline w14:w="9525" w14:cap="rnd" w14:cmpd="sng" w14:algn="ctr">
                                  <w14:noFill/>
                                  <w14:prstDash w14:val="solid"/>
                                  <w14:bevel/>
                                </w14:textOutline>
                              </w:rPr>
                              <w:t>(física)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34.3pt;margin-top:-24.65pt;width:531.85pt;height:48.7pt;z-index:251629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" fillcolor="white [3212]" strokecolor="#92d050" strokeweight="6pt">
                <v:stroke linestyle="thinThick" endcap="round"/>
                <v:textbox>
                  <w:txbxContent>
                    <w:p w14:paraId="0C45BF92" w14:textId="3560D1BC" w:rsidR="00283890" w:rsidRPr="00233333" w:rsidRDefault="00D0016C" w:rsidP="00ED5BDB">
                      <w:pPr>
                        <w:spacing w:after="0" w:line="240" w:lineRule="atLeast"/>
                        <w:rPr>
                          <w:color w:val="92D050"/>
                          <w:sz w:val="44"/>
                          <w:szCs w:val="44"/>
                          <w:lang w:val="es-MX"/>
                        </w:rPr>
                      </w:pPr>
                      <w:r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CAMBIOS QU</w:t>
                      </w:r>
                      <w:r w:rsidR="0012575D"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Í</w:t>
                      </w:r>
                      <w:r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MICOS </w:t>
                      </w:r>
                      <w:r w:rsidRPr="00233333">
                        <w:rPr>
                          <w:rFonts w:ascii="Comic Sans MS" w:hAnsi="Comic Sans MS"/>
                          <w:b/>
                          <w:bCs/>
                          <w:color w:val="92D050"/>
                          <w:sz w:val="36"/>
                          <w:szCs w:val="36"/>
                          <w:lang w:val="es-ES"/>
                          <w14:glow w14:rad="25400">
                            <w14:schemeClr w14:val="accent3">
                              <w14:alpha w14:val="60000"/>
                              <w14:satMod w14:val="175000"/>
                            </w14:schemeClr>
                          </w14:glow>
                          <w14:textOutline w14:w="9525" w14:cap="rnd" w14:cmpd="sng" w14:algn="ctr">
                            <w14:noFill/>
                            <w14:prstDash w14:val="solid"/>
                            <w14:bevel/>
                          </w14:textOutline>
                        </w:rPr>
                        <w:t>(Química)</w:t>
                      </w:r>
                      <w:r w:rsidR="00233333"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Y </w:t>
                      </w:r>
                      <w:r w:rsidR="00337CFD">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FLUIDOS</w:t>
                      </w:r>
                      <w:r w:rsidR="00233333" w:rsidRPr="00233333">
                        <w:rPr>
                          <w:rFonts w:ascii="Comic Sans MS" w:hAnsi="Comic Sans MS"/>
                          <w:b/>
                          <w:bCs/>
                          <w:color w:val="92D050"/>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w:t>
                      </w:r>
                      <w:r w:rsidR="00233333" w:rsidRPr="00233333">
                        <w:rPr>
                          <w:rFonts w:ascii="Comic Sans MS" w:hAnsi="Comic Sans MS"/>
                          <w:b/>
                          <w:bCs/>
                          <w:color w:val="92D050"/>
                          <w:sz w:val="36"/>
                          <w:szCs w:val="36"/>
                          <w:lang w:val="es-ES"/>
                          <w14:glow w14:rad="25400">
                            <w14:schemeClr w14:val="accent3">
                              <w14:alpha w14:val="60000"/>
                              <w14:satMod w14:val="175000"/>
                            </w14:schemeClr>
                          </w14:glow>
                          <w14:textOutline w14:w="9525" w14:cap="rnd" w14:cmpd="sng" w14:algn="ctr">
                            <w14:noFill/>
                            <w14:prstDash w14:val="solid"/>
                            <w14:bevel/>
                          </w14:textOutline>
                        </w:rPr>
                        <w:t>(física)</w:t>
                      </w:r>
                    </w:p>
                  </w:txbxContent>
                </v:textbox>
                <w10:wrap anchorx="page"/>
              </v:shape>
            </w:pict>
          </mc:Fallback>
        </mc:AlternateContent>
      </w:r>
      <w:r>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5BE9434A">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8ECB6B7"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" fillcolor="#92d050" strokecolor="#92d050" strokeweight="1pt">
                <w10:wrap anchorx="page"/>
              </v:shape>
            </w:pict>
          </mc:Fallback>
        </mc:AlternateContent>
      </w:r>
    </w:p>
    <w:p w14:paraId="620284F3" w14:textId="1EC0C718" w:rsidR="00E75B5B" w:rsidRDefault="00E75B5B" w:rsidP="00F279FC">
      <w:pPr>
        <w:autoSpaceDE w:val="0"/>
        <w:autoSpaceDN w:val="0"/>
        <w:adjustRightInd w:val="0"/>
        <w:spacing w:after="0" w:line="0" w:lineRule="atLeast"/>
        <w:jc w:val="both"/>
        <w:rPr>
          <w:rFonts w:ascii="Cavolini" w:hAnsi="Cavolini" w:cs="Cavolini"/>
          <w:sz w:val="16"/>
          <w:szCs w:val="16"/>
        </w:rPr>
      </w:pPr>
    </w:p>
    <w:p w14:paraId="02ADF8DC" w14:textId="64A2B923" w:rsidR="00E75B5B" w:rsidRDefault="00AD4C93"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59F09FDC">
            <wp:simplePos x="0" y="0"/>
            <wp:positionH relativeFrom="column">
              <wp:posOffset>-264435</wp:posOffset>
            </wp:positionH>
            <wp:positionV relativeFrom="paragraph">
              <wp:posOffset>162238</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3A95B03D" w14:textId="6A5E6F88" w:rsidR="00FF3DE9" w:rsidRDefault="00AD4C93"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60C92C51">
                <wp:simplePos x="0" y="0"/>
                <wp:positionH relativeFrom="margin">
                  <wp:align>left</wp:align>
                </wp:positionH>
                <wp:positionV relativeFrom="paragraph">
                  <wp:posOffset>24880</wp:posOffset>
                </wp:positionV>
                <wp:extent cx="5225034" cy="378056"/>
                <wp:effectExtent l="133350" t="114300" r="128270" b="155575"/>
                <wp:wrapNone/>
                <wp:docPr id="3" name="Rectángulo: esquinas redondeadas 3"/>
                <wp:cNvGraphicFramePr/>
                <a:graphic xmlns:a="http://schemas.openxmlformats.org/drawingml/2006/main">
                  <a:graphicData uri="http://schemas.microsoft.com/office/word/2010/wordprocessingShape">
                    <wps:wsp>
                      <wps:cNvSpPr/>
                      <wps:spPr>
                        <a:xfrm>
                          <a:off x="0" y="0"/>
                          <a:ext cx="5225034" cy="378056"/>
                        </a:xfrm>
                        <a:prstGeom prst="round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426B44B0" w:rsidR="007F2B57" w:rsidRPr="007F2B57" w:rsidRDefault="000C4815" w:rsidP="00B07D1B">
                            <w:pPr>
                              <w:jc w:val="center"/>
                              <w:rPr>
                                <w:rFonts w:ascii="Century Gothic" w:hAnsi="Century Gothic"/>
                                <w:b/>
                                <w:bCs/>
                                <w:color w:val="FFFFFF" w:themeColor="background1"/>
                                <w:sz w:val="24"/>
                                <w:szCs w:val="24"/>
                              </w:rPr>
                            </w:pPr>
                            <w:r w:rsidRPr="000C4815">
                              <w:rPr>
                                <w:rFonts w:ascii="Century Gothic" w:hAnsi="Century Gothic"/>
                                <w:b/>
                                <w:bCs/>
                                <w:color w:val="FFFFFF" w:themeColor="background1"/>
                                <w:sz w:val="24"/>
                                <w:szCs w:val="24"/>
                              </w:rPr>
                              <w:t>BUSCAN PRODUCIR ENERGÍA LIMPIA CON CELDAS DE COMBUSTIBLE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0;margin-top:1.95pt;width:411.4pt;height:29.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" fillcolor="#92d050" stroked="f" strokeweight=".5pt">
                <v:stroke joinstyle="miter"/>
                <v:shadow on="t" color="black" offset="0,1pt"/>
                <v:textbox>
                  <w:txbxContent>
                    <w:p w14:paraId="0F4D2CD3" w14:textId="426B44B0" w:rsidR="007F2B57" w:rsidRPr="007F2B57" w:rsidRDefault="000C4815" w:rsidP="00B07D1B">
                      <w:pPr>
                        <w:jc w:val="center"/>
                        <w:rPr>
                          <w:rFonts w:ascii="Century Gothic" w:hAnsi="Century Gothic"/>
                          <w:b/>
                          <w:bCs/>
                          <w:color w:val="FFFFFF" w:themeColor="background1"/>
                          <w:sz w:val="24"/>
                          <w:szCs w:val="24"/>
                        </w:rPr>
                      </w:pPr>
                      <w:r w:rsidRPr="000C4815">
                        <w:rPr>
                          <w:rFonts w:ascii="Century Gothic" w:hAnsi="Century Gothic"/>
                          <w:b/>
                          <w:bCs/>
                          <w:color w:val="FFFFFF" w:themeColor="background1"/>
                          <w:sz w:val="24"/>
                          <w:szCs w:val="24"/>
                        </w:rPr>
                        <w:t>BUSCAN PRODUCIR ENERGÍA LIMPIA CON CELDAS DE COMBUSTIBLE</w:t>
                      </w:r>
                    </w:p>
                  </w:txbxContent>
                </v:textbox>
                <w10:wrap anchorx="margin"/>
              </v:roundrect>
            </w:pict>
          </mc:Fallback>
        </mc:AlternateContent>
      </w:r>
    </w:p>
    <w:p w14:paraId="0769C2AF" w14:textId="287D6A79" w:rsidR="006E5081" w:rsidRDefault="005E6AF1" w:rsidP="00F279FC">
      <w:p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4570EE5C">
                <wp:simplePos x="0" y="0"/>
                <wp:positionH relativeFrom="leftMargin">
                  <wp:posOffset>198129</wp:posOffset>
                </wp:positionH>
                <wp:positionV relativeFrom="paragraph">
                  <wp:posOffset>165442</wp:posOffset>
                </wp:positionV>
                <wp:extent cx="442595" cy="6224279"/>
                <wp:effectExtent l="171450" t="152400" r="186055" b="17653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ln>
                          <a:solidFill>
                            <a:srgbClr val="92D05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133D0872"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sidR="00D0016C">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5.6pt;margin-top:13.05pt;width:34.85pt;height:490.1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" fillcolor="white [3201]" strokecolor="#92d050" strokeweight="1pt">
                <v:stroke dashstyle="longDash"/>
                <v:textbox style="layout-flow:vertical;mso-layout-flow-alt:bottom-to-top">
                  <w:txbxContent>
                    <w:p w14:paraId="40A9D205" w14:textId="133D0872"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sidR="00D0016C">
                        <w:rPr>
                          <w:rFonts w:ascii="Ink Free" w:eastAsia="STHupo" w:hAnsi="Ink Free" w:cs="Cavolini"/>
                          <w:b/>
                          <w:spacing w:val="20"/>
                          <w:sz w:val="32"/>
                          <w:lang w:val="es-ES"/>
                        </w:rPr>
                        <w:t>CAMBIOS QUÍMICOS DE LA MATE</w:t>
                      </w:r>
                    </w:p>
                  </w:txbxContent>
                </v:textbox>
                <w10:wrap anchorx="margin"/>
              </v:shape>
            </w:pict>
          </mc:Fallback>
        </mc:AlternateContent>
      </w:r>
    </w:p>
    <w:p w14:paraId="6381B0F2" w14:textId="06774421" w:rsidR="006E5081" w:rsidRDefault="006E5081" w:rsidP="00F279FC">
      <w:pPr>
        <w:autoSpaceDE w:val="0"/>
        <w:autoSpaceDN w:val="0"/>
        <w:adjustRightInd w:val="0"/>
        <w:spacing w:after="0" w:line="0" w:lineRule="atLeast"/>
        <w:jc w:val="both"/>
        <w:rPr>
          <w:rFonts w:ascii="Century Gothic" w:hAnsi="Century Gothic" w:cs="Cavolini"/>
          <w:noProof/>
          <w:sz w:val="24"/>
          <w:szCs w:val="24"/>
        </w:rPr>
      </w:pPr>
    </w:p>
    <w:p w14:paraId="48CC0A60" w14:textId="5E9B449F" w:rsidR="00A100FB" w:rsidRPr="00A100FB" w:rsidRDefault="00A100FB" w:rsidP="00A100FB">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L</w:t>
      </w:r>
      <w:r w:rsidRPr="00A100FB">
        <w:rPr>
          <w:rFonts w:ascii="Century Gothic" w:hAnsi="Century Gothic" w:cs="Cavolini"/>
          <w:sz w:val="24"/>
          <w:szCs w:val="24"/>
        </w:rPr>
        <w:t>as investigaciones apuntan a crear sistemas que puedan, con energía renovable, brindar luz a una comunidad y hasta mover un carro. Para diciembre se espera que el prototipo esté iluminando.</w:t>
      </w:r>
      <w:r w:rsidR="009975A3">
        <w:rPr>
          <w:rFonts w:ascii="Century Gothic" w:hAnsi="Century Gothic" w:cs="Cavolini"/>
          <w:sz w:val="24"/>
          <w:szCs w:val="24"/>
        </w:rPr>
        <w:t xml:space="preserve"> </w:t>
      </w:r>
      <w:r w:rsidRPr="00A100FB">
        <w:rPr>
          <w:rFonts w:ascii="Century Gothic" w:hAnsi="Century Gothic" w:cs="Cavolini"/>
          <w:sz w:val="24"/>
          <w:szCs w:val="24"/>
        </w:rPr>
        <w:t>Por el momento, los científicos inician el experimento con etanol y posiblemente con hidrógeno, pero lo harán con otros materiales ambientalmente limpios y renovables. Asimismo, el sistema será en principio de baja potencia (30 vatios), pero el reto es hacerlo a escala y acrecentar su capacidad.</w:t>
      </w:r>
    </w:p>
    <w:p w14:paraId="41067E97" w14:textId="270015E8" w:rsidR="00A100FB" w:rsidRPr="00A100FB" w:rsidRDefault="00A100FB" w:rsidP="00A100FB">
      <w:pPr>
        <w:autoSpaceDE w:val="0"/>
        <w:autoSpaceDN w:val="0"/>
        <w:adjustRightInd w:val="0"/>
        <w:spacing w:after="0" w:line="0" w:lineRule="atLeast"/>
        <w:jc w:val="both"/>
        <w:rPr>
          <w:rFonts w:ascii="Century Gothic" w:hAnsi="Century Gothic" w:cs="Cavolini"/>
          <w:sz w:val="24"/>
          <w:szCs w:val="24"/>
        </w:rPr>
      </w:pPr>
      <w:r w:rsidRPr="00A100FB">
        <w:rPr>
          <w:rFonts w:ascii="Century Gothic" w:hAnsi="Century Gothic" w:cs="Cavolini"/>
          <w:sz w:val="24"/>
          <w:szCs w:val="24"/>
        </w:rPr>
        <w:t>Esta planta eléctrica se basa en celdas de combustible, que son dispositivos de energía alternativa ambientalmente limpios. “Las celdas son pilas, en este caso estamos ensamblando un stack, una palabra que en inglés significa un apilamiento o varias pilas, es decir, podría traducirse como unas baterías para lograr potencias mayores”, especificó Carlos Ignacio Sánchez Sáenz, director del Grupo de Ingeniería Electroquímica (Griequi) de la Facultad de Minas.</w:t>
      </w:r>
    </w:p>
    <w:p w14:paraId="186505E5" w14:textId="4955347B" w:rsidR="00A100FB" w:rsidRPr="00A100FB" w:rsidRDefault="00B96DB0" w:rsidP="00A100FB">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38816" behindDoc="0" locked="0" layoutInCell="1" allowOverlap="1" wp14:anchorId="0C0453D0" wp14:editId="787AD17C">
            <wp:simplePos x="0" y="0"/>
            <wp:positionH relativeFrom="column">
              <wp:posOffset>4093083</wp:posOffset>
            </wp:positionH>
            <wp:positionV relativeFrom="paragraph">
              <wp:posOffset>543306</wp:posOffset>
            </wp:positionV>
            <wp:extent cx="2121655" cy="2114804"/>
            <wp:effectExtent l="19050" t="19050" r="12065" b="19050"/>
            <wp:wrapThrough wrapText="bothSides">
              <wp:wrapPolygon edited="0">
                <wp:start x="-194" y="-195"/>
                <wp:lineTo x="-194" y="21600"/>
                <wp:lineTo x="21335" y="21600"/>
                <wp:lineTo x="21529" y="21600"/>
                <wp:lineTo x="21529" y="-195"/>
                <wp:lineTo x="-194" y="-195"/>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1655" cy="2114804"/>
                    </a:xfrm>
                    <a:prstGeom prst="rect">
                      <a:avLst/>
                    </a:prstGeom>
                    <a:noFill/>
                    <a:ln>
                      <a:solidFill>
                        <a:srgbClr val="92D050"/>
                      </a:solidFill>
                      <a:prstDash val="dashDot"/>
                    </a:ln>
                  </pic:spPr>
                </pic:pic>
              </a:graphicData>
            </a:graphic>
            <wp14:sizeRelH relativeFrom="page">
              <wp14:pctWidth>0</wp14:pctWidth>
            </wp14:sizeRelH>
            <wp14:sizeRelV relativeFrom="page">
              <wp14:pctHeight>0</wp14:pctHeight>
            </wp14:sizeRelV>
          </wp:anchor>
        </w:drawing>
      </w:r>
      <w:r w:rsidR="00A100FB" w:rsidRPr="00A100FB">
        <w:rPr>
          <w:rFonts w:ascii="Century Gothic" w:hAnsi="Century Gothic" w:cs="Cavolini"/>
          <w:sz w:val="24"/>
          <w:szCs w:val="24"/>
        </w:rPr>
        <w:t>Los expertos aseguran que las celdas son dispositivos altamente eficientes, eliminando al máximo las pérdidas energéticas. Los esfuerzos se invierten en el desarrollo de materiales para ánodos y cátodos, es decir, los electrodos donde se dan las reacciones; para los electrolitos, que conducen los iones, tratando de hacerlos sólidos para la eficiencia en el transporte de energía; las placas bipolares, o dispositivos que permiten producir en serie de pilas para voltajes y potencias grandes; catalizadores, que aceleran las reacciones químicas, y se está pensando en producir las propias membranas.</w:t>
      </w:r>
    </w:p>
    <w:p w14:paraId="6629CDC8" w14:textId="70C5C566" w:rsidR="00CA4DA2" w:rsidRDefault="00A100FB" w:rsidP="00A100FB">
      <w:pPr>
        <w:autoSpaceDE w:val="0"/>
        <w:autoSpaceDN w:val="0"/>
        <w:adjustRightInd w:val="0"/>
        <w:spacing w:after="0" w:line="0" w:lineRule="atLeast"/>
        <w:jc w:val="both"/>
        <w:rPr>
          <w:rFonts w:ascii="Century Gothic" w:hAnsi="Century Gothic" w:cs="Cavolini"/>
          <w:sz w:val="24"/>
          <w:szCs w:val="24"/>
        </w:rPr>
      </w:pPr>
      <w:r w:rsidRPr="00A100FB">
        <w:rPr>
          <w:rFonts w:ascii="Century Gothic" w:hAnsi="Century Gothic" w:cs="Cavolini"/>
          <w:sz w:val="24"/>
          <w:szCs w:val="24"/>
        </w:rPr>
        <w:t>Otra parte del proyecto es la elaboración electrónica, que permite adecuar la electricidad de una pila a cualquier otra utilización que se requiera. Entonces, en el proyecto también hay diseño de convertidores para aplicaciones en iluminación. “La planta, además del stack, debe tener una electrónica que convierta la electricidad a lo que uno la necesite y a la vez proteja de los transistores a las celdas de combustible”, detalló Sánchez.</w:t>
      </w:r>
    </w:p>
    <w:p w14:paraId="5BC89003" w14:textId="6C68FA77" w:rsidR="00CA4DA2" w:rsidRDefault="00CA4DA2" w:rsidP="00425D8D">
      <w:pPr>
        <w:autoSpaceDE w:val="0"/>
        <w:autoSpaceDN w:val="0"/>
        <w:adjustRightInd w:val="0"/>
        <w:spacing w:after="0" w:line="0" w:lineRule="atLeast"/>
        <w:jc w:val="both"/>
        <w:rPr>
          <w:rFonts w:ascii="Century Gothic" w:hAnsi="Century Gothic" w:cs="Cavolini"/>
          <w:sz w:val="24"/>
          <w:szCs w:val="24"/>
        </w:rPr>
      </w:pPr>
    </w:p>
    <w:p w14:paraId="7F09FA9B" w14:textId="125D9262" w:rsidR="00CA4DA2" w:rsidRDefault="00743B34" w:rsidP="00425D8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58944" behindDoc="0" locked="0" layoutInCell="1" allowOverlap="1" wp14:anchorId="3E425C67" wp14:editId="4E84CD1E">
            <wp:simplePos x="0" y="0"/>
            <wp:positionH relativeFrom="page">
              <wp:posOffset>162941</wp:posOffset>
            </wp:positionH>
            <wp:positionV relativeFrom="paragraph">
              <wp:posOffset>229108</wp:posOffset>
            </wp:positionV>
            <wp:extent cx="597535" cy="1015365"/>
            <wp:effectExtent l="0" t="0" r="0" b="0"/>
            <wp:wrapThrough wrapText="bothSides">
              <wp:wrapPolygon edited="0">
                <wp:start x="0" y="0"/>
                <wp:lineTo x="0" y="21073"/>
                <wp:lineTo x="20659" y="21073"/>
                <wp:lineTo x="20659"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A100FB" w:rsidRPr="00A100FB">
        <w:rPr>
          <w:rFonts w:ascii="Century Gothic" w:hAnsi="Century Gothic" w:cs="Cavolini"/>
          <w:sz w:val="24"/>
          <w:szCs w:val="24"/>
        </w:rPr>
        <w:t>La UN le invierte al proyecto en función de un desarrollo sostenible y la generación de energías alternativas, que no dependan de los combustibles fósiles y que no deterioren el medioambiente. Las celdas de combustible son una de las mejores opciones hasta el momento</w:t>
      </w:r>
      <w:r w:rsidR="00A100FB">
        <w:rPr>
          <w:rFonts w:ascii="Century Gothic" w:hAnsi="Century Gothic" w:cs="Cavolini"/>
          <w:sz w:val="24"/>
          <w:szCs w:val="24"/>
        </w:rPr>
        <w:t>.</w:t>
      </w:r>
    </w:p>
    <w:p w14:paraId="7B4F83B2" w14:textId="77777777" w:rsidR="00CA4DA2" w:rsidRDefault="00CA4DA2" w:rsidP="00425D8D">
      <w:pPr>
        <w:autoSpaceDE w:val="0"/>
        <w:autoSpaceDN w:val="0"/>
        <w:adjustRightInd w:val="0"/>
        <w:spacing w:after="0" w:line="0" w:lineRule="atLeast"/>
        <w:jc w:val="both"/>
        <w:rPr>
          <w:rFonts w:ascii="Century Gothic" w:hAnsi="Century Gothic" w:cs="Cavolini"/>
          <w:sz w:val="24"/>
          <w:szCs w:val="24"/>
        </w:rPr>
      </w:pPr>
    </w:p>
    <w:p w14:paraId="1B676E4D" w14:textId="6D57B403" w:rsidR="00CA4DA2" w:rsidRDefault="00CA4DA2" w:rsidP="00425D8D">
      <w:pPr>
        <w:autoSpaceDE w:val="0"/>
        <w:autoSpaceDN w:val="0"/>
        <w:adjustRightInd w:val="0"/>
        <w:spacing w:after="0" w:line="0" w:lineRule="atLeast"/>
        <w:jc w:val="both"/>
        <w:rPr>
          <w:rFonts w:ascii="Century Gothic" w:hAnsi="Century Gothic" w:cs="Cavolini"/>
          <w:sz w:val="24"/>
          <w:szCs w:val="24"/>
        </w:rPr>
      </w:pPr>
    </w:p>
    <w:p w14:paraId="68A17F1D" w14:textId="2467BBA7" w:rsidR="00CF3A98" w:rsidRDefault="00BB1FFB" w:rsidP="00425D8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lastRenderedPageBreak/>
        <w:drawing>
          <wp:anchor distT="0" distB="0" distL="114300" distR="114300" simplePos="0" relativeHeight="251941888" behindDoc="0" locked="0" layoutInCell="1" allowOverlap="1" wp14:anchorId="307865CD" wp14:editId="537FCF38">
            <wp:simplePos x="0" y="0"/>
            <wp:positionH relativeFrom="margin">
              <wp:posOffset>-84582</wp:posOffset>
            </wp:positionH>
            <wp:positionV relativeFrom="paragraph">
              <wp:posOffset>69215</wp:posOffset>
            </wp:positionV>
            <wp:extent cx="468122" cy="283602"/>
            <wp:effectExtent l="19050" t="19050" r="27305" b="215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468122" cy="283602"/>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4A4CF6F" wp14:editId="308ADFA2">
                <wp:simplePos x="0" y="0"/>
                <wp:positionH relativeFrom="margin">
                  <wp:posOffset>531876</wp:posOffset>
                </wp:positionH>
                <wp:positionV relativeFrom="paragraph">
                  <wp:posOffset>39370</wp:posOffset>
                </wp:positionV>
                <wp:extent cx="4243070" cy="323850"/>
                <wp:effectExtent l="133350" t="133350" r="157480" b="152400"/>
                <wp:wrapNone/>
                <wp:docPr id="12" name="Rectángulo 12"/>
                <wp:cNvGraphicFramePr/>
                <a:graphic xmlns:a="http://schemas.openxmlformats.org/drawingml/2006/main">
                  <a:graphicData uri="http://schemas.microsoft.com/office/word/2010/wordprocessingShape">
                    <wps:wsp>
                      <wps:cNvSpPr/>
                      <wps:spPr>
                        <a:xfrm>
                          <a:off x="0" y="0"/>
                          <a:ext cx="4243070" cy="323850"/>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20CE3206" w:rsidR="00854CA8" w:rsidRPr="005B38AE" w:rsidRDefault="00782CD8" w:rsidP="00854CA8">
                            <w:pPr>
                              <w:jc w:val="center"/>
                              <w:rPr>
                                <w:rFonts w:ascii="Century Gothic" w:hAnsi="Century Gothic"/>
                                <w:b/>
                                <w:bCs/>
                                <w:color w:val="FFFFFF" w:themeColor="background1"/>
                                <w:sz w:val="28"/>
                                <w:szCs w:val="28"/>
                                <w:lang w:val="es-MX"/>
                              </w:rPr>
                            </w:pPr>
                            <w:r w:rsidRPr="005B38AE">
                              <w:rPr>
                                <w:rFonts w:ascii="Century Gothic" w:hAnsi="Century Gothic"/>
                                <w:b/>
                                <w:bCs/>
                                <w:color w:val="FFFFFF" w:themeColor="background1"/>
                                <w:sz w:val="28"/>
                                <w:szCs w:val="28"/>
                                <w:lang w:val="es-MX"/>
                              </w:rPr>
                              <w:t>CAMBIOS QUIMICOS DE LA MATERIA</w:t>
                            </w:r>
                            <w:r w:rsidR="00B96DB0" w:rsidRPr="005B38AE">
                              <w:rPr>
                                <w:rFonts w:ascii="Century Gothic" w:hAnsi="Century Gothic"/>
                                <w:b/>
                                <w:bCs/>
                                <w:color w:val="FFFFFF" w:themeColor="background1"/>
                                <w:sz w:val="28"/>
                                <w:szCs w:val="28"/>
                                <w:lang w:val="es-MX"/>
                              </w:rPr>
                              <w:t xml:space="preserve"> (Química)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41.9pt;margin-top:3.1pt;width:334.1pt;height:2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" fillcolor="#92d050" stroked="f" strokeweight=".5pt">
                <v:shadow on="t" color="black" offset="0,1pt"/>
                <v:textbox>
                  <w:txbxContent>
                    <w:p w14:paraId="0DA3EBC0" w14:textId="20CE3206" w:rsidR="00854CA8" w:rsidRPr="005B38AE" w:rsidRDefault="00782CD8" w:rsidP="00854CA8">
                      <w:pPr>
                        <w:jc w:val="center"/>
                        <w:rPr>
                          <w:rFonts w:ascii="Century Gothic" w:hAnsi="Century Gothic"/>
                          <w:b/>
                          <w:bCs/>
                          <w:color w:val="FFFFFF" w:themeColor="background1"/>
                          <w:sz w:val="28"/>
                          <w:szCs w:val="28"/>
                          <w:lang w:val="es-MX"/>
                        </w:rPr>
                      </w:pPr>
                      <w:r w:rsidRPr="005B38AE">
                        <w:rPr>
                          <w:rFonts w:ascii="Century Gothic" w:hAnsi="Century Gothic"/>
                          <w:b/>
                          <w:bCs/>
                          <w:color w:val="FFFFFF" w:themeColor="background1"/>
                          <w:sz w:val="28"/>
                          <w:szCs w:val="28"/>
                          <w:lang w:val="es-MX"/>
                        </w:rPr>
                        <w:t>CAMBIOS QUIMICOS DE LA MATERIA</w:t>
                      </w:r>
                      <w:r w:rsidR="00B96DB0" w:rsidRPr="005B38AE">
                        <w:rPr>
                          <w:rFonts w:ascii="Century Gothic" w:hAnsi="Century Gothic"/>
                          <w:b/>
                          <w:bCs/>
                          <w:color w:val="FFFFFF" w:themeColor="background1"/>
                          <w:sz w:val="28"/>
                          <w:szCs w:val="28"/>
                          <w:lang w:val="es-MX"/>
                        </w:rPr>
                        <w:t xml:space="preserve"> (Química)</w:t>
                      </w:r>
                    </w:p>
                  </w:txbxContent>
                </v:textbox>
                <w10:wrap anchorx="margin"/>
              </v:rect>
            </w:pict>
          </mc:Fallback>
        </mc:AlternateContent>
      </w:r>
      <w:r w:rsidR="00B96DB0" w:rsidRPr="00052262">
        <w:rPr>
          <w:rFonts w:ascii="Lucida Console" w:eastAsia="HGMaruGothicMPRO" w:hAnsi="Lucida Console"/>
          <w:b/>
          <w:bCs/>
          <w:noProof/>
          <w:spacing w:val="40"/>
        </w:rPr>
        <mc:AlternateContent>
          <mc:Choice Requires="wps">
            <w:drawing>
              <wp:anchor distT="45720" distB="45720" distL="114300" distR="114300" simplePos="0" relativeHeight="251940864" behindDoc="0" locked="0" layoutInCell="1" allowOverlap="1" wp14:anchorId="1C9BC192" wp14:editId="17BBA209">
                <wp:simplePos x="0" y="0"/>
                <wp:positionH relativeFrom="leftMargin">
                  <wp:posOffset>264414</wp:posOffset>
                </wp:positionH>
                <wp:positionV relativeFrom="paragraph">
                  <wp:posOffset>155194</wp:posOffset>
                </wp:positionV>
                <wp:extent cx="442595" cy="6224279"/>
                <wp:effectExtent l="171450" t="152400" r="186055" b="17653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5D6C499C" w14:textId="77777777" w:rsidR="00B96DB0" w:rsidRPr="00212865" w:rsidRDefault="00B96DB0" w:rsidP="00B96D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C192" id="_x0000_s1030" type="#_x0000_t202" style="position:absolute;left:0;text-align:left;margin-left:20.8pt;margin-top:12.2pt;width:34.85pt;height:490.1pt;z-index:251940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" fillcolor="window" strokecolor="#92d050" strokeweight="1pt">
                <v:stroke dashstyle="longDash"/>
                <v:textbox style="layout-flow:vertical;mso-layout-flow-alt:bottom-to-top">
                  <w:txbxContent>
                    <w:p w14:paraId="5D6C499C" w14:textId="77777777" w:rsidR="00B96DB0" w:rsidRPr="00212865" w:rsidRDefault="00B96DB0" w:rsidP="00B96D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margin"/>
              </v:shape>
            </w:pict>
          </mc:Fallback>
        </mc:AlternateContent>
      </w:r>
    </w:p>
    <w:p w14:paraId="473AA1FB" w14:textId="77777777" w:rsidR="00B96DB0" w:rsidRDefault="00B96DB0" w:rsidP="009941E6">
      <w:pPr>
        <w:autoSpaceDE w:val="0"/>
        <w:autoSpaceDN w:val="0"/>
        <w:adjustRightInd w:val="0"/>
        <w:spacing w:after="0" w:line="0" w:lineRule="atLeast"/>
        <w:jc w:val="both"/>
        <w:rPr>
          <w:rFonts w:ascii="Century Gothic" w:hAnsi="Century Gothic" w:cs="Cavolini"/>
          <w:noProof/>
          <w:sz w:val="24"/>
          <w:szCs w:val="24"/>
        </w:rPr>
      </w:pPr>
    </w:p>
    <w:p w14:paraId="472E7D4A" w14:textId="2833B94B" w:rsidR="0098027F" w:rsidRDefault="0098027F" w:rsidP="006213C3">
      <w:pPr>
        <w:autoSpaceDE w:val="0"/>
        <w:autoSpaceDN w:val="0"/>
        <w:adjustRightInd w:val="0"/>
        <w:spacing w:after="0" w:line="0" w:lineRule="atLeast"/>
        <w:jc w:val="both"/>
        <w:rPr>
          <w:rFonts w:ascii="Century Gothic" w:hAnsi="Century Gothic" w:cs="Cavolini"/>
          <w:noProof/>
          <w:sz w:val="24"/>
          <w:szCs w:val="24"/>
        </w:rPr>
      </w:pPr>
    </w:p>
    <w:p w14:paraId="176F844B" w14:textId="7F5640A0" w:rsidR="0098027F" w:rsidRDefault="008F099C" w:rsidP="008F099C">
      <w:pPr>
        <w:autoSpaceDE w:val="0"/>
        <w:autoSpaceDN w:val="0"/>
        <w:adjustRightInd w:val="0"/>
        <w:spacing w:after="0" w:line="0" w:lineRule="atLeast"/>
        <w:jc w:val="both"/>
        <w:rPr>
          <w:rFonts w:ascii="Century Gothic" w:hAnsi="Century Gothic" w:cs="Cavolini"/>
          <w:noProof/>
          <w:sz w:val="24"/>
          <w:szCs w:val="24"/>
        </w:rPr>
      </w:pPr>
      <w:r w:rsidRPr="008F099C">
        <w:rPr>
          <w:rFonts w:ascii="Century Gothic" w:hAnsi="Century Gothic" w:cs="Cavolini"/>
          <w:noProof/>
          <w:sz w:val="24"/>
          <w:szCs w:val="24"/>
        </w:rPr>
        <w:t xml:space="preserve">Los cambios químicos son aquellos en los que se </w:t>
      </w:r>
      <w:r w:rsidRPr="00834DA1">
        <w:rPr>
          <w:rFonts w:ascii="Century Gothic" w:hAnsi="Century Gothic" w:cs="Cavolini"/>
          <w:b/>
          <w:bCs/>
          <w:noProof/>
          <w:sz w:val="24"/>
          <w:szCs w:val="24"/>
          <w:u w:val="single"/>
        </w:rPr>
        <w:t>modifica la naturaleza de la materia</w:t>
      </w:r>
      <w:r w:rsidRPr="008F099C">
        <w:rPr>
          <w:rFonts w:ascii="Century Gothic" w:hAnsi="Century Gothic" w:cs="Cavolini"/>
          <w:noProof/>
          <w:sz w:val="24"/>
          <w:szCs w:val="24"/>
        </w:rPr>
        <w:t>, es decir, una sustancia da lugar a otra u otras diferentes. Esto sucede, por ejemplo, durante nuestra digestión: cuando ingerimos una manzana, esta se transforma en nuestro sistema digestivo en sustancias nutritivas y deja de ser una manzana.</w:t>
      </w:r>
      <w:r w:rsidR="00E71E72">
        <w:rPr>
          <w:rFonts w:ascii="Century Gothic" w:hAnsi="Century Gothic" w:cs="Cavolini"/>
          <w:noProof/>
          <w:sz w:val="24"/>
          <w:szCs w:val="24"/>
        </w:rPr>
        <w:t xml:space="preserve"> </w:t>
      </w:r>
      <w:r w:rsidRPr="008F099C">
        <w:rPr>
          <w:rFonts w:ascii="Century Gothic" w:hAnsi="Century Gothic" w:cs="Cavolini"/>
          <w:noProof/>
          <w:sz w:val="24"/>
          <w:szCs w:val="24"/>
        </w:rPr>
        <w:t xml:space="preserve">Algunos de los cambios químicos más habituales en la naturaleza son la </w:t>
      </w:r>
      <w:r>
        <w:rPr>
          <w:rFonts w:ascii="Century Gothic" w:hAnsi="Century Gothic" w:cs="Cavolini"/>
          <w:noProof/>
          <w:sz w:val="24"/>
          <w:szCs w:val="24"/>
        </w:rPr>
        <w:t xml:space="preserve"> </w:t>
      </w:r>
      <w:r w:rsidRPr="008F099C">
        <w:rPr>
          <w:rFonts w:ascii="Century Gothic" w:hAnsi="Century Gothic" w:cs="Cavolini"/>
          <w:noProof/>
          <w:sz w:val="24"/>
          <w:szCs w:val="24"/>
        </w:rPr>
        <w:t>descomposición de la materia, la fermentación, la oxidación y la combustión.</w:t>
      </w:r>
    </w:p>
    <w:p w14:paraId="366C4B2A" w14:textId="50882E9F" w:rsidR="0098027F" w:rsidRDefault="00665E09" w:rsidP="00665E09">
      <w:pPr>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4ED2E3D6" wp14:editId="0094FCA4">
            <wp:extent cx="5428488" cy="2846524"/>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025" cy="2867780"/>
                    </a:xfrm>
                    <a:prstGeom prst="rect">
                      <a:avLst/>
                    </a:prstGeom>
                    <a:noFill/>
                    <a:ln>
                      <a:noFill/>
                    </a:ln>
                  </pic:spPr>
                </pic:pic>
              </a:graphicData>
            </a:graphic>
          </wp:inline>
        </w:drawing>
      </w:r>
    </w:p>
    <w:p w14:paraId="6D0577F3" w14:textId="05D78CC2" w:rsidR="0098027F" w:rsidRDefault="0098027F" w:rsidP="006213C3">
      <w:pPr>
        <w:autoSpaceDE w:val="0"/>
        <w:autoSpaceDN w:val="0"/>
        <w:adjustRightInd w:val="0"/>
        <w:spacing w:after="0" w:line="0" w:lineRule="atLeast"/>
        <w:jc w:val="both"/>
        <w:rPr>
          <w:rFonts w:ascii="Century Gothic" w:hAnsi="Century Gothic" w:cs="Cavolini"/>
          <w:noProof/>
          <w:sz w:val="24"/>
          <w:szCs w:val="24"/>
        </w:rPr>
      </w:pPr>
    </w:p>
    <w:p w14:paraId="393F9C1C" w14:textId="557DF6CA" w:rsidR="0098027F" w:rsidRDefault="00665E09" w:rsidP="00665E09">
      <w:pPr>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08096" behindDoc="0" locked="0" layoutInCell="1" allowOverlap="1" wp14:anchorId="7B5E0A17" wp14:editId="60651B37">
            <wp:simplePos x="0" y="0"/>
            <wp:positionH relativeFrom="page">
              <wp:posOffset>188849</wp:posOffset>
            </wp:positionH>
            <wp:positionV relativeFrom="paragraph">
              <wp:posOffset>1992503</wp:posOffset>
            </wp:positionV>
            <wp:extent cx="597535" cy="1039749"/>
            <wp:effectExtent l="0" t="0" r="0" b="8255"/>
            <wp:wrapThrough wrapText="bothSides">
              <wp:wrapPolygon edited="0">
                <wp:start x="0" y="0"/>
                <wp:lineTo x="0" y="21376"/>
                <wp:lineTo x="20659" y="21376"/>
                <wp:lineTo x="20659"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3974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inline distT="0" distB="0" distL="0" distR="0" wp14:anchorId="7235EDA7" wp14:editId="78B4C3B8">
            <wp:extent cx="5314198" cy="2633345"/>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7459" cy="2649827"/>
                    </a:xfrm>
                    <a:prstGeom prst="rect">
                      <a:avLst/>
                    </a:prstGeom>
                    <a:noFill/>
                    <a:ln>
                      <a:noFill/>
                    </a:ln>
                  </pic:spPr>
                </pic:pic>
              </a:graphicData>
            </a:graphic>
          </wp:inline>
        </w:drawing>
      </w:r>
    </w:p>
    <w:p w14:paraId="06FBCFE0" w14:textId="16781985" w:rsidR="00987A54" w:rsidRPr="00987A54" w:rsidRDefault="00987A54" w:rsidP="00987A54">
      <w:pPr>
        <w:autoSpaceDE w:val="0"/>
        <w:autoSpaceDN w:val="0"/>
        <w:adjustRightInd w:val="0"/>
        <w:spacing w:after="0" w:line="0" w:lineRule="atLeast"/>
        <w:jc w:val="both"/>
        <w:rPr>
          <w:rFonts w:ascii="Century Gothic" w:hAnsi="Century Gothic" w:cs="Cavolini"/>
          <w:noProof/>
          <w:sz w:val="24"/>
          <w:szCs w:val="24"/>
        </w:rPr>
      </w:pPr>
      <w:r w:rsidRPr="00987A54">
        <w:rPr>
          <w:rFonts w:ascii="Century Gothic" w:hAnsi="Century Gothic" w:cs="Cavolini"/>
          <w:noProof/>
          <w:sz w:val="24"/>
          <w:szCs w:val="24"/>
        </w:rPr>
        <w:t>Cuando algunas sustancias se ponen en contacto</w:t>
      </w:r>
      <w:r>
        <w:rPr>
          <w:rFonts w:ascii="Century Gothic" w:hAnsi="Century Gothic" w:cs="Cavolini"/>
          <w:noProof/>
          <w:sz w:val="24"/>
          <w:szCs w:val="24"/>
        </w:rPr>
        <w:t xml:space="preserve"> </w:t>
      </w:r>
      <w:r w:rsidRPr="00987A54">
        <w:rPr>
          <w:rFonts w:ascii="Century Gothic" w:hAnsi="Century Gothic" w:cs="Cavolini"/>
          <w:noProof/>
          <w:sz w:val="24"/>
          <w:szCs w:val="24"/>
        </w:rPr>
        <w:t>bajo determinadas condiciones, interactúan dando</w:t>
      </w:r>
      <w:r>
        <w:rPr>
          <w:rFonts w:ascii="Century Gothic" w:hAnsi="Century Gothic" w:cs="Cavolini"/>
          <w:noProof/>
          <w:sz w:val="24"/>
          <w:szCs w:val="24"/>
        </w:rPr>
        <w:t xml:space="preserve"> </w:t>
      </w:r>
      <w:r w:rsidRPr="00987A54">
        <w:rPr>
          <w:rFonts w:ascii="Century Gothic" w:hAnsi="Century Gothic" w:cs="Cavolini"/>
          <w:noProof/>
          <w:sz w:val="24"/>
          <w:szCs w:val="24"/>
        </w:rPr>
        <w:t>lugar a nuevas sustancias, se genera un proceso</w:t>
      </w:r>
    </w:p>
    <w:p w14:paraId="18B525F5" w14:textId="19551543" w:rsidR="00665E09" w:rsidRDefault="001238C8" w:rsidP="00987A54">
      <w:p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948032" behindDoc="0" locked="0" layoutInCell="1" allowOverlap="1" wp14:anchorId="575341E2" wp14:editId="478C42B3">
                <wp:simplePos x="0" y="0"/>
                <wp:positionH relativeFrom="leftMargin">
                  <wp:posOffset>337820</wp:posOffset>
                </wp:positionH>
                <wp:positionV relativeFrom="paragraph">
                  <wp:posOffset>237617</wp:posOffset>
                </wp:positionV>
                <wp:extent cx="442595" cy="6224279"/>
                <wp:effectExtent l="171450" t="152400" r="186055" b="17653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69DF397C" w14:textId="77777777" w:rsidR="001238C8" w:rsidRPr="00212865" w:rsidRDefault="001238C8" w:rsidP="001238C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341E2" id="_x0000_s1031" type="#_x0000_t202" style="position:absolute;left:0;text-align:left;margin-left:26.6pt;margin-top:18.7pt;width:34.85pt;height:490.1pt;z-index:2519480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" fillcolor="window" strokecolor="#92d050" strokeweight="1pt">
                <v:stroke dashstyle="longDash"/>
                <v:textbox style="layout-flow:vertical;mso-layout-flow-alt:bottom-to-top">
                  <w:txbxContent>
                    <w:p w14:paraId="69DF397C" w14:textId="77777777" w:rsidR="001238C8" w:rsidRPr="00212865" w:rsidRDefault="001238C8" w:rsidP="001238C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margin"/>
              </v:shape>
            </w:pict>
          </mc:Fallback>
        </mc:AlternateContent>
      </w:r>
      <w:r w:rsidR="00987A54" w:rsidRPr="00987A54">
        <w:rPr>
          <w:rFonts w:ascii="Century Gothic" w:hAnsi="Century Gothic" w:cs="Cavolini"/>
          <w:noProof/>
          <w:sz w:val="24"/>
          <w:szCs w:val="24"/>
        </w:rPr>
        <w:t>de cambio</w:t>
      </w:r>
      <w:r w:rsidR="00834DA1">
        <w:rPr>
          <w:rFonts w:ascii="Century Gothic" w:hAnsi="Century Gothic" w:cs="Cavolini"/>
          <w:noProof/>
          <w:sz w:val="24"/>
          <w:szCs w:val="24"/>
        </w:rPr>
        <w:t xml:space="preserve"> conocido como </w:t>
      </w:r>
      <w:r w:rsidR="00834DA1" w:rsidRPr="00834DA1">
        <w:rPr>
          <w:rFonts w:ascii="Century Gothic" w:hAnsi="Century Gothic" w:cs="Cavolini"/>
          <w:b/>
          <w:bCs/>
          <w:noProof/>
          <w:sz w:val="24"/>
          <w:szCs w:val="24"/>
        </w:rPr>
        <w:t>reacciones quimicas</w:t>
      </w:r>
      <w:r w:rsidR="00987A54" w:rsidRPr="00987A54">
        <w:rPr>
          <w:rFonts w:ascii="Century Gothic" w:hAnsi="Century Gothic" w:cs="Cavolini"/>
          <w:noProof/>
          <w:sz w:val="24"/>
          <w:szCs w:val="24"/>
        </w:rPr>
        <w:t>. Las sustancias que se transforman se llaman</w:t>
      </w:r>
      <w:r w:rsidR="00987A54">
        <w:rPr>
          <w:rFonts w:ascii="Century Gothic" w:hAnsi="Century Gothic" w:cs="Cavolini"/>
          <w:noProof/>
          <w:sz w:val="24"/>
          <w:szCs w:val="24"/>
        </w:rPr>
        <w:t xml:space="preserve"> </w:t>
      </w:r>
      <w:r w:rsidR="00987A54" w:rsidRPr="00120A0A">
        <w:rPr>
          <w:rFonts w:ascii="Century Gothic" w:hAnsi="Century Gothic" w:cs="Cavolini"/>
          <w:b/>
          <w:bCs/>
          <w:noProof/>
          <w:sz w:val="24"/>
          <w:szCs w:val="24"/>
        </w:rPr>
        <w:t>reactivos</w:t>
      </w:r>
      <w:r w:rsidR="00987A54" w:rsidRPr="00987A54">
        <w:rPr>
          <w:rFonts w:ascii="Century Gothic" w:hAnsi="Century Gothic" w:cs="Cavolini"/>
          <w:noProof/>
          <w:sz w:val="24"/>
          <w:szCs w:val="24"/>
        </w:rPr>
        <w:t>, y las sustancias resultantes de la</w:t>
      </w:r>
      <w:r w:rsidR="00987A54">
        <w:rPr>
          <w:rFonts w:ascii="Century Gothic" w:hAnsi="Century Gothic" w:cs="Cavolini"/>
          <w:noProof/>
          <w:sz w:val="24"/>
          <w:szCs w:val="24"/>
        </w:rPr>
        <w:t xml:space="preserve"> </w:t>
      </w:r>
      <w:r w:rsidR="00987A54" w:rsidRPr="00987A54">
        <w:rPr>
          <w:rFonts w:ascii="Century Gothic" w:hAnsi="Century Gothic" w:cs="Cavolini"/>
          <w:noProof/>
          <w:sz w:val="24"/>
          <w:szCs w:val="24"/>
        </w:rPr>
        <w:t xml:space="preserve">transformación se denominan </w:t>
      </w:r>
      <w:r w:rsidR="00987A54" w:rsidRPr="00120A0A">
        <w:rPr>
          <w:rFonts w:ascii="Century Gothic" w:hAnsi="Century Gothic" w:cs="Cavolini"/>
          <w:b/>
          <w:bCs/>
          <w:noProof/>
          <w:sz w:val="24"/>
          <w:szCs w:val="24"/>
        </w:rPr>
        <w:t>productos</w:t>
      </w:r>
      <w:r w:rsidR="00987A54" w:rsidRPr="00987A54">
        <w:rPr>
          <w:rFonts w:ascii="Century Gothic" w:hAnsi="Century Gothic" w:cs="Cavolini"/>
          <w:noProof/>
          <w:sz w:val="24"/>
          <w:szCs w:val="24"/>
        </w:rPr>
        <w:t>.</w:t>
      </w:r>
    </w:p>
    <w:p w14:paraId="114B54DA" w14:textId="479AD11D"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09F389E0" w14:textId="437E5C01" w:rsidR="003209A4" w:rsidRDefault="003209A4" w:rsidP="003209A4">
      <w:pPr>
        <w:autoSpaceDE w:val="0"/>
        <w:autoSpaceDN w:val="0"/>
        <w:adjustRightInd w:val="0"/>
        <w:spacing w:after="0" w:line="0" w:lineRule="atLeast"/>
        <w:jc w:val="both"/>
        <w:rPr>
          <w:rFonts w:ascii="Century Gothic" w:hAnsi="Century Gothic" w:cs="Cavolini"/>
          <w:noProof/>
          <w:sz w:val="24"/>
          <w:szCs w:val="24"/>
        </w:rPr>
      </w:pPr>
      <w:r w:rsidRPr="00793686">
        <w:rPr>
          <w:rFonts w:ascii="Century Gothic" w:hAnsi="Century Gothic" w:cs="Cavolini"/>
          <w:noProof/>
          <w:sz w:val="24"/>
          <w:szCs w:val="24"/>
        </w:rPr>
        <w:t xml:space="preserve">Las reacciones químicas suceden cuando se rompen o se forman enlaces químicos entre los átomos. Se dibuja una flecha entre los reactivos y los productos para indicar la dirección de la reacción química, aunque una reacción química no siempre es una "vía de un solo sentido". A su expresión gráfica se le da el nombre de </w:t>
      </w:r>
      <w:r w:rsidRPr="003209A4">
        <w:rPr>
          <w:rFonts w:ascii="Century Gothic" w:hAnsi="Century Gothic" w:cs="Cavolini"/>
          <w:b/>
          <w:bCs/>
          <w:noProof/>
          <w:sz w:val="24"/>
          <w:szCs w:val="24"/>
        </w:rPr>
        <w:t>ecuación química</w:t>
      </w:r>
      <w:r w:rsidRPr="00793686">
        <w:rPr>
          <w:rFonts w:ascii="Century Gothic" w:hAnsi="Century Gothic" w:cs="Cavolini"/>
          <w:noProof/>
          <w:sz w:val="24"/>
          <w:szCs w:val="24"/>
        </w:rPr>
        <w:t>:</w:t>
      </w:r>
    </w:p>
    <w:p w14:paraId="1650F48B" w14:textId="72F181FD" w:rsidR="00665E09" w:rsidRDefault="003209A4" w:rsidP="003209A4">
      <w:pPr>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3614C29E" wp14:editId="5D21DCEE">
            <wp:extent cx="3424109" cy="559562"/>
            <wp:effectExtent l="0" t="0" r="508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8017" cy="573274"/>
                    </a:xfrm>
                    <a:prstGeom prst="rect">
                      <a:avLst/>
                    </a:prstGeom>
                    <a:noFill/>
                    <a:ln>
                      <a:noFill/>
                    </a:ln>
                  </pic:spPr>
                </pic:pic>
              </a:graphicData>
            </a:graphic>
          </wp:inline>
        </w:drawing>
      </w:r>
    </w:p>
    <w:p w14:paraId="2C9F6738" w14:textId="77777777" w:rsidR="004E6D57" w:rsidRPr="004E6D57" w:rsidRDefault="004E6D57" w:rsidP="004E6D57">
      <w:pPr>
        <w:spacing w:after="0" w:line="0" w:lineRule="atLeast"/>
        <w:jc w:val="both"/>
        <w:rPr>
          <w:rFonts w:ascii="Century Gothic" w:hAnsi="Century Gothic" w:cs="Calibri"/>
          <w:i/>
          <w:sz w:val="24"/>
          <w:szCs w:val="24"/>
        </w:rPr>
      </w:pPr>
      <w:r w:rsidRPr="004E6D57">
        <w:rPr>
          <w:rFonts w:ascii="Century Gothic" w:hAnsi="Century Gothic" w:cs="Calibri"/>
          <w:i/>
          <w:sz w:val="24"/>
          <w:szCs w:val="24"/>
        </w:rPr>
        <w:t xml:space="preserve">Con frecuencia se usan símbolos especiales en las ecuaciones químicas, para proporcionar información acerca de las sustancias que intervienen, o las condiciones de la reacción. </w:t>
      </w:r>
    </w:p>
    <w:p w14:paraId="7A47A775" w14:textId="77777777" w:rsidR="004E6D57" w:rsidRPr="004E6D57" w:rsidRDefault="004E6D57" w:rsidP="004E6D57">
      <w:pPr>
        <w:pStyle w:val="Prrafodelista"/>
        <w:numPr>
          <w:ilvl w:val="0"/>
          <w:numId w:val="40"/>
        </w:numPr>
        <w:spacing w:after="0" w:line="0" w:lineRule="atLeast"/>
        <w:jc w:val="both"/>
        <w:rPr>
          <w:rFonts w:ascii="Century Gothic" w:hAnsi="Century Gothic" w:cs="Calibri"/>
          <w:i/>
          <w:sz w:val="24"/>
          <w:szCs w:val="24"/>
        </w:rPr>
      </w:pPr>
      <w:r w:rsidRPr="004E6D57">
        <w:rPr>
          <w:rFonts w:ascii="Century Gothic" w:hAnsi="Century Gothic" w:cs="Calibri"/>
          <w:i/>
          <w:sz w:val="24"/>
          <w:szCs w:val="24"/>
          <w:lang w:val="es-ES"/>
        </w:rPr>
        <w:t>El signo '+' se lee como 'reacciona con' y la flecha significa 'produce o nos da' (--</w:t>
      </w:r>
      <w:r w:rsidRPr="004E6D57">
        <w:rPr>
          <w:rFonts w:ascii="Century Gothic" w:hAnsi="Century Gothic"/>
          <w:sz w:val="24"/>
          <w:szCs w:val="24"/>
          <w:lang w:val="es-ES"/>
        </w:rPr>
        <w:sym w:font="Wingdings" w:char="F0E0"/>
      </w:r>
      <w:r w:rsidRPr="004E6D57">
        <w:rPr>
          <w:rFonts w:ascii="Century Gothic" w:hAnsi="Century Gothic" w:cs="Calibri"/>
          <w:i/>
          <w:sz w:val="24"/>
          <w:szCs w:val="24"/>
          <w:lang w:val="es-ES"/>
        </w:rPr>
        <w:t xml:space="preserve">); </w:t>
      </w:r>
      <w:r w:rsidRPr="004E6D57">
        <w:rPr>
          <w:rFonts w:ascii="Century Gothic" w:hAnsi="Century Gothic" w:cs="Calibri"/>
          <w:i/>
          <w:sz w:val="24"/>
          <w:szCs w:val="24"/>
        </w:rPr>
        <w:t>la flecha doble (</w:t>
      </w:r>
      <w:r w:rsidRPr="004E6D57">
        <w:rPr>
          <w:rFonts w:ascii="Century Gothic" w:hAnsi="Century Gothic"/>
          <w:sz w:val="24"/>
          <w:szCs w:val="24"/>
        </w:rPr>
        <w:sym w:font="Wingdings" w:char="F0DF"/>
      </w:r>
      <w:r w:rsidRPr="004E6D57">
        <w:rPr>
          <w:rFonts w:ascii="Century Gothic" w:hAnsi="Century Gothic" w:cs="Calibri"/>
          <w:i/>
          <w:sz w:val="24"/>
          <w:szCs w:val="24"/>
        </w:rPr>
        <w:t>-</w:t>
      </w:r>
      <w:r w:rsidRPr="004E6D57">
        <w:rPr>
          <w:rFonts w:ascii="Century Gothic" w:hAnsi="Century Gothic"/>
          <w:sz w:val="24"/>
          <w:szCs w:val="24"/>
        </w:rPr>
        <w:sym w:font="Wingdings" w:char="F0E0"/>
      </w:r>
      <w:r w:rsidRPr="004E6D57">
        <w:rPr>
          <w:rFonts w:ascii="Century Gothic" w:hAnsi="Century Gothic" w:cs="Calibri"/>
          <w:i/>
          <w:sz w:val="24"/>
          <w:szCs w:val="24"/>
        </w:rPr>
        <w:t xml:space="preserve">) indica que la reacción se verifica en ambas direcciones y establece un equilibrio entre los reactivos y los productos. </w:t>
      </w:r>
    </w:p>
    <w:p w14:paraId="29F024B9" w14:textId="77777777" w:rsidR="004E6D57" w:rsidRPr="004E6D57" w:rsidRDefault="004E6D57" w:rsidP="004E6D57">
      <w:pPr>
        <w:pStyle w:val="Prrafodelista"/>
        <w:numPr>
          <w:ilvl w:val="0"/>
          <w:numId w:val="40"/>
        </w:numPr>
        <w:spacing w:after="0" w:line="0" w:lineRule="atLeast"/>
        <w:jc w:val="both"/>
        <w:rPr>
          <w:rFonts w:ascii="Century Gothic" w:hAnsi="Century Gothic" w:cs="Calibri"/>
          <w:i/>
          <w:sz w:val="24"/>
          <w:szCs w:val="24"/>
        </w:rPr>
      </w:pPr>
      <w:r w:rsidRPr="004E6D57">
        <w:rPr>
          <w:rFonts w:ascii="Century Gothic" w:hAnsi="Century Gothic" w:cs="Calibri"/>
          <w:i/>
          <w:sz w:val="24"/>
          <w:szCs w:val="24"/>
        </w:rPr>
        <w:t xml:space="preserve">El estado físico de los reactivos y de los productos se indica mediante los siguientes símbolos. (s)  sólidos, (acu) solución acuosa, (l) líquido, (g) gas. </w:t>
      </w:r>
    </w:p>
    <w:p w14:paraId="7CBD925D" w14:textId="3C7B08A9" w:rsidR="004E6D57" w:rsidRPr="004E6D57" w:rsidRDefault="004E6D57" w:rsidP="004E6D57">
      <w:pPr>
        <w:pStyle w:val="Prrafodelista"/>
        <w:numPr>
          <w:ilvl w:val="0"/>
          <w:numId w:val="40"/>
        </w:numPr>
        <w:spacing w:after="0" w:line="0" w:lineRule="atLeast"/>
        <w:jc w:val="both"/>
        <w:rPr>
          <w:rFonts w:ascii="Century Gothic" w:hAnsi="Century Gothic" w:cs="Calibri"/>
          <w:i/>
          <w:sz w:val="24"/>
          <w:szCs w:val="24"/>
        </w:rPr>
      </w:pPr>
      <w:r w:rsidRPr="004E6D57">
        <w:rPr>
          <w:rFonts w:ascii="Century Gothic" w:hAnsi="Century Gothic" w:cs="Calibri"/>
          <w:i/>
          <w:sz w:val="24"/>
          <w:szCs w:val="24"/>
        </w:rPr>
        <w:t>La siguiente flecha</w:t>
      </w:r>
      <w:r w:rsidRPr="004E6D57">
        <w:rPr>
          <w:rFonts w:ascii="Century Gothic" w:hAnsi="Century Gothic"/>
          <w:position w:val="-6"/>
          <w:sz w:val="24"/>
          <w:szCs w:val="24"/>
        </w:rPr>
        <w:object w:dxaOrig="220" w:dyaOrig="320" w14:anchorId="6872B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5.75pt" o:ole="">
            <v:imagedata r:id="rId15" o:title=""/>
          </v:shape>
          <o:OLEObject Type="Embed" ProgID="Equation.3" ShapeID="_x0000_i1029" DrawAspect="Content" ObjectID="_1683463174" r:id="rId16"/>
        </w:object>
      </w:r>
      <w:r w:rsidRPr="004E6D57">
        <w:rPr>
          <w:rFonts w:ascii="Century Gothic" w:hAnsi="Century Gothic" w:cs="Calibri"/>
          <w:i/>
          <w:sz w:val="24"/>
          <w:szCs w:val="24"/>
        </w:rPr>
        <w:t xml:space="preserve">indica el gas que se desprende, se coloca después de la sustancia. Y la siguiente flecha </w:t>
      </w:r>
      <w:r w:rsidRPr="004E6D57">
        <w:rPr>
          <w:rFonts w:ascii="Century Gothic" w:hAnsi="Century Gothic"/>
          <w:position w:val="-6"/>
          <w:sz w:val="24"/>
          <w:szCs w:val="24"/>
        </w:rPr>
        <w:object w:dxaOrig="220" w:dyaOrig="320" w14:anchorId="1502D326">
          <v:shape id="_x0000_i1030" type="#_x0000_t75" style="width:11.25pt;height:15.75pt" o:ole="" o:bullet="t">
            <v:imagedata r:id="rId17" o:title=""/>
          </v:shape>
          <o:OLEObject Type="Embed" ProgID="Equation.3" ShapeID="_x0000_i1030" DrawAspect="Content" ObjectID="_1683463175" r:id="rId18"/>
        </w:object>
      </w:r>
      <w:r w:rsidRPr="004E6D57">
        <w:rPr>
          <w:rFonts w:ascii="Century Gothic" w:hAnsi="Century Gothic" w:cs="Calibri"/>
          <w:i/>
          <w:sz w:val="24"/>
          <w:szCs w:val="24"/>
        </w:rPr>
        <w:t xml:space="preserve">indica precipitado sólido que se forma. </w:t>
      </w:r>
    </w:p>
    <w:p w14:paraId="0FA4ECBA" w14:textId="77777777" w:rsidR="004E6D57" w:rsidRPr="004E6D57" w:rsidRDefault="004E6D57" w:rsidP="004E6D57">
      <w:pPr>
        <w:pStyle w:val="Prrafodelista"/>
        <w:numPr>
          <w:ilvl w:val="0"/>
          <w:numId w:val="40"/>
        </w:numPr>
        <w:spacing w:after="0" w:line="0" w:lineRule="atLeast"/>
        <w:jc w:val="both"/>
        <w:rPr>
          <w:rFonts w:ascii="Century Gothic" w:hAnsi="Century Gothic" w:cs="Calibri"/>
          <w:i/>
          <w:sz w:val="24"/>
          <w:szCs w:val="24"/>
        </w:rPr>
      </w:pPr>
      <w:r w:rsidRPr="004E6D57">
        <w:rPr>
          <w:rFonts w:ascii="Century Gothic" w:hAnsi="Century Gothic" w:cs="Calibri"/>
          <w:i/>
          <w:sz w:val="24"/>
          <w:szCs w:val="24"/>
        </w:rPr>
        <w:t>Para indicar que se suministra calor a la reacción se coloca sobre la flecha la letra delta mayúscula ∆ y si se emplea un catalizador se coloca encima de la flecha.</w:t>
      </w:r>
    </w:p>
    <w:p w14:paraId="451A679F" w14:textId="77777777" w:rsidR="004E6D57" w:rsidRPr="00262A04" w:rsidRDefault="004E6D57" w:rsidP="004E6D57">
      <w:pPr>
        <w:pStyle w:val="Prrafodelista"/>
        <w:spacing w:after="0" w:line="0" w:lineRule="atLeast"/>
        <w:ind w:left="218"/>
        <w:jc w:val="both"/>
        <w:rPr>
          <w:rFonts w:ascii="Calibri" w:hAnsi="Calibri" w:cs="Calibri"/>
          <w:color w:val="000000"/>
          <w:spacing w:val="2"/>
          <w:shd w:val="clear" w:color="auto" w:fill="FFFFFF"/>
        </w:rPr>
      </w:pPr>
      <w:r>
        <w:rPr>
          <w:rFonts w:ascii="Calibri" w:hAnsi="Calibri" w:cs="Calibri"/>
          <w:noProof/>
          <w:color w:val="000000"/>
          <w:spacing w:val="2"/>
        </w:rPr>
        <mc:AlternateContent>
          <mc:Choice Requires="wps">
            <w:drawing>
              <wp:anchor distT="0" distB="0" distL="114300" distR="114300" simplePos="0" relativeHeight="251945984" behindDoc="0" locked="0" layoutInCell="1" allowOverlap="1" wp14:anchorId="2106269D" wp14:editId="04042570">
                <wp:simplePos x="0" y="0"/>
                <wp:positionH relativeFrom="margin">
                  <wp:posOffset>408424</wp:posOffset>
                </wp:positionH>
                <wp:positionV relativeFrom="paragraph">
                  <wp:posOffset>17499</wp:posOffset>
                </wp:positionV>
                <wp:extent cx="5146158" cy="2211573"/>
                <wp:effectExtent l="0" t="0" r="16510" b="17780"/>
                <wp:wrapNone/>
                <wp:docPr id="31" name="Rectángulo 31"/>
                <wp:cNvGraphicFramePr/>
                <a:graphic xmlns:a="http://schemas.openxmlformats.org/drawingml/2006/main">
                  <a:graphicData uri="http://schemas.microsoft.com/office/word/2010/wordprocessingShape">
                    <wps:wsp>
                      <wps:cNvSpPr/>
                      <wps:spPr>
                        <a:xfrm>
                          <a:off x="0" y="0"/>
                          <a:ext cx="5146158" cy="2211573"/>
                        </a:xfrm>
                        <a:prstGeom prst="rect">
                          <a:avLst/>
                        </a:prstGeom>
                        <a:solidFill>
                          <a:sysClr val="window" lastClr="FFFFFF"/>
                        </a:solidFill>
                        <a:ln w="12700" cap="flat" cmpd="sng" algn="ctr">
                          <a:solidFill>
                            <a:srgbClr val="70AD47"/>
                          </a:solidFill>
                          <a:prstDash val="solid"/>
                          <a:miter lim="800000"/>
                        </a:ln>
                        <a:effectLst/>
                      </wps:spPr>
                      <wps:txbx>
                        <w:txbxContent>
                          <w:p w14:paraId="286B1772" w14:textId="77777777" w:rsidR="004E6D57" w:rsidRDefault="004E6D57" w:rsidP="004E6D57">
                            <w:pPr>
                              <w:jc w:val="center"/>
                            </w:pPr>
                            <w:r>
                              <w:rPr>
                                <w:noProof/>
                              </w:rPr>
                              <w:drawing>
                                <wp:inline distT="0" distB="0" distL="0" distR="0" wp14:anchorId="2F6F448F" wp14:editId="5AA5FB1D">
                                  <wp:extent cx="4763386" cy="20824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424" cy="2090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6269D" id="Rectángulo 31" o:spid="_x0000_s1032" style="position:absolute;left:0;text-align:left;margin-left:32.15pt;margin-top:1.4pt;width:405.2pt;height:174.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" fillcolor="window" strokecolor="#70ad47" strokeweight="1pt">
                <v:textbox>
                  <w:txbxContent>
                    <w:p w14:paraId="286B1772" w14:textId="77777777" w:rsidR="004E6D57" w:rsidRDefault="004E6D57" w:rsidP="004E6D57">
                      <w:pPr>
                        <w:jc w:val="center"/>
                      </w:pPr>
                      <w:r>
                        <w:rPr>
                          <w:noProof/>
                        </w:rPr>
                        <w:drawing>
                          <wp:inline distT="0" distB="0" distL="0" distR="0" wp14:anchorId="2F6F448F" wp14:editId="5AA5FB1D">
                            <wp:extent cx="4763386" cy="208243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424" cy="2090754"/>
                                    </a:xfrm>
                                    <a:prstGeom prst="rect">
                                      <a:avLst/>
                                    </a:prstGeom>
                                    <a:noFill/>
                                    <a:ln>
                                      <a:noFill/>
                                    </a:ln>
                                  </pic:spPr>
                                </pic:pic>
                              </a:graphicData>
                            </a:graphic>
                          </wp:inline>
                        </w:drawing>
                      </w:r>
                    </w:p>
                  </w:txbxContent>
                </v:textbox>
                <w10:wrap anchorx="margin"/>
              </v:rect>
            </w:pict>
          </mc:Fallback>
        </mc:AlternateContent>
      </w:r>
    </w:p>
    <w:p w14:paraId="4859C765" w14:textId="3743389F"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28DFF7D1" w14:textId="3332CE6A"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3F2588E8" w14:textId="1E02024D"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4E1F0B87" w14:textId="180A25CB"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585897DD" w14:textId="59C6DF30"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3D6D0F7A" w14:textId="1BF78966"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025ECBE0" w14:textId="09BFFE3C"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2588FD92" w14:textId="1374963C"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7AB43BF8" w14:textId="1C512A8E" w:rsidR="00665E09" w:rsidRDefault="001238C8" w:rsidP="006213C3">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50080" behindDoc="0" locked="0" layoutInCell="1" allowOverlap="1" wp14:anchorId="3A2E23EB" wp14:editId="0C9BB8A2">
            <wp:simplePos x="0" y="0"/>
            <wp:positionH relativeFrom="page">
              <wp:posOffset>259080</wp:posOffset>
            </wp:positionH>
            <wp:positionV relativeFrom="paragraph">
              <wp:posOffset>260477</wp:posOffset>
            </wp:positionV>
            <wp:extent cx="597535" cy="1039749"/>
            <wp:effectExtent l="0" t="0" r="0" b="8255"/>
            <wp:wrapThrough wrapText="bothSides">
              <wp:wrapPolygon edited="0">
                <wp:start x="0" y="0"/>
                <wp:lineTo x="0" y="21376"/>
                <wp:lineTo x="20659" y="21376"/>
                <wp:lineTo x="20659"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397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D7557" w14:textId="702819B7"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02D8BEB6" w14:textId="474B23B5" w:rsidR="00665E09" w:rsidRDefault="00665E09" w:rsidP="006213C3">
      <w:pPr>
        <w:autoSpaceDE w:val="0"/>
        <w:autoSpaceDN w:val="0"/>
        <w:adjustRightInd w:val="0"/>
        <w:spacing w:after="0" w:line="0" w:lineRule="atLeast"/>
        <w:jc w:val="both"/>
        <w:rPr>
          <w:rFonts w:ascii="Century Gothic" w:hAnsi="Century Gothic" w:cs="Cavolini"/>
          <w:noProof/>
          <w:sz w:val="24"/>
          <w:szCs w:val="24"/>
        </w:rPr>
      </w:pPr>
    </w:p>
    <w:p w14:paraId="6A0C7C26" w14:textId="71014EFE" w:rsidR="00665E09" w:rsidRDefault="00784B7D" w:rsidP="006213C3">
      <w:pPr>
        <w:autoSpaceDE w:val="0"/>
        <w:autoSpaceDN w:val="0"/>
        <w:adjustRightInd w:val="0"/>
        <w:spacing w:after="0" w:line="0" w:lineRule="atLeast"/>
        <w:jc w:val="both"/>
        <w:rPr>
          <w:rFonts w:ascii="Century Gothic" w:hAnsi="Century Gothic" w:cs="Cavolini"/>
          <w:noProof/>
          <w:sz w:val="24"/>
          <w:szCs w:val="24"/>
        </w:rPr>
      </w:pPr>
      <w:r>
        <w:rPr>
          <w:noProof/>
        </w:rPr>
        <mc:AlternateContent>
          <mc:Choice Requires="wps">
            <w:drawing>
              <wp:anchor distT="0" distB="0" distL="114300" distR="114300" simplePos="0" relativeHeight="251943936" behindDoc="0" locked="0" layoutInCell="1" allowOverlap="1" wp14:anchorId="451B99A6" wp14:editId="37CE99E1">
                <wp:simplePos x="0" y="0"/>
                <wp:positionH relativeFrom="margin">
                  <wp:posOffset>593598</wp:posOffset>
                </wp:positionH>
                <wp:positionV relativeFrom="paragraph">
                  <wp:posOffset>124841</wp:posOffset>
                </wp:positionV>
                <wp:extent cx="1597914" cy="323850"/>
                <wp:effectExtent l="133350" t="133350" r="135890" b="152400"/>
                <wp:wrapNone/>
                <wp:docPr id="29" name="Rectángulo 29"/>
                <wp:cNvGraphicFramePr/>
                <a:graphic xmlns:a="http://schemas.openxmlformats.org/drawingml/2006/main">
                  <a:graphicData uri="http://schemas.microsoft.com/office/word/2010/wordprocessingShape">
                    <wps:wsp>
                      <wps:cNvSpPr/>
                      <wps:spPr>
                        <a:xfrm>
                          <a:off x="0" y="0"/>
                          <a:ext cx="1597914" cy="323850"/>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6BD93F0" w14:textId="2E5476A3" w:rsidR="001E370B" w:rsidRPr="005B38AE" w:rsidRDefault="0096736E" w:rsidP="001E37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FLUIDOS (</w:t>
                            </w:r>
                            <w:r w:rsidR="001E370B">
                              <w:rPr>
                                <w:rFonts w:ascii="Century Gothic" w:hAnsi="Century Gothic"/>
                                <w:b/>
                                <w:bCs/>
                                <w:color w:val="FFFFFF" w:themeColor="background1"/>
                                <w:sz w:val="28"/>
                                <w:szCs w:val="28"/>
                                <w:lang w:val="es-MX"/>
                              </w:rPr>
                              <w:t>Física)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99A6" id="Rectángulo 29" o:spid="_x0000_s1033" style="position:absolute;left:0;text-align:left;margin-left:46.75pt;margin-top:9.85pt;width:125.8pt;height:2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" fillcolor="#92d050" stroked="f" strokeweight=".5pt">
                <v:shadow on="t" color="black" offset="0,1pt"/>
                <v:textbox>
                  <w:txbxContent>
                    <w:p w14:paraId="26BD93F0" w14:textId="2E5476A3" w:rsidR="001E370B" w:rsidRPr="005B38AE" w:rsidRDefault="0096736E" w:rsidP="001E37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FLUIDOS (</w:t>
                      </w:r>
                      <w:r w:rsidR="001E370B">
                        <w:rPr>
                          <w:rFonts w:ascii="Century Gothic" w:hAnsi="Century Gothic"/>
                          <w:b/>
                          <w:bCs/>
                          <w:color w:val="FFFFFF" w:themeColor="background1"/>
                          <w:sz w:val="28"/>
                          <w:szCs w:val="28"/>
                          <w:lang w:val="es-MX"/>
                        </w:rPr>
                        <w:t>Física)</w:t>
                      </w:r>
                    </w:p>
                  </w:txbxContent>
                </v:textbox>
                <w10:wrap anchorx="margin"/>
              </v:rect>
            </w:pict>
          </mc:Fallback>
        </mc:AlternateContent>
      </w:r>
      <w:r w:rsidR="00BD0946">
        <w:rPr>
          <w:rFonts w:ascii="Century Gothic" w:hAnsi="Century Gothic" w:cs="Cavolini"/>
          <w:noProof/>
          <w:sz w:val="24"/>
          <w:szCs w:val="24"/>
        </w:rPr>
        <w:drawing>
          <wp:anchor distT="0" distB="0" distL="114300" distR="114300" simplePos="0" relativeHeight="251951104" behindDoc="0" locked="0" layoutInCell="1" allowOverlap="1" wp14:anchorId="0DCFA722" wp14:editId="66EA4A6A">
            <wp:simplePos x="0" y="0"/>
            <wp:positionH relativeFrom="margin">
              <wp:align>left</wp:align>
            </wp:positionH>
            <wp:positionV relativeFrom="paragraph">
              <wp:posOffset>106045</wp:posOffset>
            </wp:positionV>
            <wp:extent cx="524365" cy="341376"/>
            <wp:effectExtent l="19050" t="19050" r="9525" b="20955"/>
            <wp:wrapThrough wrapText="bothSides">
              <wp:wrapPolygon edited="0">
                <wp:start x="-785" y="-1207"/>
                <wp:lineTo x="-785" y="21721"/>
                <wp:lineTo x="21207" y="21721"/>
                <wp:lineTo x="21207" y="-1207"/>
                <wp:lineTo x="-785" y="-1207"/>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365" cy="341376"/>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737A1E52" w14:textId="01F6EA4F" w:rsidR="001238C8" w:rsidRDefault="001238C8" w:rsidP="006213C3">
      <w:pPr>
        <w:autoSpaceDE w:val="0"/>
        <w:autoSpaceDN w:val="0"/>
        <w:adjustRightInd w:val="0"/>
        <w:spacing w:after="0" w:line="0" w:lineRule="atLeast"/>
        <w:jc w:val="both"/>
        <w:rPr>
          <w:rFonts w:ascii="Century Gothic" w:hAnsi="Century Gothic" w:cs="Cavolini"/>
          <w:noProof/>
          <w:sz w:val="24"/>
          <w:szCs w:val="24"/>
        </w:rPr>
      </w:pPr>
    </w:p>
    <w:p w14:paraId="68D2B9EF" w14:textId="77777777" w:rsidR="001238C8" w:rsidRDefault="001238C8" w:rsidP="006213C3">
      <w:pPr>
        <w:autoSpaceDE w:val="0"/>
        <w:autoSpaceDN w:val="0"/>
        <w:adjustRightInd w:val="0"/>
        <w:spacing w:after="0" w:line="0" w:lineRule="atLeast"/>
        <w:jc w:val="both"/>
        <w:rPr>
          <w:rFonts w:ascii="Century Gothic" w:hAnsi="Century Gothic" w:cs="Cavolini"/>
          <w:noProof/>
          <w:sz w:val="24"/>
          <w:szCs w:val="24"/>
        </w:rPr>
      </w:pPr>
    </w:p>
    <w:p w14:paraId="67B1429F" w14:textId="3B538F17" w:rsidR="001A31B3" w:rsidRDefault="007A7F2A" w:rsidP="006213C3">
      <w:pPr>
        <w:autoSpaceDE w:val="0"/>
        <w:autoSpaceDN w:val="0"/>
        <w:adjustRightInd w:val="0"/>
        <w:spacing w:after="0" w:line="0" w:lineRule="atLeast"/>
        <w:jc w:val="both"/>
        <w:rPr>
          <w:rFonts w:ascii="Century Gothic" w:hAnsi="Century Gothic" w:cs="Cavolini"/>
          <w:noProof/>
          <w:sz w:val="24"/>
          <w:szCs w:val="24"/>
        </w:rPr>
      </w:pPr>
      <w:r w:rsidRPr="007A7F2A">
        <w:rPr>
          <w:rFonts w:ascii="Century Gothic" w:hAnsi="Century Gothic" w:cs="Cavolini"/>
          <w:noProof/>
          <w:sz w:val="24"/>
          <w:szCs w:val="24"/>
        </w:rPr>
        <w:t xml:space="preserve">Los </w:t>
      </w:r>
      <w:r w:rsidRPr="0096736E">
        <w:rPr>
          <w:rFonts w:ascii="Century Gothic" w:hAnsi="Century Gothic" w:cs="Cavolini"/>
          <w:b/>
          <w:bCs/>
          <w:noProof/>
          <w:sz w:val="24"/>
          <w:szCs w:val="24"/>
        </w:rPr>
        <w:t>líquidos y los gases</w:t>
      </w:r>
      <w:r w:rsidRPr="007A7F2A">
        <w:rPr>
          <w:rFonts w:ascii="Century Gothic" w:hAnsi="Century Gothic" w:cs="Cavolini"/>
          <w:noProof/>
          <w:sz w:val="24"/>
          <w:szCs w:val="24"/>
        </w:rPr>
        <w:t xml:space="preserve"> tienen la capacidad de fluir debido a la </w:t>
      </w:r>
      <w:r w:rsidRPr="007A7F2A">
        <w:rPr>
          <w:rFonts w:ascii="Century Gothic" w:hAnsi="Century Gothic" w:cs="Cavolini"/>
          <w:b/>
          <w:bCs/>
          <w:noProof/>
          <w:sz w:val="24"/>
          <w:szCs w:val="24"/>
        </w:rPr>
        <w:t>movilidad</w:t>
      </w:r>
      <w:r w:rsidRPr="007A7F2A">
        <w:rPr>
          <w:rFonts w:ascii="Century Gothic" w:hAnsi="Century Gothic" w:cs="Cavolini"/>
          <w:noProof/>
          <w:sz w:val="24"/>
          <w:szCs w:val="24"/>
        </w:rPr>
        <w:t xml:space="preserve"> de las partículas que los constituyen, por esta razón se llaman fluidos. Por ejemplo: el aceite, al agua o el aire. Los líquidos y los gases comparten algunas propiedades, </w:t>
      </w:r>
      <w:r w:rsidR="00375BF0"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953152" behindDoc="0" locked="0" layoutInCell="1" allowOverlap="1" wp14:anchorId="199EBB85" wp14:editId="47F10C9B">
                <wp:simplePos x="0" y="0"/>
                <wp:positionH relativeFrom="page">
                  <wp:posOffset>221488</wp:posOffset>
                </wp:positionH>
                <wp:positionV relativeFrom="paragraph">
                  <wp:posOffset>186563</wp:posOffset>
                </wp:positionV>
                <wp:extent cx="442595" cy="6224279"/>
                <wp:effectExtent l="171450" t="152400" r="186055" b="17653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5198E283" w14:textId="7A862D97" w:rsidR="00375BF0" w:rsidRPr="00212865" w:rsidRDefault="00375BF0" w:rsidP="00375BF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EBB85" id="_x0000_s1034" type="#_x0000_t202" style="position:absolute;left:0;text-align:left;margin-left:17.45pt;margin-top:14.7pt;width:34.85pt;height:490.1pt;z-index:2519531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" fillcolor="window" strokecolor="#92d050" strokeweight="1pt">
                <v:stroke dashstyle="longDash"/>
                <v:textbox style="layout-flow:vertical;mso-layout-flow-alt:bottom-to-top">
                  <w:txbxContent>
                    <w:p w14:paraId="5198E283" w14:textId="7A862D97" w:rsidR="00375BF0" w:rsidRPr="00212865" w:rsidRDefault="00375BF0" w:rsidP="00375BF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page"/>
              </v:shape>
            </w:pict>
          </mc:Fallback>
        </mc:AlternateContent>
      </w:r>
      <w:r w:rsidRPr="007A7F2A">
        <w:rPr>
          <w:rFonts w:ascii="Century Gothic" w:hAnsi="Century Gothic" w:cs="Cavolini"/>
          <w:noProof/>
          <w:sz w:val="24"/>
          <w:szCs w:val="24"/>
        </w:rPr>
        <w:t>pero existen diferencias importantes entre ellos que condicionan las aplicaciones técnicas de ambos fluidos.</w:t>
      </w:r>
      <w:r w:rsidR="001A31B3">
        <w:rPr>
          <w:rFonts w:ascii="Century Gothic" w:hAnsi="Century Gothic" w:cs="Cavolini"/>
          <w:noProof/>
          <w:sz w:val="24"/>
          <w:szCs w:val="24"/>
        </w:rPr>
        <w:t xml:space="preserve"> </w:t>
      </w:r>
      <w:r w:rsidR="001A31B3" w:rsidRPr="001A31B3">
        <w:rPr>
          <w:rFonts w:ascii="Century Gothic" w:hAnsi="Century Gothic" w:cs="Cavolini"/>
          <w:noProof/>
          <w:sz w:val="24"/>
          <w:szCs w:val="24"/>
        </w:rPr>
        <w:t xml:space="preserve">Un fluido es una sustancia que </w:t>
      </w:r>
      <w:r w:rsidR="001A31B3" w:rsidRPr="001A31B3">
        <w:rPr>
          <w:rFonts w:ascii="Century Gothic" w:hAnsi="Century Gothic" w:cs="Cavolini"/>
          <w:noProof/>
          <w:sz w:val="24"/>
          <w:szCs w:val="24"/>
          <w:u w:val="single"/>
        </w:rPr>
        <w:t>NO</w:t>
      </w:r>
      <w:r w:rsidR="001A31B3" w:rsidRPr="001A31B3">
        <w:rPr>
          <w:rFonts w:ascii="Century Gothic" w:hAnsi="Century Gothic" w:cs="Cavolini"/>
          <w:noProof/>
          <w:sz w:val="24"/>
          <w:szCs w:val="24"/>
          <w:u w:val="single"/>
        </w:rPr>
        <w:t xml:space="preserve"> </w:t>
      </w:r>
      <w:r w:rsidR="001A31B3" w:rsidRPr="001A31B3">
        <w:rPr>
          <w:rFonts w:ascii="Century Gothic" w:hAnsi="Century Gothic" w:cs="Cavolini"/>
          <w:noProof/>
          <w:sz w:val="24"/>
          <w:szCs w:val="24"/>
          <w:u w:val="single"/>
        </w:rPr>
        <w:t>puede permanecer en reposo</w:t>
      </w:r>
      <w:r w:rsidR="001A31B3" w:rsidRPr="001A31B3">
        <w:rPr>
          <w:rFonts w:ascii="Century Gothic" w:hAnsi="Century Gothic" w:cs="Cavolini"/>
          <w:noProof/>
          <w:sz w:val="24"/>
          <w:szCs w:val="24"/>
        </w:rPr>
        <w:t xml:space="preserve"> bajo la</w:t>
      </w:r>
      <w:r w:rsidR="001A31B3">
        <w:rPr>
          <w:rFonts w:ascii="Century Gothic" w:hAnsi="Century Gothic" w:cs="Cavolini"/>
          <w:noProof/>
          <w:sz w:val="24"/>
          <w:szCs w:val="24"/>
        </w:rPr>
        <w:t xml:space="preserve"> </w:t>
      </w:r>
      <w:r w:rsidR="001A31B3" w:rsidRPr="001A31B3">
        <w:rPr>
          <w:rFonts w:ascii="Century Gothic" w:hAnsi="Century Gothic" w:cs="Cavolini"/>
          <w:noProof/>
          <w:sz w:val="24"/>
          <w:szCs w:val="24"/>
        </w:rPr>
        <w:t>acción de cualquier fuerza cortante</w:t>
      </w:r>
      <w:r w:rsidR="001A31B3">
        <w:rPr>
          <w:rFonts w:ascii="Century Gothic" w:hAnsi="Century Gothic" w:cs="Cavolini"/>
          <w:noProof/>
          <w:sz w:val="24"/>
          <w:szCs w:val="24"/>
        </w:rPr>
        <w:t>.</w:t>
      </w:r>
    </w:p>
    <w:p w14:paraId="2B82B3F3" w14:textId="3E1C008A" w:rsidR="001238C8" w:rsidRDefault="001238C8" w:rsidP="006213C3">
      <w:pPr>
        <w:autoSpaceDE w:val="0"/>
        <w:autoSpaceDN w:val="0"/>
        <w:adjustRightInd w:val="0"/>
        <w:spacing w:after="0" w:line="0" w:lineRule="atLeast"/>
        <w:jc w:val="both"/>
        <w:rPr>
          <w:rFonts w:ascii="Century Gothic" w:hAnsi="Century Gothic" w:cs="Cavolini"/>
          <w:noProof/>
          <w:sz w:val="24"/>
          <w:szCs w:val="24"/>
        </w:rPr>
      </w:pPr>
    </w:p>
    <w:p w14:paraId="7F08A442" w14:textId="53822C62" w:rsidR="001238C8" w:rsidRDefault="00955665" w:rsidP="006213C3">
      <w:pPr>
        <w:autoSpaceDE w:val="0"/>
        <w:autoSpaceDN w:val="0"/>
        <w:adjustRightInd w:val="0"/>
        <w:spacing w:after="0" w:line="0" w:lineRule="atLeast"/>
        <w:jc w:val="both"/>
        <w:rPr>
          <w:rFonts w:ascii="Century Gothic" w:hAnsi="Century Gothic" w:cs="Cavolini"/>
          <w:noProof/>
          <w:sz w:val="24"/>
          <w:szCs w:val="24"/>
        </w:rPr>
      </w:pPr>
      <w:r w:rsidRPr="00955665">
        <w:rPr>
          <w:rFonts w:ascii="Century Gothic" w:hAnsi="Century Gothic" w:cs="Cavolini"/>
          <w:b/>
          <w:bCs/>
          <w:noProof/>
          <w:sz w:val="24"/>
          <w:szCs w:val="24"/>
        </w:rPr>
        <w:t>PROPIEDADES DE LOS FLUIDOS</w:t>
      </w:r>
      <w:r>
        <w:rPr>
          <w:rFonts w:ascii="Century Gothic" w:hAnsi="Century Gothic" w:cs="Cavolini"/>
          <w:noProof/>
          <w:sz w:val="24"/>
          <w:szCs w:val="24"/>
        </w:rPr>
        <w:t>:</w:t>
      </w:r>
    </w:p>
    <w:p w14:paraId="0B640708" w14:textId="382D6D8B" w:rsidR="00775903" w:rsidRPr="00775903" w:rsidRDefault="00775903" w:rsidP="00775903">
      <w:pPr>
        <w:autoSpaceDE w:val="0"/>
        <w:autoSpaceDN w:val="0"/>
        <w:adjustRightInd w:val="0"/>
        <w:spacing w:after="0" w:line="0" w:lineRule="atLeast"/>
        <w:jc w:val="both"/>
        <w:rPr>
          <w:rFonts w:ascii="Century Gothic" w:hAnsi="Century Gothic" w:cs="Cavolini"/>
          <w:noProof/>
          <w:sz w:val="24"/>
          <w:szCs w:val="24"/>
        </w:rPr>
      </w:pPr>
      <w:r w:rsidRPr="00775903">
        <w:rPr>
          <w:rFonts w:ascii="Century Gothic" w:hAnsi="Century Gothic" w:cs="Cavolini"/>
          <w:noProof/>
          <w:sz w:val="24"/>
          <w:szCs w:val="24"/>
        </w:rPr>
        <w:t>Los fluidos tienen las siguientes propiedades físicas:</w:t>
      </w:r>
    </w:p>
    <w:p w14:paraId="7F73D648" w14:textId="11AA1647" w:rsidR="00775903" w:rsidRDefault="000A2748" w:rsidP="00775903">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57248" behindDoc="0" locked="0" layoutInCell="1" allowOverlap="1" wp14:anchorId="02C6599C" wp14:editId="1958224A">
            <wp:simplePos x="0" y="0"/>
            <wp:positionH relativeFrom="page">
              <wp:posOffset>109220</wp:posOffset>
            </wp:positionH>
            <wp:positionV relativeFrom="paragraph">
              <wp:posOffset>5491607</wp:posOffset>
            </wp:positionV>
            <wp:extent cx="597535" cy="1039749"/>
            <wp:effectExtent l="0" t="0" r="0" b="8255"/>
            <wp:wrapThrough wrapText="bothSides">
              <wp:wrapPolygon edited="0">
                <wp:start x="0" y="0"/>
                <wp:lineTo x="0" y="21376"/>
                <wp:lineTo x="20659" y="21376"/>
                <wp:lineTo x="20659"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39749"/>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10333" w:type="dxa"/>
        <w:tblInd w:w="-289" w:type="dxa"/>
        <w:tblLayout w:type="fixed"/>
        <w:tblLook w:val="04A0" w:firstRow="1" w:lastRow="0" w:firstColumn="1" w:lastColumn="0" w:noHBand="0" w:noVBand="1"/>
      </w:tblPr>
      <w:tblGrid>
        <w:gridCol w:w="1844"/>
        <w:gridCol w:w="5953"/>
        <w:gridCol w:w="2536"/>
      </w:tblGrid>
      <w:tr w:rsidR="00775903" w14:paraId="275B6914" w14:textId="77777777" w:rsidTr="00E616CC">
        <w:tc>
          <w:tcPr>
            <w:tcW w:w="1844" w:type="dxa"/>
          </w:tcPr>
          <w:p w14:paraId="272DA2DE" w14:textId="69A5CCC5" w:rsidR="00775903" w:rsidRPr="00775903" w:rsidRDefault="00775903" w:rsidP="00775903">
            <w:pPr>
              <w:autoSpaceDE w:val="0"/>
              <w:autoSpaceDN w:val="0"/>
              <w:adjustRightInd w:val="0"/>
              <w:spacing w:line="0" w:lineRule="atLeast"/>
              <w:jc w:val="center"/>
              <w:rPr>
                <w:rFonts w:ascii="Century Gothic" w:hAnsi="Century Gothic" w:cs="Cavolini"/>
                <w:b/>
                <w:bCs/>
                <w:noProof/>
                <w:sz w:val="24"/>
                <w:szCs w:val="24"/>
              </w:rPr>
            </w:pPr>
            <w:r w:rsidRPr="00775903">
              <w:rPr>
                <w:rFonts w:ascii="Century Gothic" w:hAnsi="Century Gothic" w:cs="Cavolini"/>
                <w:b/>
                <w:bCs/>
                <w:noProof/>
                <w:sz w:val="24"/>
                <w:szCs w:val="24"/>
              </w:rPr>
              <w:t>PROPIEDAD</w:t>
            </w:r>
          </w:p>
        </w:tc>
        <w:tc>
          <w:tcPr>
            <w:tcW w:w="5953" w:type="dxa"/>
          </w:tcPr>
          <w:p w14:paraId="1CCDECCD" w14:textId="5FDE227D" w:rsidR="00775903" w:rsidRPr="00775903" w:rsidRDefault="00775903" w:rsidP="00775903">
            <w:pPr>
              <w:autoSpaceDE w:val="0"/>
              <w:autoSpaceDN w:val="0"/>
              <w:adjustRightInd w:val="0"/>
              <w:spacing w:line="0" w:lineRule="atLeast"/>
              <w:jc w:val="center"/>
              <w:rPr>
                <w:rFonts w:ascii="Century Gothic" w:hAnsi="Century Gothic" w:cs="Cavolini"/>
                <w:b/>
                <w:bCs/>
                <w:noProof/>
                <w:sz w:val="24"/>
                <w:szCs w:val="24"/>
              </w:rPr>
            </w:pPr>
            <w:r w:rsidRPr="00775903">
              <w:rPr>
                <w:rFonts w:ascii="Century Gothic" w:hAnsi="Century Gothic" w:cs="Cavolini"/>
                <w:b/>
                <w:bCs/>
                <w:noProof/>
                <w:sz w:val="24"/>
                <w:szCs w:val="24"/>
              </w:rPr>
              <w:t>CONSISTE</w:t>
            </w:r>
          </w:p>
        </w:tc>
        <w:tc>
          <w:tcPr>
            <w:tcW w:w="2536" w:type="dxa"/>
          </w:tcPr>
          <w:p w14:paraId="23023942" w14:textId="30465E22" w:rsidR="00775903" w:rsidRPr="00775903" w:rsidRDefault="00775903" w:rsidP="00775903">
            <w:pPr>
              <w:autoSpaceDE w:val="0"/>
              <w:autoSpaceDN w:val="0"/>
              <w:adjustRightInd w:val="0"/>
              <w:spacing w:line="0" w:lineRule="atLeast"/>
              <w:jc w:val="center"/>
              <w:rPr>
                <w:rFonts w:ascii="Century Gothic" w:hAnsi="Century Gothic" w:cs="Cavolini"/>
                <w:b/>
                <w:bCs/>
                <w:noProof/>
                <w:sz w:val="24"/>
                <w:szCs w:val="24"/>
              </w:rPr>
            </w:pPr>
            <w:r w:rsidRPr="00775903">
              <w:rPr>
                <w:rFonts w:ascii="Century Gothic" w:hAnsi="Century Gothic" w:cs="Cavolini"/>
                <w:b/>
                <w:bCs/>
                <w:noProof/>
                <w:sz w:val="24"/>
                <w:szCs w:val="24"/>
              </w:rPr>
              <w:t>IMAGEN</w:t>
            </w:r>
          </w:p>
        </w:tc>
      </w:tr>
      <w:tr w:rsidR="00775903" w14:paraId="0A24A44E" w14:textId="77777777" w:rsidTr="00E616CC">
        <w:tc>
          <w:tcPr>
            <w:tcW w:w="1844" w:type="dxa"/>
          </w:tcPr>
          <w:p w14:paraId="14EDF108" w14:textId="77777777" w:rsidR="00775903" w:rsidRPr="00A23AAA" w:rsidRDefault="00775903" w:rsidP="00775903">
            <w:pPr>
              <w:autoSpaceDE w:val="0"/>
              <w:autoSpaceDN w:val="0"/>
              <w:adjustRightInd w:val="0"/>
              <w:spacing w:line="0" w:lineRule="atLeast"/>
              <w:jc w:val="both"/>
              <w:rPr>
                <w:rFonts w:ascii="Century Gothic" w:hAnsi="Century Gothic" w:cs="Cavolini"/>
                <w:noProof/>
                <w:color w:val="FF0000"/>
                <w:sz w:val="24"/>
                <w:szCs w:val="24"/>
              </w:rPr>
            </w:pPr>
          </w:p>
          <w:p w14:paraId="68674422" w14:textId="77777777" w:rsidR="00775903" w:rsidRPr="00A23AAA" w:rsidRDefault="00775903" w:rsidP="00775903">
            <w:pPr>
              <w:autoSpaceDE w:val="0"/>
              <w:autoSpaceDN w:val="0"/>
              <w:adjustRightInd w:val="0"/>
              <w:spacing w:line="0" w:lineRule="atLeast"/>
              <w:jc w:val="both"/>
              <w:rPr>
                <w:rFonts w:ascii="Century Gothic" w:hAnsi="Century Gothic" w:cs="Cavolini"/>
                <w:noProof/>
                <w:color w:val="FF0000"/>
                <w:sz w:val="24"/>
                <w:szCs w:val="24"/>
              </w:rPr>
            </w:pPr>
          </w:p>
          <w:p w14:paraId="78DADE68" w14:textId="074475C9" w:rsidR="00775903" w:rsidRPr="00A23AAA" w:rsidRDefault="00775903" w:rsidP="00775903">
            <w:pPr>
              <w:autoSpaceDE w:val="0"/>
              <w:autoSpaceDN w:val="0"/>
              <w:adjustRightInd w:val="0"/>
              <w:spacing w:line="0" w:lineRule="atLeast"/>
              <w:jc w:val="both"/>
              <w:rPr>
                <w:rFonts w:ascii="Century Gothic" w:hAnsi="Century Gothic" w:cs="Cavolini"/>
                <w:b/>
                <w:bCs/>
                <w:i/>
                <w:iCs/>
                <w:noProof/>
                <w:color w:val="FF0000"/>
                <w:sz w:val="24"/>
                <w:szCs w:val="24"/>
              </w:rPr>
            </w:pPr>
            <w:r w:rsidRPr="00A23AAA">
              <w:rPr>
                <w:rFonts w:ascii="Century Gothic" w:hAnsi="Century Gothic" w:cs="Cavolini"/>
                <w:b/>
                <w:bCs/>
                <w:i/>
                <w:iCs/>
                <w:noProof/>
                <w:color w:val="FF0000"/>
                <w:sz w:val="24"/>
                <w:szCs w:val="24"/>
              </w:rPr>
              <w:t>VISCOSIDAD</w:t>
            </w:r>
          </w:p>
        </w:tc>
        <w:tc>
          <w:tcPr>
            <w:tcW w:w="5953" w:type="dxa"/>
          </w:tcPr>
          <w:p w14:paraId="7F933A2F" w14:textId="09029FCE" w:rsidR="00775903" w:rsidRDefault="00775903" w:rsidP="00775903">
            <w:pPr>
              <w:autoSpaceDE w:val="0"/>
              <w:autoSpaceDN w:val="0"/>
              <w:adjustRightInd w:val="0"/>
              <w:spacing w:line="0" w:lineRule="atLeast"/>
              <w:jc w:val="both"/>
              <w:rPr>
                <w:rFonts w:ascii="Century Gothic" w:hAnsi="Century Gothic" w:cs="Cavolini"/>
                <w:noProof/>
                <w:sz w:val="24"/>
                <w:szCs w:val="24"/>
              </w:rPr>
            </w:pPr>
            <w:r w:rsidRPr="00775903">
              <w:rPr>
                <w:rFonts w:ascii="Century Gothic" w:hAnsi="Century Gothic" w:cs="Cavolini"/>
                <w:noProof/>
                <w:sz w:val="24"/>
                <w:szCs w:val="24"/>
              </w:rPr>
              <w:t xml:space="preserve">Se trata de </w:t>
            </w:r>
            <w:r w:rsidRPr="0079497B">
              <w:rPr>
                <w:rFonts w:ascii="Century Gothic" w:hAnsi="Century Gothic" w:cs="Cavolini"/>
                <w:noProof/>
                <w:sz w:val="24"/>
                <w:szCs w:val="24"/>
                <w:u w:val="single"/>
              </w:rPr>
              <w:t>la fricción</w:t>
            </w:r>
            <w:r w:rsidRPr="00775903">
              <w:rPr>
                <w:rFonts w:ascii="Century Gothic" w:hAnsi="Century Gothic" w:cs="Cavolini"/>
                <w:noProof/>
                <w:sz w:val="24"/>
                <w:szCs w:val="24"/>
              </w:rPr>
              <w:t xml:space="preserve"> que ofrecen los fluidos cuando sus partículas son puestas en movimiento por alguna fuerza y que tiende a impedir la fluidez. Por ejemplo, una sustancia como el alquitrán es sumamente viscosa y fluirá mucho más lenta y difícilmente que una de baja viscosidad como el alcohol o el agua.</w:t>
            </w:r>
          </w:p>
        </w:tc>
        <w:tc>
          <w:tcPr>
            <w:tcW w:w="2536" w:type="dxa"/>
          </w:tcPr>
          <w:p w14:paraId="35C597A7" w14:textId="77777777" w:rsidR="00787DEF" w:rsidRDefault="00787DEF" w:rsidP="00775903">
            <w:pPr>
              <w:autoSpaceDE w:val="0"/>
              <w:autoSpaceDN w:val="0"/>
              <w:adjustRightInd w:val="0"/>
              <w:spacing w:line="0" w:lineRule="atLeast"/>
              <w:jc w:val="both"/>
            </w:pPr>
          </w:p>
          <w:p w14:paraId="4E2C0766" w14:textId="6FDCB0D2" w:rsidR="00775903" w:rsidRDefault="00787DEF" w:rsidP="00787DEF">
            <w:pPr>
              <w:autoSpaceDE w:val="0"/>
              <w:autoSpaceDN w:val="0"/>
              <w:adjustRightInd w:val="0"/>
              <w:spacing w:line="0" w:lineRule="atLeast"/>
              <w:rPr>
                <w:rFonts w:ascii="Century Gothic" w:hAnsi="Century Gothic" w:cs="Cavolini"/>
                <w:noProof/>
                <w:sz w:val="24"/>
                <w:szCs w:val="24"/>
              </w:rPr>
            </w:pPr>
            <w:r>
              <w:object w:dxaOrig="8370" w:dyaOrig="5115" w14:anchorId="7193EC96">
                <v:shape id="_x0000_i1259" type="#_x0000_t75" style="width:114pt;height:76.5pt" o:ole="">
                  <v:imagedata r:id="rId21" o:title=""/>
                </v:shape>
                <o:OLEObject Type="Embed" ProgID="PBrush" ShapeID="_x0000_i1259" DrawAspect="Content" ObjectID="_1683463176" r:id="rId22"/>
              </w:object>
            </w:r>
          </w:p>
        </w:tc>
      </w:tr>
      <w:tr w:rsidR="00775903" w14:paraId="00F1BA6D" w14:textId="77777777" w:rsidTr="002D41B0">
        <w:trPr>
          <w:trHeight w:val="1571"/>
        </w:trPr>
        <w:tc>
          <w:tcPr>
            <w:tcW w:w="1844" w:type="dxa"/>
          </w:tcPr>
          <w:p w14:paraId="3AC00C6B" w14:textId="7714C924" w:rsidR="00775903" w:rsidRPr="00A23AAA" w:rsidRDefault="005A5705" w:rsidP="00775903">
            <w:pPr>
              <w:autoSpaceDE w:val="0"/>
              <w:autoSpaceDN w:val="0"/>
              <w:adjustRightInd w:val="0"/>
              <w:spacing w:line="0" w:lineRule="atLeast"/>
              <w:jc w:val="both"/>
              <w:rPr>
                <w:rFonts w:ascii="Century Gothic" w:hAnsi="Century Gothic" w:cs="Cavolini"/>
                <w:b/>
                <w:bCs/>
                <w:i/>
                <w:iCs/>
                <w:noProof/>
                <w:color w:val="FF0000"/>
                <w:sz w:val="24"/>
                <w:szCs w:val="24"/>
              </w:rPr>
            </w:pPr>
            <w:r w:rsidRPr="00A23AAA">
              <w:rPr>
                <w:rFonts w:ascii="Century Gothic" w:hAnsi="Century Gothic" w:cs="Cavolini"/>
                <w:b/>
                <w:bCs/>
                <w:i/>
                <w:iCs/>
                <w:noProof/>
                <w:color w:val="FF0000"/>
                <w:sz w:val="24"/>
                <w:szCs w:val="24"/>
              </w:rPr>
              <w:t>DENSIDAD</w:t>
            </w:r>
          </w:p>
        </w:tc>
        <w:tc>
          <w:tcPr>
            <w:tcW w:w="5953" w:type="dxa"/>
          </w:tcPr>
          <w:p w14:paraId="74A934AB" w14:textId="1875E5A5" w:rsidR="00775903" w:rsidRDefault="005A5705" w:rsidP="005A5705">
            <w:pPr>
              <w:autoSpaceDE w:val="0"/>
              <w:autoSpaceDN w:val="0"/>
              <w:adjustRightInd w:val="0"/>
              <w:spacing w:line="0" w:lineRule="atLeast"/>
              <w:jc w:val="both"/>
              <w:rPr>
                <w:rFonts w:ascii="Century Gothic" w:hAnsi="Century Gothic" w:cs="Cavolini"/>
                <w:noProof/>
                <w:sz w:val="24"/>
                <w:szCs w:val="24"/>
              </w:rPr>
            </w:pPr>
            <w:r w:rsidRPr="00775903">
              <w:rPr>
                <w:rFonts w:ascii="Century Gothic" w:hAnsi="Century Gothic" w:cs="Cavolini"/>
                <w:noProof/>
                <w:sz w:val="24"/>
                <w:szCs w:val="24"/>
              </w:rPr>
              <w:t xml:space="preserve">Es un indicador de qué </w:t>
            </w:r>
            <w:r w:rsidRPr="00663DB2">
              <w:rPr>
                <w:rFonts w:ascii="Century Gothic" w:hAnsi="Century Gothic" w:cs="Cavolini"/>
                <w:noProof/>
                <w:sz w:val="24"/>
                <w:szCs w:val="24"/>
                <w:u w:val="single"/>
              </w:rPr>
              <w:t>tan junta está la materia</w:t>
            </w:r>
            <w:r w:rsidRPr="00775903">
              <w:rPr>
                <w:rFonts w:ascii="Century Gothic" w:hAnsi="Century Gothic" w:cs="Cavolini"/>
                <w:noProof/>
                <w:sz w:val="24"/>
                <w:szCs w:val="24"/>
              </w:rPr>
              <w:t>, es decir, qué tanta masa hay en un cuerpo. Los fluidos poseen mayor o menor densidad, de acuerdo a la cantidad de partículas que haya en un mismo volumen de fluido.</w:t>
            </w:r>
          </w:p>
        </w:tc>
        <w:tc>
          <w:tcPr>
            <w:tcW w:w="2536" w:type="dxa"/>
          </w:tcPr>
          <w:p w14:paraId="1A566F1F" w14:textId="6CB7D022" w:rsidR="00775903" w:rsidRDefault="002D41B0" w:rsidP="00775903">
            <w:pPr>
              <w:autoSpaceDE w:val="0"/>
              <w:autoSpaceDN w:val="0"/>
              <w:adjustRightInd w:val="0"/>
              <w:spacing w:line="0" w:lineRule="atLeast"/>
              <w:jc w:val="both"/>
              <w:rPr>
                <w:rFonts w:ascii="Century Gothic" w:hAnsi="Century Gothic" w:cs="Cavolini"/>
                <w:noProof/>
                <w:sz w:val="24"/>
                <w:szCs w:val="24"/>
              </w:rPr>
            </w:pPr>
            <w:r>
              <w:object w:dxaOrig="7620" w:dyaOrig="5745" w14:anchorId="39105E77">
                <v:shape id="_x0000_i1283" type="#_x0000_t75" style="width:102pt;height:77.25pt" o:ole="">
                  <v:imagedata r:id="rId23" o:title=""/>
                </v:shape>
                <o:OLEObject Type="Embed" ProgID="PBrush" ShapeID="_x0000_i1283" DrawAspect="Content" ObjectID="_1683463177" r:id="rId24"/>
              </w:object>
            </w:r>
          </w:p>
        </w:tc>
      </w:tr>
      <w:tr w:rsidR="005A5705" w14:paraId="7808E204" w14:textId="77777777" w:rsidTr="00E616CC">
        <w:tc>
          <w:tcPr>
            <w:tcW w:w="1844" w:type="dxa"/>
          </w:tcPr>
          <w:p w14:paraId="3603CA25" w14:textId="542D19F1" w:rsidR="005A5705" w:rsidRPr="00A23AAA" w:rsidRDefault="0096736E" w:rsidP="00775903">
            <w:pPr>
              <w:autoSpaceDE w:val="0"/>
              <w:autoSpaceDN w:val="0"/>
              <w:adjustRightInd w:val="0"/>
              <w:spacing w:line="0" w:lineRule="atLeast"/>
              <w:jc w:val="both"/>
              <w:rPr>
                <w:rFonts w:ascii="Century Gothic" w:hAnsi="Century Gothic" w:cs="Cavolini"/>
                <w:b/>
                <w:bCs/>
                <w:i/>
                <w:iCs/>
                <w:noProof/>
                <w:color w:val="FF0000"/>
                <w:sz w:val="24"/>
                <w:szCs w:val="24"/>
              </w:rPr>
            </w:pPr>
            <w:r w:rsidRPr="00A23AAA">
              <w:rPr>
                <w:rFonts w:ascii="Century Gothic" w:hAnsi="Century Gothic" w:cs="Cavolini"/>
                <w:b/>
                <w:bCs/>
                <w:i/>
                <w:iCs/>
                <w:noProof/>
                <w:color w:val="FF0000"/>
                <w:sz w:val="24"/>
                <w:szCs w:val="24"/>
              </w:rPr>
              <w:t>VOLUMEN</w:t>
            </w:r>
          </w:p>
        </w:tc>
        <w:tc>
          <w:tcPr>
            <w:tcW w:w="5953" w:type="dxa"/>
          </w:tcPr>
          <w:p w14:paraId="4A6EAD81" w14:textId="795A0BFC" w:rsidR="005A5705" w:rsidRDefault="0096736E" w:rsidP="00775903">
            <w:pPr>
              <w:autoSpaceDE w:val="0"/>
              <w:autoSpaceDN w:val="0"/>
              <w:adjustRightInd w:val="0"/>
              <w:spacing w:line="0" w:lineRule="atLeast"/>
              <w:jc w:val="both"/>
              <w:rPr>
                <w:rFonts w:ascii="Century Gothic" w:hAnsi="Century Gothic" w:cs="Cavolini"/>
                <w:noProof/>
                <w:sz w:val="24"/>
                <w:szCs w:val="24"/>
              </w:rPr>
            </w:pPr>
            <w:r w:rsidRPr="00775903">
              <w:rPr>
                <w:rFonts w:ascii="Century Gothic" w:hAnsi="Century Gothic" w:cs="Cavolini"/>
                <w:noProof/>
                <w:sz w:val="24"/>
                <w:szCs w:val="24"/>
              </w:rPr>
              <w:t xml:space="preserve">Se trata de la </w:t>
            </w:r>
            <w:r w:rsidRPr="00721790">
              <w:rPr>
                <w:rFonts w:ascii="Century Gothic" w:hAnsi="Century Gothic" w:cs="Cavolini"/>
                <w:noProof/>
                <w:sz w:val="24"/>
                <w:szCs w:val="24"/>
                <w:u w:val="single"/>
              </w:rPr>
              <w:t>cantidad de espacio tridimensional</w:t>
            </w:r>
            <w:r w:rsidRPr="00775903">
              <w:rPr>
                <w:rFonts w:ascii="Century Gothic" w:hAnsi="Century Gothic" w:cs="Cavolini"/>
                <w:noProof/>
                <w:sz w:val="24"/>
                <w:szCs w:val="24"/>
              </w:rPr>
              <w:t xml:space="preserve"> que el fluido ocupa en una región determinada, considerando longitud, altura y ancho. Los líquidos poseen un volumen específico, mientras que los gases poseen el volumen el recipiente que los contenga.</w:t>
            </w:r>
          </w:p>
        </w:tc>
        <w:tc>
          <w:tcPr>
            <w:tcW w:w="2536" w:type="dxa"/>
          </w:tcPr>
          <w:p w14:paraId="3725E5AB" w14:textId="77777777" w:rsidR="002B24B3" w:rsidRDefault="002B24B3" w:rsidP="00775903">
            <w:pPr>
              <w:autoSpaceDE w:val="0"/>
              <w:autoSpaceDN w:val="0"/>
              <w:adjustRightInd w:val="0"/>
              <w:spacing w:line="0" w:lineRule="atLeast"/>
              <w:jc w:val="both"/>
            </w:pPr>
          </w:p>
          <w:p w14:paraId="13031352" w14:textId="47AC46D3" w:rsidR="005A5705" w:rsidRDefault="002B24B3" w:rsidP="00775903">
            <w:pPr>
              <w:autoSpaceDE w:val="0"/>
              <w:autoSpaceDN w:val="0"/>
              <w:adjustRightInd w:val="0"/>
              <w:spacing w:line="0" w:lineRule="atLeast"/>
              <w:jc w:val="both"/>
              <w:rPr>
                <w:rFonts w:ascii="Century Gothic" w:hAnsi="Century Gothic" w:cs="Cavolini"/>
                <w:noProof/>
                <w:sz w:val="24"/>
                <w:szCs w:val="24"/>
              </w:rPr>
            </w:pPr>
            <w:r>
              <w:object w:dxaOrig="8325" w:dyaOrig="5040" w14:anchorId="5601BE20">
                <v:shape id="_x0000_i1261" type="#_x0000_t75" style="width:115.5pt;height:69.75pt" o:ole="">
                  <v:imagedata r:id="rId25" o:title=""/>
                </v:shape>
                <o:OLEObject Type="Embed" ProgID="PBrush" ShapeID="_x0000_i1261" DrawAspect="Content" ObjectID="_1683463178" r:id="rId26"/>
              </w:object>
            </w:r>
          </w:p>
        </w:tc>
      </w:tr>
      <w:tr w:rsidR="002B24B3" w14:paraId="1E9B11F7" w14:textId="77777777" w:rsidTr="00E616CC">
        <w:tc>
          <w:tcPr>
            <w:tcW w:w="1844" w:type="dxa"/>
          </w:tcPr>
          <w:p w14:paraId="5818ACA4" w14:textId="7C2FED5F" w:rsidR="002B24B3" w:rsidRPr="00A23AAA" w:rsidRDefault="002B24B3" w:rsidP="00775903">
            <w:pPr>
              <w:autoSpaceDE w:val="0"/>
              <w:autoSpaceDN w:val="0"/>
              <w:adjustRightInd w:val="0"/>
              <w:spacing w:line="0" w:lineRule="atLeast"/>
              <w:jc w:val="both"/>
              <w:rPr>
                <w:rFonts w:ascii="Century Gothic" w:hAnsi="Century Gothic" w:cs="Cavolini"/>
                <w:b/>
                <w:bCs/>
                <w:i/>
                <w:iCs/>
                <w:noProof/>
                <w:color w:val="FF0000"/>
                <w:sz w:val="24"/>
                <w:szCs w:val="24"/>
              </w:rPr>
            </w:pPr>
            <w:r w:rsidRPr="00A23AAA">
              <w:rPr>
                <w:rFonts w:ascii="Century Gothic" w:hAnsi="Century Gothic" w:cs="Cavolini"/>
                <w:b/>
                <w:bCs/>
                <w:i/>
                <w:iCs/>
                <w:noProof/>
                <w:color w:val="FF0000"/>
                <w:sz w:val="24"/>
                <w:szCs w:val="24"/>
              </w:rPr>
              <w:t>PRESIÓN</w:t>
            </w:r>
          </w:p>
        </w:tc>
        <w:tc>
          <w:tcPr>
            <w:tcW w:w="5953" w:type="dxa"/>
          </w:tcPr>
          <w:p w14:paraId="45A40417" w14:textId="5729EE83" w:rsidR="002B24B3" w:rsidRPr="00775903" w:rsidRDefault="002B24B3" w:rsidP="00775903">
            <w:pPr>
              <w:autoSpaceDE w:val="0"/>
              <w:autoSpaceDN w:val="0"/>
              <w:adjustRightInd w:val="0"/>
              <w:spacing w:line="0" w:lineRule="atLeast"/>
              <w:jc w:val="both"/>
              <w:rPr>
                <w:rFonts w:ascii="Century Gothic" w:hAnsi="Century Gothic" w:cs="Cavolini"/>
                <w:noProof/>
                <w:sz w:val="24"/>
                <w:szCs w:val="24"/>
              </w:rPr>
            </w:pPr>
            <w:r w:rsidRPr="00775903">
              <w:rPr>
                <w:rFonts w:ascii="Century Gothic" w:hAnsi="Century Gothic" w:cs="Cavolini"/>
                <w:noProof/>
                <w:sz w:val="24"/>
                <w:szCs w:val="24"/>
              </w:rPr>
              <w:t xml:space="preserve">La presión de los fluidos es </w:t>
            </w:r>
            <w:r w:rsidRPr="00721790">
              <w:rPr>
                <w:rFonts w:ascii="Century Gothic" w:hAnsi="Century Gothic" w:cs="Cavolini"/>
                <w:noProof/>
                <w:sz w:val="24"/>
                <w:szCs w:val="24"/>
                <w:u w:val="single"/>
              </w:rPr>
              <w:t>la fuerza que su masa ejerce sobre los cuerpos</w:t>
            </w:r>
            <w:r w:rsidRPr="00775903">
              <w:rPr>
                <w:rFonts w:ascii="Century Gothic" w:hAnsi="Century Gothic" w:cs="Cavolini"/>
                <w:noProof/>
                <w:sz w:val="24"/>
                <w:szCs w:val="24"/>
              </w:rPr>
              <w:t xml:space="preserve"> que se encuentren dentro suyo: un objeto que cae al fondo de un lago tendrá encima el peso de todo el volumen de agua completo, lo cual se traduce en mayor presión que estando en la superficie. En los fondos marinos la presión es muchas veces mayor que la de la atmósfera terrestre, por ejemplo.</w:t>
            </w:r>
          </w:p>
        </w:tc>
        <w:tc>
          <w:tcPr>
            <w:tcW w:w="2536" w:type="dxa"/>
          </w:tcPr>
          <w:p w14:paraId="424A4BC3" w14:textId="77777777" w:rsidR="00E9571A" w:rsidRDefault="00E9571A" w:rsidP="00E9571A">
            <w:pPr>
              <w:autoSpaceDE w:val="0"/>
              <w:autoSpaceDN w:val="0"/>
              <w:adjustRightInd w:val="0"/>
              <w:spacing w:line="0" w:lineRule="atLeast"/>
              <w:jc w:val="center"/>
            </w:pPr>
          </w:p>
          <w:p w14:paraId="403DD181" w14:textId="2CDA004D" w:rsidR="002B24B3" w:rsidRDefault="00E9571A" w:rsidP="00E9571A">
            <w:pPr>
              <w:autoSpaceDE w:val="0"/>
              <w:autoSpaceDN w:val="0"/>
              <w:adjustRightInd w:val="0"/>
              <w:spacing w:line="0" w:lineRule="atLeast"/>
              <w:jc w:val="center"/>
              <w:rPr>
                <w:rFonts w:ascii="Century Gothic" w:hAnsi="Century Gothic" w:cs="Cavolini"/>
                <w:noProof/>
                <w:sz w:val="24"/>
                <w:szCs w:val="24"/>
              </w:rPr>
            </w:pPr>
            <w:r>
              <w:object w:dxaOrig="2565" w:dyaOrig="2910" w14:anchorId="6564991E">
                <v:shape id="_x0000_i1262" type="#_x0000_t75" style="width:95.25pt;height:108pt" o:ole="">
                  <v:imagedata r:id="rId27" o:title=""/>
                </v:shape>
                <o:OLEObject Type="Embed" ProgID="PBrush" ShapeID="_x0000_i1262" DrawAspect="Content" ObjectID="_1683463179" r:id="rId28"/>
              </w:object>
            </w:r>
          </w:p>
        </w:tc>
      </w:tr>
      <w:tr w:rsidR="002B24B3" w14:paraId="57EDFAAE" w14:textId="77777777" w:rsidTr="00E616CC">
        <w:trPr>
          <w:trHeight w:val="1759"/>
        </w:trPr>
        <w:tc>
          <w:tcPr>
            <w:tcW w:w="1844" w:type="dxa"/>
          </w:tcPr>
          <w:p w14:paraId="3E0CEAE0" w14:textId="323F254E" w:rsidR="002B24B3" w:rsidRPr="00A23AAA" w:rsidRDefault="002B24B3" w:rsidP="00775903">
            <w:pPr>
              <w:autoSpaceDE w:val="0"/>
              <w:autoSpaceDN w:val="0"/>
              <w:adjustRightInd w:val="0"/>
              <w:spacing w:line="0" w:lineRule="atLeast"/>
              <w:jc w:val="both"/>
              <w:rPr>
                <w:rFonts w:ascii="Century Gothic" w:hAnsi="Century Gothic" w:cs="Cavolini"/>
                <w:b/>
                <w:bCs/>
                <w:i/>
                <w:iCs/>
                <w:noProof/>
                <w:color w:val="FF0000"/>
                <w:sz w:val="24"/>
                <w:szCs w:val="24"/>
              </w:rPr>
            </w:pPr>
            <w:r w:rsidRPr="00A23AAA">
              <w:rPr>
                <w:rFonts w:ascii="Century Gothic" w:hAnsi="Century Gothic" w:cs="Cavolini"/>
                <w:b/>
                <w:bCs/>
                <w:i/>
                <w:iCs/>
                <w:noProof/>
                <w:color w:val="FF0000"/>
                <w:sz w:val="24"/>
                <w:szCs w:val="24"/>
              </w:rPr>
              <w:t>CAPILARIDAD</w:t>
            </w:r>
          </w:p>
        </w:tc>
        <w:tc>
          <w:tcPr>
            <w:tcW w:w="5953" w:type="dxa"/>
          </w:tcPr>
          <w:p w14:paraId="109B6B6B" w14:textId="198A6668" w:rsidR="002B24B3" w:rsidRPr="00775903" w:rsidRDefault="00721790" w:rsidP="00721790">
            <w:pPr>
              <w:autoSpaceDE w:val="0"/>
              <w:autoSpaceDN w:val="0"/>
              <w:adjustRightInd w:val="0"/>
              <w:spacing w:line="0" w:lineRule="atLeast"/>
              <w:jc w:val="both"/>
              <w:rPr>
                <w:rFonts w:ascii="Century Gothic" w:hAnsi="Century Gothic" w:cs="Cavolini"/>
                <w:noProof/>
                <w:sz w:val="24"/>
                <w:szCs w:val="24"/>
              </w:rPr>
            </w:pPr>
            <w:r w:rsidRPr="00775903">
              <w:rPr>
                <w:rFonts w:ascii="Century Gothic" w:hAnsi="Century Gothic" w:cs="Cavolini"/>
                <w:noProof/>
                <w:sz w:val="24"/>
                <w:szCs w:val="24"/>
              </w:rPr>
              <w:t xml:space="preserve">Esta fuerza de cohesión intermolecular de los fluidos les permite </w:t>
            </w:r>
            <w:r w:rsidRPr="00721790">
              <w:rPr>
                <w:rFonts w:ascii="Century Gothic" w:hAnsi="Century Gothic" w:cs="Cavolini"/>
                <w:noProof/>
                <w:sz w:val="24"/>
                <w:szCs w:val="24"/>
                <w:u w:val="single"/>
              </w:rPr>
              <w:t>subir por un tubo capilar</w:t>
            </w:r>
            <w:r w:rsidRPr="00775903">
              <w:rPr>
                <w:rFonts w:ascii="Century Gothic" w:hAnsi="Century Gothic" w:cs="Cavolini"/>
                <w:noProof/>
                <w:sz w:val="24"/>
                <w:szCs w:val="24"/>
              </w:rPr>
              <w:t>, en contra de la gravedad, dado que su atracción interna es mucho mayor a la atracción de sus partículas por el material del tubo. Esto se debe en parte de la tensión superficial.</w:t>
            </w:r>
          </w:p>
        </w:tc>
        <w:tc>
          <w:tcPr>
            <w:tcW w:w="2536" w:type="dxa"/>
          </w:tcPr>
          <w:p w14:paraId="3574ABC2" w14:textId="4825185D" w:rsidR="002B24B3" w:rsidRDefault="00223245" w:rsidP="00775903">
            <w:pPr>
              <w:autoSpaceDE w:val="0"/>
              <w:autoSpaceDN w:val="0"/>
              <w:adjustRightInd w:val="0"/>
              <w:spacing w:line="0" w:lineRule="atLeast"/>
              <w:jc w:val="both"/>
              <w:rPr>
                <w:rFonts w:ascii="Century Gothic" w:hAnsi="Century Gothic" w:cs="Cavolini"/>
                <w:noProof/>
                <w:sz w:val="24"/>
                <w:szCs w:val="24"/>
              </w:rPr>
            </w:pPr>
            <w:r>
              <w:object w:dxaOrig="7215" w:dyaOrig="5145" w14:anchorId="05841E84">
                <v:shape id="_x0000_i1267" type="#_x0000_t75" style="width:115.5pt;height:82.5pt" o:ole="">
                  <v:imagedata r:id="rId29" o:title=""/>
                </v:shape>
                <o:OLEObject Type="Embed" ProgID="PBrush" ShapeID="_x0000_i1267" DrawAspect="Content" ObjectID="_1683463180" r:id="rId30"/>
              </w:object>
            </w:r>
          </w:p>
        </w:tc>
      </w:tr>
      <w:tr w:rsidR="00742099" w14:paraId="5446CF1D" w14:textId="77777777" w:rsidTr="00E616CC">
        <w:trPr>
          <w:trHeight w:val="1759"/>
        </w:trPr>
        <w:tc>
          <w:tcPr>
            <w:tcW w:w="1844" w:type="dxa"/>
          </w:tcPr>
          <w:p w14:paraId="4C2EF03C" w14:textId="25CBDE93" w:rsidR="00742099" w:rsidRPr="00A23AAA" w:rsidRDefault="00150E18" w:rsidP="00775903">
            <w:pPr>
              <w:autoSpaceDE w:val="0"/>
              <w:autoSpaceDN w:val="0"/>
              <w:adjustRightInd w:val="0"/>
              <w:spacing w:line="0" w:lineRule="atLeast"/>
              <w:jc w:val="both"/>
              <w:rPr>
                <w:rFonts w:ascii="Century Gothic" w:hAnsi="Century Gothic" w:cs="Cavolini"/>
                <w:b/>
                <w:bCs/>
                <w:i/>
                <w:iCs/>
                <w:noProof/>
                <w:color w:val="FF0000"/>
                <w:sz w:val="24"/>
                <w:szCs w:val="24"/>
              </w:rPr>
            </w:pPr>
            <w:r>
              <w:rPr>
                <w:rFonts w:ascii="Century Gothic" w:hAnsi="Century Gothic" w:cs="Cavolini"/>
                <w:b/>
                <w:bCs/>
                <w:i/>
                <w:iCs/>
                <w:noProof/>
                <w:color w:val="FF0000"/>
                <w:sz w:val="24"/>
                <w:szCs w:val="24"/>
              </w:rPr>
              <w:lastRenderedPageBreak/>
              <w:t>COHESIÓN</w:t>
            </w:r>
          </w:p>
        </w:tc>
        <w:tc>
          <w:tcPr>
            <w:tcW w:w="5953" w:type="dxa"/>
          </w:tcPr>
          <w:p w14:paraId="2E5C922C" w14:textId="5E13E891" w:rsidR="00A00F4F" w:rsidRPr="00A00F4F" w:rsidRDefault="00A00F4F" w:rsidP="00A00F4F">
            <w:pPr>
              <w:autoSpaceDE w:val="0"/>
              <w:autoSpaceDN w:val="0"/>
              <w:adjustRightInd w:val="0"/>
              <w:spacing w:line="0" w:lineRule="atLeast"/>
              <w:jc w:val="both"/>
              <w:rPr>
                <w:rFonts w:ascii="Century Gothic" w:hAnsi="Century Gothic" w:cs="Cavolini"/>
                <w:noProof/>
                <w:sz w:val="24"/>
                <w:szCs w:val="24"/>
              </w:rPr>
            </w:pPr>
            <w:r w:rsidRPr="00A00F4F">
              <w:rPr>
                <w:rFonts w:ascii="Century Gothic" w:hAnsi="Century Gothic" w:cs="Cavolini"/>
                <w:noProof/>
                <w:sz w:val="24"/>
                <w:szCs w:val="24"/>
              </w:rPr>
              <w:t xml:space="preserve">La cohesión es la </w:t>
            </w:r>
            <w:r w:rsidRPr="00A00F4F">
              <w:rPr>
                <w:rFonts w:ascii="Century Gothic" w:hAnsi="Century Gothic" w:cs="Cavolini"/>
                <w:b/>
                <w:bCs/>
                <w:noProof/>
                <w:sz w:val="24"/>
                <w:szCs w:val="24"/>
                <w:u w:val="single"/>
              </w:rPr>
              <w:t>fuerza de atracción</w:t>
            </w:r>
            <w:r w:rsidRPr="00A00F4F">
              <w:rPr>
                <w:rFonts w:ascii="Century Gothic" w:hAnsi="Century Gothic" w:cs="Cavolini"/>
                <w:noProof/>
                <w:sz w:val="24"/>
                <w:szCs w:val="24"/>
              </w:rPr>
              <w:t xml:space="preserve"> que mantiene unidas a las moléculas de una misma sustancia.</w:t>
            </w:r>
          </w:p>
          <w:p w14:paraId="3FC2FB20" w14:textId="30605CBB" w:rsidR="00742099" w:rsidRPr="00775903" w:rsidRDefault="00A00F4F" w:rsidP="00A00F4F">
            <w:pPr>
              <w:autoSpaceDE w:val="0"/>
              <w:autoSpaceDN w:val="0"/>
              <w:adjustRightInd w:val="0"/>
              <w:spacing w:line="0" w:lineRule="atLeast"/>
              <w:jc w:val="both"/>
              <w:rPr>
                <w:rFonts w:ascii="Century Gothic" w:hAnsi="Century Gothic" w:cs="Cavolini"/>
                <w:noProof/>
                <w:sz w:val="24"/>
                <w:szCs w:val="24"/>
              </w:rPr>
            </w:pPr>
            <w:r w:rsidRPr="00A00F4F">
              <w:rPr>
                <w:rFonts w:ascii="Century Gothic" w:hAnsi="Century Gothic" w:cs="Cavolini"/>
                <w:noProof/>
                <w:sz w:val="24"/>
                <w:szCs w:val="24"/>
              </w:rPr>
              <w:t>La atracción molecular entre moléculas semejantes de un líquido recibe el nombre de fuerza cohesiva. Ésta fuerza da origen a la cohesión, o sea, a la tendencia de un líquido a permanecer como un conjunto de partículas.</w:t>
            </w:r>
          </w:p>
        </w:tc>
        <w:tc>
          <w:tcPr>
            <w:tcW w:w="2536" w:type="dxa"/>
          </w:tcPr>
          <w:p w14:paraId="23C52CE0" w14:textId="77777777" w:rsidR="00035F80" w:rsidRDefault="00035F80" w:rsidP="00775903">
            <w:pPr>
              <w:autoSpaceDE w:val="0"/>
              <w:autoSpaceDN w:val="0"/>
              <w:adjustRightInd w:val="0"/>
              <w:spacing w:line="0" w:lineRule="atLeast"/>
              <w:jc w:val="both"/>
            </w:pPr>
          </w:p>
          <w:p w14:paraId="54B5F8FD" w14:textId="77777777" w:rsidR="00035F80" w:rsidRDefault="00035F80" w:rsidP="00775903">
            <w:pPr>
              <w:autoSpaceDE w:val="0"/>
              <w:autoSpaceDN w:val="0"/>
              <w:adjustRightInd w:val="0"/>
              <w:spacing w:line="0" w:lineRule="atLeast"/>
              <w:jc w:val="both"/>
            </w:pPr>
          </w:p>
          <w:p w14:paraId="3628BF7C" w14:textId="672B35F0" w:rsidR="00742099" w:rsidRDefault="00035F80" w:rsidP="00035F80">
            <w:pPr>
              <w:autoSpaceDE w:val="0"/>
              <w:autoSpaceDN w:val="0"/>
              <w:adjustRightInd w:val="0"/>
              <w:spacing w:line="0" w:lineRule="atLeast"/>
              <w:ind w:left="-110"/>
              <w:jc w:val="both"/>
            </w:pPr>
            <w:r>
              <w:object w:dxaOrig="6660" w:dyaOrig="3585" w14:anchorId="0C32720E">
                <v:shape id="_x0000_i1269" type="#_x0000_t75" style="width:118.5pt;height:63.75pt" o:ole="">
                  <v:imagedata r:id="rId31" o:title=""/>
                </v:shape>
                <o:OLEObject Type="Embed" ProgID="PBrush" ShapeID="_x0000_i1269" DrawAspect="Content" ObjectID="_1683463181" r:id="rId32"/>
              </w:object>
            </w:r>
          </w:p>
        </w:tc>
      </w:tr>
      <w:tr w:rsidR="00150E18" w14:paraId="3A312BE5" w14:textId="77777777" w:rsidTr="00E616CC">
        <w:trPr>
          <w:trHeight w:val="1759"/>
        </w:trPr>
        <w:tc>
          <w:tcPr>
            <w:tcW w:w="1844" w:type="dxa"/>
          </w:tcPr>
          <w:p w14:paraId="1D2D45FA" w14:textId="0FAB136F" w:rsidR="00150E18" w:rsidRDefault="00150E18" w:rsidP="00775903">
            <w:pPr>
              <w:autoSpaceDE w:val="0"/>
              <w:autoSpaceDN w:val="0"/>
              <w:adjustRightInd w:val="0"/>
              <w:spacing w:line="0" w:lineRule="atLeast"/>
              <w:jc w:val="both"/>
              <w:rPr>
                <w:rFonts w:ascii="Century Gothic" w:hAnsi="Century Gothic" w:cs="Cavolini"/>
                <w:b/>
                <w:bCs/>
                <w:i/>
                <w:iCs/>
                <w:noProof/>
                <w:color w:val="FF0000"/>
                <w:sz w:val="24"/>
                <w:szCs w:val="24"/>
              </w:rPr>
            </w:pPr>
            <w:r>
              <w:rPr>
                <w:rFonts w:ascii="Century Gothic" w:hAnsi="Century Gothic" w:cs="Cavolini"/>
                <w:b/>
                <w:bCs/>
                <w:i/>
                <w:iCs/>
                <w:noProof/>
                <w:color w:val="FF0000"/>
                <w:sz w:val="24"/>
                <w:szCs w:val="24"/>
              </w:rPr>
              <w:t>ADHESIÓN</w:t>
            </w:r>
          </w:p>
        </w:tc>
        <w:tc>
          <w:tcPr>
            <w:tcW w:w="5953" w:type="dxa"/>
          </w:tcPr>
          <w:p w14:paraId="5EF8D061" w14:textId="77777777" w:rsidR="009A1E54" w:rsidRPr="009A1E54" w:rsidRDefault="009A1E54" w:rsidP="009A1E54">
            <w:pPr>
              <w:autoSpaceDE w:val="0"/>
              <w:autoSpaceDN w:val="0"/>
              <w:adjustRightInd w:val="0"/>
              <w:spacing w:line="0" w:lineRule="atLeast"/>
              <w:jc w:val="both"/>
              <w:rPr>
                <w:rFonts w:ascii="Century Gothic" w:hAnsi="Century Gothic" w:cs="Cavolini"/>
                <w:noProof/>
                <w:sz w:val="24"/>
                <w:szCs w:val="24"/>
              </w:rPr>
            </w:pPr>
            <w:r w:rsidRPr="009A1E54">
              <w:rPr>
                <w:rFonts w:ascii="Century Gothic" w:hAnsi="Century Gothic" w:cs="Cavolini"/>
                <w:noProof/>
                <w:sz w:val="24"/>
                <w:szCs w:val="24"/>
              </w:rPr>
              <w:t xml:space="preserve">Es la fuerza de atracción que se manifiesta entre las moléculas de </w:t>
            </w:r>
            <w:r w:rsidRPr="00A30060">
              <w:rPr>
                <w:rFonts w:ascii="Century Gothic" w:hAnsi="Century Gothic" w:cs="Cavolini"/>
                <w:noProof/>
                <w:sz w:val="24"/>
                <w:szCs w:val="24"/>
                <w:u w:val="single"/>
              </w:rPr>
              <w:t>dos sustancias diferentes que se ponen en contacto</w:t>
            </w:r>
            <w:r w:rsidRPr="009A1E54">
              <w:rPr>
                <w:rFonts w:ascii="Century Gothic" w:hAnsi="Century Gothic" w:cs="Cavolini"/>
                <w:noProof/>
                <w:sz w:val="24"/>
                <w:szCs w:val="24"/>
              </w:rPr>
              <w:t>; generalmente un líquido con un sólido</w:t>
            </w:r>
          </w:p>
          <w:p w14:paraId="6CE2408A" w14:textId="0EB15C2B" w:rsidR="00150E18" w:rsidRPr="00775903" w:rsidRDefault="009A1E54" w:rsidP="009A1E54">
            <w:pPr>
              <w:autoSpaceDE w:val="0"/>
              <w:autoSpaceDN w:val="0"/>
              <w:adjustRightInd w:val="0"/>
              <w:spacing w:line="0" w:lineRule="atLeast"/>
              <w:jc w:val="both"/>
              <w:rPr>
                <w:rFonts w:ascii="Century Gothic" w:hAnsi="Century Gothic" w:cs="Cavolini"/>
                <w:noProof/>
                <w:sz w:val="24"/>
                <w:szCs w:val="24"/>
              </w:rPr>
            </w:pPr>
            <w:r w:rsidRPr="009A1E54">
              <w:rPr>
                <w:rFonts w:ascii="Century Gothic" w:hAnsi="Century Gothic" w:cs="Cavolini"/>
                <w:noProof/>
                <w:sz w:val="24"/>
                <w:szCs w:val="24"/>
              </w:rPr>
              <w:t xml:space="preserve">Generalmente las sustancias líquidas, se adhieren a los cuerpos sólidos. </w:t>
            </w:r>
          </w:p>
        </w:tc>
        <w:tc>
          <w:tcPr>
            <w:tcW w:w="2536" w:type="dxa"/>
          </w:tcPr>
          <w:p w14:paraId="3ED2DB3B" w14:textId="5E39DBBB" w:rsidR="00150E18" w:rsidRDefault="00D54008" w:rsidP="00775903">
            <w:pPr>
              <w:autoSpaceDE w:val="0"/>
              <w:autoSpaceDN w:val="0"/>
              <w:adjustRightInd w:val="0"/>
              <w:spacing w:line="0" w:lineRule="atLeast"/>
              <w:jc w:val="both"/>
            </w:pPr>
            <w:r>
              <w:object w:dxaOrig="6270" w:dyaOrig="6300" w14:anchorId="44DCAF9C">
                <v:shape id="_x0000_i1272" type="#_x0000_t75" style="width:114.75pt;height:84.75pt" o:ole="">
                  <v:imagedata r:id="rId33" o:title=""/>
                </v:shape>
                <o:OLEObject Type="Embed" ProgID="PBrush" ShapeID="_x0000_i1272" DrawAspect="Content" ObjectID="_1683463182" r:id="rId34"/>
              </w:object>
            </w:r>
          </w:p>
        </w:tc>
      </w:tr>
      <w:tr w:rsidR="009B7435" w14:paraId="1A676B9B" w14:textId="77777777" w:rsidTr="00302CA4">
        <w:trPr>
          <w:trHeight w:val="1595"/>
        </w:trPr>
        <w:tc>
          <w:tcPr>
            <w:tcW w:w="1844" w:type="dxa"/>
          </w:tcPr>
          <w:p w14:paraId="2F830347" w14:textId="2C1C71B2" w:rsidR="009B7435" w:rsidRDefault="00302CA4" w:rsidP="00775903">
            <w:pPr>
              <w:autoSpaceDE w:val="0"/>
              <w:autoSpaceDN w:val="0"/>
              <w:adjustRightInd w:val="0"/>
              <w:spacing w:line="0" w:lineRule="atLeast"/>
              <w:jc w:val="both"/>
              <w:rPr>
                <w:rFonts w:ascii="Century Gothic" w:hAnsi="Century Gothic" w:cs="Cavolini"/>
                <w:b/>
                <w:bCs/>
                <w:i/>
                <w:iCs/>
                <w:noProof/>
                <w:color w:val="FF0000"/>
                <w:sz w:val="24"/>
                <w:szCs w:val="24"/>
              </w:rPr>
            </w:pPr>
            <w:r>
              <w:rPr>
                <w:rFonts w:ascii="Century Gothic" w:hAnsi="Century Gothic" w:cs="Cavolini"/>
                <w:b/>
                <w:bCs/>
                <w:i/>
                <w:iCs/>
                <w:noProof/>
                <w:color w:val="FF0000"/>
                <w:sz w:val="24"/>
                <w:szCs w:val="24"/>
              </w:rPr>
              <w:t>TENSIÓN SUPERFICIAL</w:t>
            </w:r>
          </w:p>
        </w:tc>
        <w:tc>
          <w:tcPr>
            <w:tcW w:w="5953" w:type="dxa"/>
          </w:tcPr>
          <w:p w14:paraId="50217C48" w14:textId="0E5896A7" w:rsidR="009B7435" w:rsidRPr="00775903" w:rsidRDefault="009B7435" w:rsidP="00721790">
            <w:pPr>
              <w:autoSpaceDE w:val="0"/>
              <w:autoSpaceDN w:val="0"/>
              <w:adjustRightInd w:val="0"/>
              <w:spacing w:line="0" w:lineRule="atLeast"/>
              <w:jc w:val="both"/>
              <w:rPr>
                <w:rFonts w:ascii="Century Gothic" w:hAnsi="Century Gothic" w:cs="Cavolini"/>
                <w:noProof/>
                <w:sz w:val="24"/>
                <w:szCs w:val="24"/>
              </w:rPr>
            </w:pPr>
            <w:r w:rsidRPr="009B7435">
              <w:rPr>
                <w:rFonts w:ascii="Century Gothic" w:hAnsi="Century Gothic" w:cs="Cavolini"/>
                <w:noProof/>
                <w:sz w:val="24"/>
                <w:szCs w:val="24"/>
              </w:rPr>
              <w:t xml:space="preserve">La  tensión  superficial  hace  que  la  superficie libre de un  líquido se comporte como  una  </w:t>
            </w:r>
            <w:r w:rsidRPr="00302CA4">
              <w:rPr>
                <w:rFonts w:ascii="Century Gothic" w:hAnsi="Century Gothic" w:cs="Cavolini"/>
                <w:b/>
                <w:bCs/>
                <w:noProof/>
                <w:sz w:val="24"/>
                <w:szCs w:val="24"/>
                <w:u w:val="single"/>
              </w:rPr>
              <w:t>fina  membrana  elástica</w:t>
            </w:r>
            <w:r w:rsidR="00302CA4" w:rsidRPr="00302CA4">
              <w:rPr>
                <w:rFonts w:ascii="Century Gothic" w:hAnsi="Century Gothic" w:cs="Cavolini"/>
                <w:b/>
                <w:bCs/>
                <w:noProof/>
                <w:sz w:val="24"/>
                <w:szCs w:val="24"/>
                <w:u w:val="single"/>
              </w:rPr>
              <w:t>.</w:t>
            </w:r>
            <w:r w:rsidR="00302CA4">
              <w:rPr>
                <w:rFonts w:ascii="Century Gothic" w:hAnsi="Century Gothic" w:cs="Cavolini"/>
                <w:noProof/>
                <w:sz w:val="24"/>
                <w:szCs w:val="24"/>
              </w:rPr>
              <w:t xml:space="preserve"> </w:t>
            </w:r>
            <w:r w:rsidR="00302CA4" w:rsidRPr="00302CA4">
              <w:rPr>
                <w:rFonts w:ascii="Century Gothic" w:hAnsi="Century Gothic" w:cs="Cavolini"/>
                <w:noProof/>
                <w:sz w:val="24"/>
                <w:szCs w:val="24"/>
              </w:rPr>
              <w:t xml:space="preserve">Este fenómeno se presenta debido a la atracción entre las moléculas de un líquido. </w:t>
            </w:r>
          </w:p>
        </w:tc>
        <w:tc>
          <w:tcPr>
            <w:tcW w:w="2536" w:type="dxa"/>
          </w:tcPr>
          <w:p w14:paraId="2FA9A68E" w14:textId="6FF7697B" w:rsidR="009B7435" w:rsidRDefault="001B589B" w:rsidP="00775903">
            <w:pPr>
              <w:autoSpaceDE w:val="0"/>
              <w:autoSpaceDN w:val="0"/>
              <w:adjustRightInd w:val="0"/>
              <w:spacing w:line="0" w:lineRule="atLeast"/>
              <w:jc w:val="both"/>
            </w:pPr>
            <w:r>
              <w:object w:dxaOrig="6105" w:dyaOrig="4395" w14:anchorId="047C990A">
                <v:shape id="_x0000_i1278" type="#_x0000_t75" style="width:116.25pt;height:83.25pt" o:ole="">
                  <v:imagedata r:id="rId35" o:title=""/>
                </v:shape>
                <o:OLEObject Type="Embed" ProgID="PBrush" ShapeID="_x0000_i1278" DrawAspect="Content" ObjectID="_1683463183" r:id="rId36"/>
              </w:object>
            </w:r>
          </w:p>
        </w:tc>
      </w:tr>
    </w:tbl>
    <w:p w14:paraId="0A118D08" w14:textId="1AE455D6" w:rsidR="0098027F" w:rsidRDefault="003A26E8" w:rsidP="006213C3">
      <w:pPr>
        <w:autoSpaceDE w:val="0"/>
        <w:autoSpaceDN w:val="0"/>
        <w:adjustRightInd w:val="0"/>
        <w:spacing w:after="0" w:line="0" w:lineRule="atLeast"/>
        <w:jc w:val="both"/>
        <w:rPr>
          <w:rFonts w:ascii="Century Gothic" w:hAnsi="Century Gothic" w:cs="Cavolini"/>
          <w:sz w:val="24"/>
          <w:szCs w:val="24"/>
          <w:u w:val="double"/>
        </w:rPr>
      </w:pPr>
      <w:r>
        <w:rPr>
          <w:noProof/>
        </w:rPr>
        <mc:AlternateContent>
          <mc:Choice Requires="wps">
            <w:drawing>
              <wp:anchor distT="0" distB="0" distL="114300" distR="114300" simplePos="0" relativeHeight="251679744" behindDoc="0" locked="0" layoutInCell="1" allowOverlap="1" wp14:anchorId="225A5BE7" wp14:editId="1812BB6C">
                <wp:simplePos x="0" y="0"/>
                <wp:positionH relativeFrom="margin">
                  <wp:posOffset>211201</wp:posOffset>
                </wp:positionH>
                <wp:positionV relativeFrom="paragraph">
                  <wp:posOffset>90043</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5" style="position:absolute;left:0;text-align:left;margin-left:16.65pt;margin-top:7.1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" fillcolor="#92d05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Pr>
          <w:noProof/>
        </w:rPr>
        <w:drawing>
          <wp:anchor distT="0" distB="0" distL="114300" distR="114300" simplePos="0" relativeHeight="251677696" behindDoc="0" locked="0" layoutInCell="1" allowOverlap="1" wp14:anchorId="6C2801E4" wp14:editId="44EF1F54">
            <wp:simplePos x="0" y="0"/>
            <wp:positionH relativeFrom="margin">
              <wp:posOffset>-240919</wp:posOffset>
            </wp:positionH>
            <wp:positionV relativeFrom="paragraph">
              <wp:posOffset>102616</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742099" w:rsidRPr="00052262">
        <w:rPr>
          <w:rFonts w:ascii="Lucida Console" w:eastAsia="HGMaruGothicMPRO" w:hAnsi="Lucida Console"/>
          <w:b/>
          <w:bCs/>
          <w:noProof/>
          <w:spacing w:val="40"/>
        </w:rPr>
        <mc:AlternateContent>
          <mc:Choice Requires="wps">
            <w:drawing>
              <wp:anchor distT="45720" distB="45720" distL="114300" distR="114300" simplePos="0" relativeHeight="251959296" behindDoc="0" locked="0" layoutInCell="1" allowOverlap="1" wp14:anchorId="4584F739" wp14:editId="4F4C8AA6">
                <wp:simplePos x="0" y="0"/>
                <wp:positionH relativeFrom="page">
                  <wp:posOffset>189611</wp:posOffset>
                </wp:positionH>
                <wp:positionV relativeFrom="paragraph">
                  <wp:posOffset>-3352673</wp:posOffset>
                </wp:positionV>
                <wp:extent cx="442595" cy="6224279"/>
                <wp:effectExtent l="171450" t="152400" r="186055" b="17653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1E9596F5" w14:textId="77777777" w:rsidR="00742099" w:rsidRPr="00212865" w:rsidRDefault="00742099" w:rsidP="0074209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4F739" id="_x0000_s1036" type="#_x0000_t202" style="position:absolute;left:0;text-align:left;margin-left:14.95pt;margin-top:-264pt;width:34.85pt;height:490.1pt;z-index:251959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" fillcolor="window" strokecolor="#92d050" strokeweight="1pt">
                <v:stroke dashstyle="longDash"/>
                <v:textbox style="layout-flow:vertical;mso-layout-flow-alt:bottom-to-top">
                  <w:txbxContent>
                    <w:p w14:paraId="1E9596F5" w14:textId="77777777" w:rsidR="00742099" w:rsidRPr="00212865" w:rsidRDefault="00742099" w:rsidP="0074209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page"/>
              </v:shape>
            </w:pict>
          </mc:Fallback>
        </mc:AlternateContent>
      </w:r>
    </w:p>
    <w:p w14:paraId="075B6B3A" w14:textId="09826F02"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6BE963D6" w14:textId="77777777" w:rsidR="003A26E8" w:rsidRDefault="003A26E8" w:rsidP="00822547">
      <w:pPr>
        <w:autoSpaceDE w:val="0"/>
        <w:autoSpaceDN w:val="0"/>
        <w:adjustRightInd w:val="0"/>
        <w:spacing w:after="0" w:line="0" w:lineRule="atLeast"/>
        <w:jc w:val="both"/>
        <w:rPr>
          <w:rFonts w:ascii="Century Gothic" w:hAnsi="Century Gothic" w:cs="Cavolini"/>
          <w:sz w:val="24"/>
          <w:szCs w:val="24"/>
        </w:rPr>
      </w:pPr>
    </w:p>
    <w:p w14:paraId="677040A2" w14:textId="3D1FBE12" w:rsidR="00BA3A38" w:rsidRDefault="00F51576" w:rsidP="00BA3A38">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F60EAF" w:rsidRPr="00F60EAF">
        <w:rPr>
          <w:rFonts w:ascii="Century Gothic" w:hAnsi="Century Gothic" w:cs="Cavolini"/>
          <w:noProof/>
          <w:sz w:val="24"/>
          <w:szCs w:val="24"/>
        </w:rPr>
        <w:t>BUSCAN PRODUCIR ENERGÍA LIMPIA CON CELDAS DE COMBUSTIBLE</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w:t>
      </w:r>
      <w:r w:rsidR="00E23EF7">
        <w:rPr>
          <w:rFonts w:ascii="Century Gothic" w:hAnsi="Century Gothic" w:cs="Cavolini"/>
          <w:noProof/>
          <w:sz w:val="24"/>
          <w:szCs w:val="24"/>
        </w:rPr>
        <w:t>contesta las siguientes preguntas</w:t>
      </w:r>
      <w:r w:rsidR="006B20EA" w:rsidRPr="006B20EA">
        <w:rPr>
          <w:rFonts w:ascii="Century Gothic" w:hAnsi="Century Gothic" w:cs="Cavolini"/>
          <w:noProof/>
          <w:sz w:val="24"/>
          <w:szCs w:val="24"/>
        </w:rPr>
        <w:t>:</w:t>
      </w:r>
    </w:p>
    <w:p w14:paraId="3ED90FCD" w14:textId="66CE7A21" w:rsidR="00BA3A38" w:rsidRDefault="00E23EF7"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¿Qué quieren crear los investigadores de la universidad Nacional de Antioquia?</w:t>
      </w:r>
      <w:r w:rsidR="0020578A">
        <w:rPr>
          <w:rFonts w:ascii="Century Gothic" w:hAnsi="Century Gothic" w:cs="Cavolini"/>
          <w:noProof/>
          <w:sz w:val="24"/>
          <w:szCs w:val="24"/>
        </w:rPr>
        <w:t>:</w:t>
      </w:r>
      <w:r w:rsidR="00987AE5">
        <w:rPr>
          <w:rFonts w:ascii="Century Gothic" w:hAnsi="Century Gothic" w:cs="Cavolini"/>
          <w:noProof/>
          <w:sz w:val="24"/>
          <w:szCs w:val="24"/>
        </w:rPr>
        <w:t>_____________________________________________________________</w:t>
      </w:r>
      <w:r w:rsidR="0020578A">
        <w:rPr>
          <w:rFonts w:ascii="Century Gothic" w:hAnsi="Century Gothic" w:cs="Cavolini"/>
          <w:noProof/>
          <w:sz w:val="24"/>
          <w:szCs w:val="24"/>
        </w:rPr>
        <w:t>___</w:t>
      </w:r>
    </w:p>
    <w:p w14:paraId="5F430D07" w14:textId="6BD87521" w:rsidR="00987AE5" w:rsidRDefault="00987AE5" w:rsidP="00987AE5">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w:t>
      </w:r>
    </w:p>
    <w:p w14:paraId="6E8AA366" w14:textId="5C278636" w:rsidR="00365C2D" w:rsidRPr="00E23EF7" w:rsidRDefault="00741D08" w:rsidP="00E23EF7">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¿Cómo son las celdas de combustible que quieren hacer como fuente de energia renovable?</w:t>
      </w:r>
      <w:r w:rsidR="0095490E">
        <w:rPr>
          <w:rFonts w:ascii="Century Gothic" w:hAnsi="Century Gothic" w:cs="Cavolini"/>
          <w:noProof/>
          <w:sz w:val="24"/>
          <w:szCs w:val="24"/>
        </w:rPr>
        <w:t>:</w:t>
      </w:r>
      <w:r>
        <w:rPr>
          <w:rFonts w:ascii="Century Gothic" w:hAnsi="Century Gothic" w:cs="Cavolini"/>
          <w:noProof/>
          <w:sz w:val="24"/>
          <w:szCs w:val="24"/>
        </w:rPr>
        <w:t>___</w:t>
      </w:r>
      <w:r w:rsidR="00987AE5" w:rsidRPr="00E23EF7">
        <w:rPr>
          <w:rFonts w:ascii="Century Gothic" w:hAnsi="Century Gothic" w:cs="Cavolini"/>
          <w:noProof/>
          <w:sz w:val="24"/>
          <w:szCs w:val="24"/>
        </w:rPr>
        <w:t>____________________________________________________</w:t>
      </w:r>
    </w:p>
    <w:p w14:paraId="6653CA7A" w14:textId="7D225010" w:rsidR="00987AE5" w:rsidRDefault="00987AE5" w:rsidP="00987AE5">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4D9AA30C" w14:textId="182C51DF" w:rsidR="00365C2D" w:rsidRDefault="00365C2D" w:rsidP="00365C2D">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2CAD107C" w14:textId="108E2F49" w:rsidR="00B74444" w:rsidRDefault="00834C87"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w:t>
      </w:r>
      <w:r w:rsidR="00BD42D9">
        <w:rPr>
          <w:rFonts w:ascii="Century Gothic" w:hAnsi="Century Gothic" w:cs="Cavolini"/>
          <w:noProof/>
          <w:sz w:val="24"/>
          <w:szCs w:val="24"/>
        </w:rPr>
        <w:t>Para que quieren utilizar la electricidad en el proyecto</w:t>
      </w:r>
      <w:r>
        <w:rPr>
          <w:rFonts w:ascii="Century Gothic" w:hAnsi="Century Gothic" w:cs="Cavolini"/>
          <w:noProof/>
          <w:sz w:val="24"/>
          <w:szCs w:val="24"/>
        </w:rPr>
        <w:t>?</w:t>
      </w:r>
      <w:r w:rsidR="00987AE5">
        <w:rPr>
          <w:rFonts w:ascii="Century Gothic" w:hAnsi="Century Gothic" w:cs="Cavolini"/>
          <w:noProof/>
          <w:sz w:val="24"/>
          <w:szCs w:val="24"/>
        </w:rPr>
        <w:t>:</w:t>
      </w:r>
      <w:r w:rsidR="00E83F4A">
        <w:rPr>
          <w:rFonts w:ascii="Century Gothic" w:hAnsi="Century Gothic" w:cs="Cavolini"/>
          <w:noProof/>
          <w:sz w:val="24"/>
          <w:szCs w:val="24"/>
        </w:rPr>
        <w:t xml:space="preserve"> </w:t>
      </w:r>
      <w:r w:rsidR="00987AE5">
        <w:rPr>
          <w:rFonts w:ascii="Century Gothic" w:hAnsi="Century Gothic" w:cs="Cavolini"/>
          <w:noProof/>
          <w:sz w:val="24"/>
          <w:szCs w:val="24"/>
        </w:rPr>
        <w:t>___________________</w:t>
      </w:r>
    </w:p>
    <w:p w14:paraId="0EA25F75" w14:textId="18D93C73" w:rsidR="00987AE5" w:rsidRPr="009C57FF" w:rsidRDefault="00987AE5" w:rsidP="00987AE5">
      <w:pPr>
        <w:pStyle w:val="Prrafodelista"/>
        <w:autoSpaceDE w:val="0"/>
        <w:autoSpaceDN w:val="0"/>
        <w:adjustRightInd w:val="0"/>
        <w:spacing w:after="0" w:line="0" w:lineRule="atLeast"/>
        <w:ind w:left="436"/>
        <w:jc w:val="both"/>
        <w:rPr>
          <w:rFonts w:ascii="Century Gothic" w:hAnsi="Century Gothic" w:cs="Cavolini"/>
          <w:noProof/>
          <w:sz w:val="24"/>
          <w:szCs w:val="24"/>
        </w:rPr>
      </w:pPr>
      <w:r w:rsidRPr="009C57FF">
        <w:rPr>
          <w:rFonts w:ascii="Century Gothic" w:hAnsi="Century Gothic" w:cs="Cavolini"/>
          <w:noProof/>
          <w:sz w:val="24"/>
          <w:szCs w:val="24"/>
        </w:rPr>
        <w:t>________________________________________________________________________________________________________________________________</w:t>
      </w:r>
      <w:r w:rsidR="00D50121" w:rsidRPr="009C57FF">
        <w:rPr>
          <w:rFonts w:ascii="Century Gothic" w:hAnsi="Century Gothic" w:cs="Cavolini"/>
          <w:noProof/>
          <w:sz w:val="24"/>
          <w:szCs w:val="24"/>
        </w:rPr>
        <w:t>______________________</w:t>
      </w:r>
    </w:p>
    <w:p w14:paraId="56A9FDDC" w14:textId="0029B79A" w:rsidR="00FA052C" w:rsidRPr="009C57FF" w:rsidRDefault="003A26E8" w:rsidP="00DC3F53">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9C57FF">
        <w:rPr>
          <w:rFonts w:ascii="Century Gothic" w:hAnsi="Century Gothic"/>
          <w:noProof/>
          <w:sz w:val="24"/>
          <w:szCs w:val="24"/>
        </w:rPr>
        <w:drawing>
          <wp:anchor distT="0" distB="0" distL="114300" distR="114300" simplePos="0" relativeHeight="251955200" behindDoc="0" locked="0" layoutInCell="1" allowOverlap="1" wp14:anchorId="562C6E99" wp14:editId="6E9B6B50">
            <wp:simplePos x="0" y="0"/>
            <wp:positionH relativeFrom="page">
              <wp:align>left</wp:align>
            </wp:positionH>
            <wp:positionV relativeFrom="paragraph">
              <wp:posOffset>296418</wp:posOffset>
            </wp:positionV>
            <wp:extent cx="597535" cy="1039495"/>
            <wp:effectExtent l="0" t="0" r="0" b="8255"/>
            <wp:wrapThrough wrapText="bothSides">
              <wp:wrapPolygon edited="0">
                <wp:start x="0" y="0"/>
                <wp:lineTo x="0" y="21376"/>
                <wp:lineTo x="20659" y="21376"/>
                <wp:lineTo x="20659"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3949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7FF" w:rsidRPr="009C57FF">
        <w:rPr>
          <w:rFonts w:ascii="Century Gothic" w:hAnsi="Century Gothic"/>
          <w:sz w:val="24"/>
          <w:szCs w:val="24"/>
        </w:rPr>
        <w:t xml:space="preserve"> </w:t>
      </w:r>
      <w:r w:rsidR="009C57FF" w:rsidRPr="009C57FF">
        <w:rPr>
          <w:rFonts w:ascii="Century Gothic" w:hAnsi="Century Gothic"/>
          <w:noProof/>
          <w:sz w:val="24"/>
          <w:szCs w:val="24"/>
        </w:rPr>
        <w:t>Encierre en un círculo de color rojo los cambios físicos y en uno de color azul los cambios químicos según corresponda en cada uno de los casos que se indican a continuación:</w:t>
      </w:r>
    </w:p>
    <w:p w14:paraId="1E16FADC" w14:textId="24BF13EA"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La fotosíntesis de las plantas.</w:t>
      </w:r>
    </w:p>
    <w:p w14:paraId="72A27CCC" w14:textId="17CF2830"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El helado que se derrite.</w:t>
      </w:r>
    </w:p>
    <w:p w14:paraId="5E9A84C2" w14:textId="5ED47441"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La oxidación de una olla de aluminio.</w:t>
      </w:r>
    </w:p>
    <w:p w14:paraId="68E400FB" w14:textId="3B255B63"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El teñido de una camiseta blanca con una pintura.</w:t>
      </w:r>
    </w:p>
    <w:p w14:paraId="0E069CB7" w14:textId="64F8EBAC"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lastRenderedPageBreak/>
        <w:t>La adherencia de papelitos a una regla de plástico que se frotó.</w:t>
      </w:r>
    </w:p>
    <w:p w14:paraId="2EB6D1CD" w14:textId="526F572E" w:rsidR="00A4578A" w:rsidRPr="00A4578A" w:rsidRDefault="00501E21"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961344" behindDoc="0" locked="0" layoutInCell="1" allowOverlap="1" wp14:anchorId="191F5DE0" wp14:editId="2900A7B7">
                <wp:simplePos x="0" y="0"/>
                <wp:positionH relativeFrom="leftMargin">
                  <wp:posOffset>245999</wp:posOffset>
                </wp:positionH>
                <wp:positionV relativeFrom="paragraph">
                  <wp:posOffset>174879</wp:posOffset>
                </wp:positionV>
                <wp:extent cx="442595" cy="6224279"/>
                <wp:effectExtent l="171450" t="152400" r="186055" b="17653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76E33DAB" w14:textId="77777777" w:rsidR="00501E21" w:rsidRPr="00212865" w:rsidRDefault="00501E21" w:rsidP="00501E2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5DE0" id="_x0000_s1037" type="#_x0000_t202" style="position:absolute;left:0;text-align:left;margin-left:19.35pt;margin-top:13.75pt;width:34.85pt;height:490.1pt;z-index:2519613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" fillcolor="window" strokecolor="#92d050" strokeweight="1pt">
                <v:stroke dashstyle="longDash"/>
                <v:textbox style="layout-flow:vertical;mso-layout-flow-alt:bottom-to-top">
                  <w:txbxContent>
                    <w:p w14:paraId="76E33DAB" w14:textId="77777777" w:rsidR="00501E21" w:rsidRPr="00212865" w:rsidRDefault="00501E21" w:rsidP="00501E2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margin"/>
              </v:shape>
            </w:pict>
          </mc:Fallback>
        </mc:AlternateContent>
      </w:r>
      <w:r w:rsidR="00A4578A" w:rsidRPr="00A4578A">
        <w:rPr>
          <w:rFonts w:ascii="Century Gothic" w:hAnsi="Century Gothic" w:cs="Cavolini"/>
          <w:noProof/>
          <w:sz w:val="24"/>
          <w:szCs w:val="24"/>
        </w:rPr>
        <w:t>La evaporación del agua de un florero.</w:t>
      </w:r>
    </w:p>
    <w:p w14:paraId="369B7D97" w14:textId="52CB2370"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La producción de plástico para fabricar esferos.</w:t>
      </w:r>
    </w:p>
    <w:p w14:paraId="062DD4B6" w14:textId="60434861"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La fermentación de la caña de azúcar para obtener el biche.</w:t>
      </w:r>
    </w:p>
    <w:p w14:paraId="27460F34" w14:textId="3A571BEA" w:rsidR="00A4578A" w:rsidRPr="00A4578A"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La combustión de gas en la cocina.</w:t>
      </w:r>
    </w:p>
    <w:p w14:paraId="5B752D11" w14:textId="2AB73B6C" w:rsidR="009C57FF" w:rsidRPr="009C57FF" w:rsidRDefault="00A4578A" w:rsidP="00A4578A">
      <w:pPr>
        <w:pStyle w:val="Prrafodelista"/>
        <w:numPr>
          <w:ilvl w:val="0"/>
          <w:numId w:val="41"/>
        </w:numPr>
        <w:autoSpaceDE w:val="0"/>
        <w:autoSpaceDN w:val="0"/>
        <w:adjustRightInd w:val="0"/>
        <w:spacing w:after="0" w:line="0" w:lineRule="atLeast"/>
        <w:jc w:val="both"/>
        <w:rPr>
          <w:rFonts w:ascii="Century Gothic" w:hAnsi="Century Gothic" w:cs="Cavolini"/>
          <w:noProof/>
          <w:sz w:val="24"/>
          <w:szCs w:val="24"/>
        </w:rPr>
      </w:pPr>
      <w:r w:rsidRPr="00A4578A">
        <w:rPr>
          <w:rFonts w:ascii="Century Gothic" w:hAnsi="Century Gothic" w:cs="Cavolini"/>
          <w:noProof/>
          <w:sz w:val="24"/>
          <w:szCs w:val="24"/>
        </w:rPr>
        <w:t>El cambio de posición de un objeto</w:t>
      </w:r>
    </w:p>
    <w:p w14:paraId="2FEBA59E" w14:textId="5C39F945" w:rsidR="001A1A94" w:rsidRPr="00DC5726" w:rsidRDefault="00DC5726" w:rsidP="00AC7502">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DC5726">
        <w:rPr>
          <w:rFonts w:ascii="Century Gothic" w:hAnsi="Century Gothic" w:cs="Cavolini"/>
          <w:noProof/>
          <w:sz w:val="24"/>
          <w:szCs w:val="24"/>
        </w:rPr>
        <w:t>Para cada uno de los siguientes cambios químicos, coloca el tipo de cambio que se está presentando en cada ejemplo</w:t>
      </w:r>
      <w:r w:rsidR="009B067C" w:rsidRPr="00DC5726">
        <w:rPr>
          <w:rFonts w:ascii="Century Gothic" w:hAnsi="Century Gothic" w:cs="Cavolini"/>
          <w:noProof/>
          <w:sz w:val="24"/>
          <w:szCs w:val="24"/>
        </w:rPr>
        <w:t>:</w:t>
      </w:r>
    </w:p>
    <w:p w14:paraId="5183E983" w14:textId="04CA2F0B" w:rsidR="00222AAC" w:rsidRDefault="00501E21" w:rsidP="00501E21">
      <w:pPr>
        <w:autoSpaceDE w:val="0"/>
        <w:autoSpaceDN w:val="0"/>
        <w:adjustRightInd w:val="0"/>
        <w:spacing w:after="0" w:line="0" w:lineRule="atLeast"/>
        <w:ind w:left="76"/>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7A4096C3" wp14:editId="77B00161">
            <wp:extent cx="5894578" cy="290590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7728" cy="2907453"/>
                    </a:xfrm>
                    <a:prstGeom prst="rect">
                      <a:avLst/>
                    </a:prstGeom>
                    <a:noFill/>
                    <a:ln>
                      <a:noFill/>
                    </a:ln>
                  </pic:spPr>
                </pic:pic>
              </a:graphicData>
            </a:graphic>
          </wp:inline>
        </w:drawing>
      </w:r>
    </w:p>
    <w:p w14:paraId="4E2658E0" w14:textId="041CB037" w:rsidR="0065447A" w:rsidRDefault="008C528B"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Identifica en las siguientes ecuaciones quimicas cuales son los reactivos y cuales son los productos</w:t>
      </w:r>
      <w:r w:rsidR="0065447A">
        <w:rPr>
          <w:rFonts w:ascii="Century Gothic" w:hAnsi="Century Gothic" w:cs="Cavolini"/>
          <w:noProof/>
          <w:sz w:val="24"/>
          <w:szCs w:val="24"/>
        </w:rPr>
        <w:t>:</w:t>
      </w:r>
    </w:p>
    <w:p w14:paraId="4AC0C061" w14:textId="538915AC" w:rsidR="006A3C9E" w:rsidRPr="006A3C9E" w:rsidRDefault="006A3C9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r w:rsidRPr="006A3C9E">
        <w:rPr>
          <w:rFonts w:ascii="Century Gothic" w:hAnsi="Century Gothic" w:cs="Cavolini"/>
          <w:noProof/>
          <w:sz w:val="24"/>
          <w:szCs w:val="24"/>
        </w:rPr>
        <w:t>a.</w:t>
      </w:r>
      <w:r w:rsidRPr="006A3C9E">
        <w:rPr>
          <w:rFonts w:ascii="Century Gothic" w:hAnsi="Century Gothic" w:cs="Cavolini"/>
          <w:noProof/>
          <w:sz w:val="24"/>
          <w:szCs w:val="24"/>
        </w:rPr>
        <w:tab/>
        <w:t>N</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 + O</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 </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sym w:font="Wingdings" w:char="F0E0"/>
      </w:r>
      <w:r w:rsidRPr="006A3C9E">
        <w:rPr>
          <w:rFonts w:ascii="Century Gothic" w:hAnsi="Century Gothic" w:cs="Cavolini"/>
          <w:noProof/>
          <w:sz w:val="24"/>
          <w:szCs w:val="24"/>
        </w:rPr>
        <w:t xml:space="preserve">2NO                              </w:t>
      </w:r>
      <w:r w:rsidRPr="006A3C9E">
        <w:rPr>
          <w:rFonts w:ascii="Century Gothic" w:hAnsi="Century Gothic" w:cs="Cavolini"/>
          <w:noProof/>
          <w:color w:val="92D050"/>
          <w:sz w:val="24"/>
          <w:szCs w:val="24"/>
        </w:rPr>
        <w:t>Reactivos</w:t>
      </w:r>
      <w:r w:rsidRPr="006A3C9E">
        <w:rPr>
          <w:rFonts w:ascii="Century Gothic" w:hAnsi="Century Gothic" w:cs="Cavolini"/>
          <w:noProof/>
          <w:sz w:val="24"/>
          <w:szCs w:val="24"/>
        </w:rPr>
        <w:t xml:space="preserve">: ___________ </w:t>
      </w:r>
      <w:r w:rsidRPr="006A3C9E">
        <w:rPr>
          <w:rFonts w:ascii="Century Gothic" w:hAnsi="Century Gothic" w:cs="Cavolini"/>
          <w:noProof/>
          <w:color w:val="002060"/>
          <w:sz w:val="24"/>
          <w:szCs w:val="24"/>
        </w:rPr>
        <w:t>Productos:</w:t>
      </w:r>
      <w:r w:rsidRPr="006A3C9E">
        <w:rPr>
          <w:rFonts w:ascii="Century Gothic" w:hAnsi="Century Gothic" w:cs="Cavolini"/>
          <w:noProof/>
          <w:sz w:val="24"/>
          <w:szCs w:val="24"/>
        </w:rPr>
        <w:t xml:space="preserve"> _________</w:t>
      </w:r>
    </w:p>
    <w:p w14:paraId="5FA12506" w14:textId="681B2589" w:rsidR="006A3C9E" w:rsidRPr="006A3C9E" w:rsidRDefault="006A3C9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r w:rsidRPr="006A3C9E">
        <w:rPr>
          <w:rFonts w:ascii="Century Gothic" w:hAnsi="Century Gothic" w:cs="Cavolini"/>
          <w:noProof/>
          <w:sz w:val="24"/>
          <w:szCs w:val="24"/>
        </w:rPr>
        <w:t>b.</w:t>
      </w:r>
      <w:r w:rsidRPr="006A3C9E">
        <w:rPr>
          <w:rFonts w:ascii="Century Gothic" w:hAnsi="Century Gothic" w:cs="Cavolini"/>
          <w:noProof/>
          <w:sz w:val="24"/>
          <w:szCs w:val="24"/>
        </w:rPr>
        <w:tab/>
        <w:t>SO</w:t>
      </w:r>
      <w:r w:rsidRPr="006A3C9E">
        <w:rPr>
          <w:rFonts w:ascii="Century Gothic" w:hAnsi="Century Gothic" w:cs="Cavolini"/>
          <w:noProof/>
          <w:sz w:val="24"/>
          <w:szCs w:val="24"/>
          <w:vertAlign w:val="subscript"/>
        </w:rPr>
        <w:t>3</w:t>
      </w:r>
      <w:r w:rsidRPr="006A3C9E">
        <w:rPr>
          <w:rFonts w:ascii="Century Gothic" w:hAnsi="Century Gothic" w:cs="Cavolini"/>
          <w:noProof/>
          <w:sz w:val="24"/>
          <w:szCs w:val="24"/>
        </w:rPr>
        <w:t xml:space="preserve"> + H</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O </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sym w:font="Wingdings" w:char="F0E0"/>
      </w:r>
      <w:r w:rsidRPr="006A3C9E">
        <w:rPr>
          <w:rFonts w:ascii="Century Gothic" w:hAnsi="Century Gothic" w:cs="Cavolini"/>
          <w:noProof/>
          <w:sz w:val="24"/>
          <w:szCs w:val="24"/>
        </w:rPr>
        <w:t xml:space="preserve"> H</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SO</w:t>
      </w:r>
      <w:r w:rsidRPr="006A3C9E">
        <w:rPr>
          <w:rFonts w:ascii="Century Gothic" w:hAnsi="Century Gothic" w:cs="Cavolini"/>
          <w:noProof/>
          <w:sz w:val="24"/>
          <w:szCs w:val="24"/>
          <w:vertAlign w:val="subscript"/>
        </w:rPr>
        <w:t>4</w:t>
      </w:r>
      <w:r w:rsidRPr="006A3C9E">
        <w:rPr>
          <w:rFonts w:ascii="Century Gothic" w:hAnsi="Century Gothic" w:cs="Cavolini"/>
          <w:noProof/>
          <w:sz w:val="24"/>
          <w:szCs w:val="24"/>
        </w:rPr>
        <w:t xml:space="preserve">                       </w:t>
      </w:r>
      <w:r w:rsidRPr="006A3C9E">
        <w:rPr>
          <w:rFonts w:ascii="Century Gothic" w:hAnsi="Century Gothic" w:cs="Cavolini"/>
          <w:noProof/>
          <w:color w:val="92D050"/>
          <w:sz w:val="24"/>
          <w:szCs w:val="24"/>
        </w:rPr>
        <w:t xml:space="preserve">Reactivos: </w:t>
      </w:r>
      <w:r w:rsidRPr="006A3C9E">
        <w:rPr>
          <w:rFonts w:ascii="Century Gothic" w:hAnsi="Century Gothic" w:cs="Cavolini"/>
          <w:noProof/>
          <w:sz w:val="24"/>
          <w:szCs w:val="24"/>
        </w:rPr>
        <w:t xml:space="preserve">___________ </w:t>
      </w:r>
      <w:r w:rsidRPr="006A3C9E">
        <w:rPr>
          <w:rFonts w:ascii="Century Gothic" w:hAnsi="Century Gothic" w:cs="Cavolini"/>
          <w:noProof/>
          <w:color w:val="002060"/>
          <w:sz w:val="24"/>
          <w:szCs w:val="24"/>
        </w:rPr>
        <w:t xml:space="preserve">Productos: </w:t>
      </w:r>
      <w:r w:rsidRPr="006A3C9E">
        <w:rPr>
          <w:rFonts w:ascii="Century Gothic" w:hAnsi="Century Gothic" w:cs="Cavolini"/>
          <w:noProof/>
          <w:sz w:val="24"/>
          <w:szCs w:val="24"/>
        </w:rPr>
        <w:t>_________</w:t>
      </w:r>
    </w:p>
    <w:p w14:paraId="44164493" w14:textId="46508947" w:rsidR="006A3C9E" w:rsidRPr="006A3C9E" w:rsidRDefault="006A3C9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r w:rsidRPr="006A3C9E">
        <w:rPr>
          <w:rFonts w:ascii="Century Gothic" w:hAnsi="Century Gothic" w:cs="Cavolini"/>
          <w:noProof/>
          <w:sz w:val="24"/>
          <w:szCs w:val="24"/>
        </w:rPr>
        <w:t>c.</w:t>
      </w:r>
      <w:r w:rsidRPr="006A3C9E">
        <w:rPr>
          <w:rFonts w:ascii="Century Gothic" w:hAnsi="Century Gothic" w:cs="Cavolini"/>
          <w:noProof/>
          <w:sz w:val="24"/>
          <w:szCs w:val="24"/>
        </w:rPr>
        <w:tab/>
        <w:t>PbO</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 + 2H</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SO</w:t>
      </w:r>
      <w:r w:rsidRPr="006A3C9E">
        <w:rPr>
          <w:rFonts w:ascii="Century Gothic" w:hAnsi="Century Gothic" w:cs="Cavolini"/>
          <w:noProof/>
          <w:sz w:val="24"/>
          <w:szCs w:val="24"/>
          <w:vertAlign w:val="subscript"/>
        </w:rPr>
        <w:t>4</w:t>
      </w:r>
      <w:r w:rsidRPr="006A3C9E">
        <w:rPr>
          <w:rFonts w:ascii="Century Gothic" w:hAnsi="Century Gothic" w:cs="Cavolini"/>
          <w:noProof/>
          <w:sz w:val="24"/>
          <w:szCs w:val="24"/>
        </w:rPr>
        <w:t xml:space="preserve"> + Pb </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sym w:font="Wingdings" w:char="F0E0"/>
      </w:r>
      <w:r w:rsidRPr="006A3C9E">
        <w:rPr>
          <w:rFonts w:ascii="Century Gothic" w:hAnsi="Century Gothic" w:cs="Cavolini"/>
          <w:noProof/>
          <w:sz w:val="24"/>
          <w:szCs w:val="24"/>
        </w:rPr>
        <w:t xml:space="preserve"> 2PbSO</w:t>
      </w:r>
      <w:r w:rsidRPr="006A3C9E">
        <w:rPr>
          <w:rFonts w:ascii="Century Gothic" w:hAnsi="Century Gothic" w:cs="Cavolini"/>
          <w:noProof/>
          <w:sz w:val="24"/>
          <w:szCs w:val="24"/>
          <w:vertAlign w:val="subscript"/>
        </w:rPr>
        <w:t>4</w:t>
      </w:r>
      <w:r w:rsidRPr="006A3C9E">
        <w:rPr>
          <w:rFonts w:ascii="Century Gothic" w:hAnsi="Century Gothic" w:cs="Cavolini"/>
          <w:noProof/>
          <w:sz w:val="24"/>
          <w:szCs w:val="24"/>
        </w:rPr>
        <w:t xml:space="preserve"> + 2H</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O</w:t>
      </w:r>
      <w:r>
        <w:rPr>
          <w:rFonts w:ascii="Century Gothic" w:hAnsi="Century Gothic" w:cs="Cavolini"/>
          <w:noProof/>
          <w:sz w:val="24"/>
          <w:szCs w:val="24"/>
        </w:rPr>
        <w:t xml:space="preserve"> </w:t>
      </w:r>
      <w:r w:rsidRPr="006A3C9E">
        <w:rPr>
          <w:rFonts w:ascii="Century Gothic" w:hAnsi="Century Gothic" w:cs="Cavolini"/>
          <w:noProof/>
          <w:color w:val="92D050"/>
          <w:sz w:val="24"/>
          <w:szCs w:val="24"/>
        </w:rPr>
        <w:t>Reactivos:</w:t>
      </w:r>
      <w:r w:rsidRPr="006A3C9E">
        <w:rPr>
          <w:rFonts w:ascii="Century Gothic" w:hAnsi="Century Gothic" w:cs="Cavolini"/>
          <w:noProof/>
          <w:sz w:val="24"/>
          <w:szCs w:val="24"/>
        </w:rPr>
        <w:t xml:space="preserve"> ___________</w:t>
      </w:r>
      <w:r>
        <w:rPr>
          <w:rFonts w:ascii="Century Gothic" w:hAnsi="Century Gothic" w:cs="Cavolini"/>
          <w:noProof/>
          <w:sz w:val="24"/>
          <w:szCs w:val="24"/>
        </w:rPr>
        <w:t>________</w:t>
      </w:r>
      <w:r w:rsidRPr="006A3C9E">
        <w:rPr>
          <w:rFonts w:ascii="Century Gothic" w:hAnsi="Century Gothic" w:cs="Cavolini"/>
          <w:noProof/>
          <w:sz w:val="24"/>
          <w:szCs w:val="24"/>
        </w:rPr>
        <w:t xml:space="preserve"> Productos: _________</w:t>
      </w:r>
      <w:r>
        <w:rPr>
          <w:rFonts w:ascii="Century Gothic" w:hAnsi="Century Gothic" w:cs="Cavolini"/>
          <w:noProof/>
          <w:sz w:val="24"/>
          <w:szCs w:val="24"/>
        </w:rPr>
        <w:t>____________</w:t>
      </w:r>
    </w:p>
    <w:p w14:paraId="25519CBC" w14:textId="3E6214A5" w:rsidR="006A3C9E" w:rsidRPr="006A3C9E" w:rsidRDefault="006A3C9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r w:rsidRPr="006A3C9E">
        <w:rPr>
          <w:rFonts w:ascii="Century Gothic" w:hAnsi="Century Gothic" w:cs="Cavolini"/>
          <w:noProof/>
          <w:sz w:val="24"/>
          <w:szCs w:val="24"/>
        </w:rPr>
        <w:t>d.</w:t>
      </w:r>
      <w:r w:rsidRPr="006A3C9E">
        <w:rPr>
          <w:rFonts w:ascii="Century Gothic" w:hAnsi="Century Gothic" w:cs="Cavolini"/>
          <w:noProof/>
          <w:sz w:val="24"/>
          <w:szCs w:val="24"/>
        </w:rPr>
        <w:tab/>
        <w:t>6CO</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 + 6 H</w:t>
      </w:r>
      <w:r w:rsidRPr="006A3C9E">
        <w:rPr>
          <w:rFonts w:ascii="Century Gothic" w:hAnsi="Century Gothic" w:cs="Cavolini"/>
          <w:noProof/>
          <w:sz w:val="24"/>
          <w:szCs w:val="24"/>
          <w:vertAlign w:val="subscript"/>
        </w:rPr>
        <w:t>2</w:t>
      </w:r>
      <w:r w:rsidRPr="006A3C9E">
        <w:rPr>
          <w:rFonts w:ascii="Century Gothic" w:hAnsi="Century Gothic" w:cs="Cavolini"/>
          <w:noProof/>
          <w:sz w:val="24"/>
          <w:szCs w:val="24"/>
        </w:rPr>
        <w:t xml:space="preserve">O </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sym w:font="Wingdings" w:char="F0E0"/>
      </w:r>
      <w:r w:rsidRPr="006A3C9E">
        <w:rPr>
          <w:rFonts w:ascii="Century Gothic" w:hAnsi="Century Gothic" w:cs="Cavolini"/>
          <w:noProof/>
          <w:sz w:val="24"/>
          <w:szCs w:val="24"/>
        </w:rPr>
        <w:t xml:space="preserve"> C</w:t>
      </w:r>
      <w:r w:rsidRPr="006A3C9E">
        <w:rPr>
          <w:rFonts w:ascii="Century Gothic" w:hAnsi="Century Gothic" w:cs="Cavolini"/>
          <w:noProof/>
          <w:sz w:val="24"/>
          <w:szCs w:val="24"/>
          <w:vertAlign w:val="subscript"/>
        </w:rPr>
        <w:t>6</w:t>
      </w:r>
      <w:r w:rsidRPr="006A3C9E">
        <w:rPr>
          <w:rFonts w:ascii="Century Gothic" w:hAnsi="Century Gothic" w:cs="Cavolini"/>
          <w:noProof/>
          <w:sz w:val="24"/>
          <w:szCs w:val="24"/>
        </w:rPr>
        <w:t>H</w:t>
      </w:r>
      <w:r w:rsidRPr="006A3C9E">
        <w:rPr>
          <w:rFonts w:ascii="Century Gothic" w:hAnsi="Century Gothic" w:cs="Cavolini"/>
          <w:noProof/>
          <w:sz w:val="24"/>
          <w:szCs w:val="24"/>
          <w:vertAlign w:val="subscript"/>
        </w:rPr>
        <w:t>12</w:t>
      </w:r>
      <w:r w:rsidRPr="006A3C9E">
        <w:rPr>
          <w:rFonts w:ascii="Century Gothic" w:hAnsi="Century Gothic" w:cs="Cavolini"/>
          <w:noProof/>
          <w:sz w:val="24"/>
          <w:szCs w:val="24"/>
        </w:rPr>
        <w:t>O</w:t>
      </w:r>
      <w:r w:rsidRPr="006A3C9E">
        <w:rPr>
          <w:rFonts w:ascii="Century Gothic" w:hAnsi="Century Gothic" w:cs="Cavolini"/>
          <w:noProof/>
          <w:sz w:val="24"/>
          <w:szCs w:val="24"/>
          <w:vertAlign w:val="subscript"/>
        </w:rPr>
        <w:t>6</w:t>
      </w:r>
      <w:r w:rsidRPr="006A3C9E">
        <w:rPr>
          <w:rFonts w:ascii="Century Gothic" w:hAnsi="Century Gothic" w:cs="Cavolini"/>
          <w:noProof/>
          <w:sz w:val="24"/>
          <w:szCs w:val="24"/>
        </w:rPr>
        <w:t xml:space="preserve">               </w:t>
      </w:r>
      <w:r w:rsidRPr="006A3C9E">
        <w:rPr>
          <w:rFonts w:ascii="Century Gothic" w:hAnsi="Century Gothic" w:cs="Cavolini"/>
          <w:noProof/>
          <w:color w:val="92D050"/>
          <w:sz w:val="24"/>
          <w:szCs w:val="24"/>
        </w:rPr>
        <w:t>Reactivos:</w:t>
      </w:r>
      <w:r w:rsidRPr="006A3C9E">
        <w:rPr>
          <w:rFonts w:ascii="Century Gothic" w:hAnsi="Century Gothic" w:cs="Cavolini"/>
          <w:noProof/>
          <w:sz w:val="24"/>
          <w:szCs w:val="24"/>
        </w:rPr>
        <w:t xml:space="preserve"> ___________ </w:t>
      </w:r>
      <w:r w:rsidRPr="006A3C9E">
        <w:rPr>
          <w:rFonts w:ascii="Century Gothic" w:hAnsi="Century Gothic" w:cs="Cavolini"/>
          <w:noProof/>
          <w:color w:val="002060"/>
          <w:sz w:val="24"/>
          <w:szCs w:val="24"/>
        </w:rPr>
        <w:t>Productos:</w:t>
      </w:r>
      <w:r w:rsidRPr="006A3C9E">
        <w:rPr>
          <w:rFonts w:ascii="Century Gothic" w:hAnsi="Century Gothic" w:cs="Cavolini"/>
          <w:noProof/>
          <w:sz w:val="24"/>
          <w:szCs w:val="24"/>
        </w:rPr>
        <w:t xml:space="preserve"> _________</w:t>
      </w:r>
    </w:p>
    <w:p w14:paraId="55C78352" w14:textId="13782D35" w:rsidR="0065447A" w:rsidRDefault="006A3C9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r w:rsidRPr="006A3C9E">
        <w:rPr>
          <w:rFonts w:ascii="Century Gothic" w:hAnsi="Century Gothic" w:cs="Cavolini"/>
          <w:noProof/>
          <w:sz w:val="24"/>
          <w:szCs w:val="24"/>
        </w:rPr>
        <w:t>e.</w:t>
      </w:r>
      <w:r w:rsidRPr="006A3C9E">
        <w:rPr>
          <w:rFonts w:ascii="Century Gothic" w:hAnsi="Century Gothic" w:cs="Cavolini"/>
          <w:noProof/>
          <w:sz w:val="24"/>
          <w:szCs w:val="24"/>
        </w:rPr>
        <w:tab/>
        <w:t>NaCl + AgNO</w:t>
      </w:r>
      <w:r w:rsidRPr="006A3C9E">
        <w:rPr>
          <w:rFonts w:ascii="Century Gothic" w:hAnsi="Century Gothic" w:cs="Cavolini"/>
          <w:noProof/>
          <w:sz w:val="24"/>
          <w:szCs w:val="24"/>
          <w:vertAlign w:val="subscript"/>
        </w:rPr>
        <w:t>3</w:t>
      </w:r>
      <w:r w:rsidRPr="006A3C9E">
        <w:rPr>
          <w:rFonts w:ascii="Century Gothic" w:hAnsi="Century Gothic" w:cs="Cavolini"/>
          <w:noProof/>
          <w:sz w:val="24"/>
          <w:szCs w:val="24"/>
        </w:rPr>
        <w:t xml:space="preserve"> </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t>--</w:t>
      </w:r>
      <w:r w:rsidRPr="006A3C9E">
        <w:rPr>
          <w:rFonts w:ascii="Century Gothic" w:hAnsi="Century Gothic" w:cs="Cavolini"/>
          <w:noProof/>
          <w:color w:val="FF0000"/>
          <w:sz w:val="24"/>
          <w:szCs w:val="24"/>
        </w:rPr>
        <w:sym w:font="Wingdings" w:char="F0E0"/>
      </w:r>
      <w:r w:rsidRPr="006A3C9E">
        <w:rPr>
          <w:rFonts w:ascii="Century Gothic" w:hAnsi="Century Gothic" w:cs="Cavolini"/>
          <w:noProof/>
          <w:sz w:val="24"/>
          <w:szCs w:val="24"/>
        </w:rPr>
        <w:t xml:space="preserve"> AgCl + NaNO</w:t>
      </w:r>
      <w:r w:rsidRPr="006A3C9E">
        <w:rPr>
          <w:rFonts w:ascii="Century Gothic" w:hAnsi="Century Gothic" w:cs="Cavolini"/>
          <w:noProof/>
          <w:sz w:val="24"/>
          <w:szCs w:val="24"/>
          <w:vertAlign w:val="subscript"/>
        </w:rPr>
        <w:t xml:space="preserve">3 </w:t>
      </w:r>
      <w:r w:rsidRPr="006A3C9E">
        <w:rPr>
          <w:rFonts w:ascii="Century Gothic" w:hAnsi="Century Gothic" w:cs="Cavolini"/>
          <w:noProof/>
          <w:sz w:val="24"/>
          <w:szCs w:val="24"/>
        </w:rPr>
        <w:t xml:space="preserve">    </w:t>
      </w:r>
      <w:r w:rsidRPr="006A3C9E">
        <w:rPr>
          <w:rFonts w:ascii="Century Gothic" w:hAnsi="Century Gothic" w:cs="Cavolini"/>
          <w:noProof/>
          <w:color w:val="92D050"/>
          <w:sz w:val="24"/>
          <w:szCs w:val="24"/>
        </w:rPr>
        <w:t>Reactivos:</w:t>
      </w:r>
      <w:r w:rsidRPr="006A3C9E">
        <w:rPr>
          <w:rFonts w:ascii="Century Gothic" w:hAnsi="Century Gothic" w:cs="Cavolini"/>
          <w:noProof/>
          <w:sz w:val="24"/>
          <w:szCs w:val="24"/>
        </w:rPr>
        <w:t xml:space="preserve"> ___________ </w:t>
      </w:r>
      <w:r w:rsidRPr="006A3C9E">
        <w:rPr>
          <w:rFonts w:ascii="Century Gothic" w:hAnsi="Century Gothic" w:cs="Cavolini"/>
          <w:noProof/>
          <w:color w:val="002060"/>
          <w:sz w:val="24"/>
          <w:szCs w:val="24"/>
        </w:rPr>
        <w:t xml:space="preserve">Productos: </w:t>
      </w:r>
      <w:r w:rsidRPr="006A3C9E">
        <w:rPr>
          <w:rFonts w:ascii="Century Gothic" w:hAnsi="Century Gothic" w:cs="Cavolini"/>
          <w:noProof/>
          <w:sz w:val="24"/>
          <w:szCs w:val="24"/>
        </w:rPr>
        <w:t>_________</w:t>
      </w:r>
    </w:p>
    <w:p w14:paraId="046AFD0F" w14:textId="77777777" w:rsidR="003034EE" w:rsidRDefault="003034EE" w:rsidP="006A3C9E">
      <w:pPr>
        <w:tabs>
          <w:tab w:val="left" w:pos="284"/>
        </w:tabs>
        <w:autoSpaceDE w:val="0"/>
        <w:autoSpaceDN w:val="0"/>
        <w:adjustRightInd w:val="0"/>
        <w:spacing w:after="0" w:line="0" w:lineRule="atLeast"/>
        <w:jc w:val="both"/>
        <w:rPr>
          <w:rFonts w:ascii="Century Gothic" w:hAnsi="Century Gothic" w:cs="Cavolini"/>
          <w:noProof/>
          <w:sz w:val="24"/>
          <w:szCs w:val="24"/>
        </w:rPr>
      </w:pPr>
    </w:p>
    <w:p w14:paraId="12D137D7" w14:textId="194A1BB4" w:rsidR="005F7392" w:rsidRDefault="003034EE"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35744" behindDoc="0" locked="0" layoutInCell="1" allowOverlap="1" wp14:anchorId="36CB11E6" wp14:editId="686807ED">
            <wp:simplePos x="0" y="0"/>
            <wp:positionH relativeFrom="page">
              <wp:posOffset>51308</wp:posOffset>
            </wp:positionH>
            <wp:positionV relativeFrom="paragraph">
              <wp:posOffset>809625</wp:posOffset>
            </wp:positionV>
            <wp:extent cx="597535" cy="1015365"/>
            <wp:effectExtent l="0" t="0" r="0" b="0"/>
            <wp:wrapThrough wrapText="bothSides">
              <wp:wrapPolygon edited="0">
                <wp:start x="0" y="0"/>
                <wp:lineTo x="0" y="21073"/>
                <wp:lineTo x="20659" y="21073"/>
                <wp:lineTo x="20659"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F14544">
        <w:rPr>
          <w:rFonts w:ascii="Century Gothic" w:hAnsi="Century Gothic" w:cs="Cavolini"/>
          <w:sz w:val="24"/>
          <w:szCs w:val="24"/>
        </w:rPr>
        <w:t>Identifica en las siguientes ecuaciones químicas los símbolos y diga su significado</w:t>
      </w:r>
      <w:r w:rsidR="005F7392">
        <w:rPr>
          <w:rFonts w:ascii="Century Gothic" w:hAnsi="Century Gothic" w:cs="Cavolini"/>
          <w:sz w:val="24"/>
          <w:szCs w:val="24"/>
        </w:rPr>
        <w:t>:</w:t>
      </w:r>
    </w:p>
    <w:tbl>
      <w:tblPr>
        <w:tblW w:w="1042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1E0" w:firstRow="1" w:lastRow="1" w:firstColumn="1" w:lastColumn="1" w:noHBand="0" w:noVBand="0"/>
      </w:tblPr>
      <w:tblGrid>
        <w:gridCol w:w="4570"/>
        <w:gridCol w:w="1001"/>
        <w:gridCol w:w="1287"/>
        <w:gridCol w:w="1287"/>
        <w:gridCol w:w="1430"/>
        <w:gridCol w:w="845"/>
      </w:tblGrid>
      <w:tr w:rsidR="003034EE" w:rsidRPr="00C0410A" w14:paraId="4B5F14B9" w14:textId="77777777" w:rsidTr="003034EE">
        <w:trPr>
          <w:trHeight w:val="584"/>
        </w:trPr>
        <w:tc>
          <w:tcPr>
            <w:tcW w:w="4570" w:type="dxa"/>
            <w:tcBorders>
              <w:bottom w:val="single" w:sz="12" w:space="0" w:color="000000"/>
            </w:tcBorders>
            <w:shd w:val="clear" w:color="auto" w:fill="auto"/>
          </w:tcPr>
          <w:p w14:paraId="155C2AB5" w14:textId="77777777" w:rsidR="003034EE" w:rsidRPr="003034EE" w:rsidRDefault="003034EE" w:rsidP="00E14651">
            <w:pPr>
              <w:spacing w:after="0" w:line="240" w:lineRule="auto"/>
              <w:jc w:val="center"/>
              <w:rPr>
                <w:rFonts w:ascii="Century Gothic" w:hAnsi="Century Gothic"/>
                <w:b/>
                <w:color w:val="FF0000"/>
                <w:sz w:val="18"/>
                <w:szCs w:val="18"/>
              </w:rPr>
            </w:pPr>
          </w:p>
          <w:p w14:paraId="28830784" w14:textId="76BB9551" w:rsidR="003034EE" w:rsidRPr="003034EE" w:rsidRDefault="003034EE" w:rsidP="00E14651">
            <w:pPr>
              <w:spacing w:after="0" w:line="240" w:lineRule="auto"/>
              <w:jc w:val="center"/>
              <w:rPr>
                <w:rFonts w:ascii="Century Gothic" w:hAnsi="Century Gothic"/>
                <w:b/>
                <w:color w:val="FF0000"/>
                <w:sz w:val="18"/>
                <w:szCs w:val="18"/>
              </w:rPr>
            </w:pPr>
            <w:r w:rsidRPr="003034EE">
              <w:rPr>
                <w:rFonts w:ascii="Century Gothic" w:hAnsi="Century Gothic"/>
                <w:b/>
                <w:color w:val="FF0000"/>
                <w:sz w:val="18"/>
                <w:szCs w:val="18"/>
              </w:rPr>
              <w:t>REACCIÓN</w:t>
            </w:r>
          </w:p>
        </w:tc>
        <w:tc>
          <w:tcPr>
            <w:tcW w:w="1001" w:type="dxa"/>
            <w:tcBorders>
              <w:bottom w:val="single" w:sz="12" w:space="0" w:color="000000"/>
            </w:tcBorders>
            <w:shd w:val="clear" w:color="auto" w:fill="auto"/>
          </w:tcPr>
          <w:p w14:paraId="45C41BB5" w14:textId="145559B3" w:rsidR="003034EE" w:rsidRPr="003034EE" w:rsidRDefault="003034EE" w:rsidP="00E14651">
            <w:pPr>
              <w:spacing w:after="0" w:line="240" w:lineRule="auto"/>
              <w:jc w:val="center"/>
              <w:rPr>
                <w:rFonts w:ascii="Century Gothic" w:hAnsi="Century Gothic"/>
                <w:b/>
                <w:color w:val="FF0000"/>
                <w:sz w:val="18"/>
                <w:szCs w:val="18"/>
              </w:rPr>
            </w:pPr>
            <w:r w:rsidRPr="003034EE">
              <w:rPr>
                <w:rFonts w:ascii="Century Gothic" w:hAnsi="Century Gothic"/>
                <w:b/>
                <w:color w:val="FF0000"/>
                <w:sz w:val="18"/>
                <w:szCs w:val="18"/>
              </w:rPr>
              <w:t>TIPO DE FLECHA</w:t>
            </w:r>
          </w:p>
        </w:tc>
        <w:tc>
          <w:tcPr>
            <w:tcW w:w="1287" w:type="dxa"/>
            <w:tcBorders>
              <w:bottom w:val="single" w:sz="12" w:space="0" w:color="000000"/>
            </w:tcBorders>
            <w:shd w:val="clear" w:color="auto" w:fill="auto"/>
          </w:tcPr>
          <w:p w14:paraId="0F67D6E8" w14:textId="38FA9FCF" w:rsidR="003034EE" w:rsidRPr="003034EE" w:rsidRDefault="003034EE" w:rsidP="00E14651">
            <w:pPr>
              <w:spacing w:after="0" w:line="240" w:lineRule="auto"/>
              <w:jc w:val="center"/>
              <w:rPr>
                <w:rFonts w:ascii="Century Gothic" w:hAnsi="Century Gothic"/>
                <w:b/>
                <w:color w:val="FF0000"/>
                <w:sz w:val="18"/>
                <w:szCs w:val="18"/>
              </w:rPr>
            </w:pPr>
            <w:r w:rsidRPr="003034EE">
              <w:rPr>
                <w:rFonts w:ascii="Century Gothic" w:hAnsi="Century Gothic"/>
                <w:b/>
                <w:color w:val="FF0000"/>
                <w:sz w:val="18"/>
                <w:szCs w:val="18"/>
              </w:rPr>
              <w:t>ESTADO FÍSICO REACTIVOS</w:t>
            </w:r>
          </w:p>
        </w:tc>
        <w:tc>
          <w:tcPr>
            <w:tcW w:w="1287" w:type="dxa"/>
            <w:tcBorders>
              <w:bottom w:val="single" w:sz="12" w:space="0" w:color="000000"/>
            </w:tcBorders>
            <w:shd w:val="clear" w:color="auto" w:fill="auto"/>
          </w:tcPr>
          <w:p w14:paraId="1DAC4831" w14:textId="044BB0A6" w:rsidR="003034EE" w:rsidRPr="003034EE" w:rsidRDefault="003034EE" w:rsidP="00E14651">
            <w:pPr>
              <w:spacing w:after="0" w:line="240" w:lineRule="auto"/>
              <w:jc w:val="center"/>
              <w:rPr>
                <w:rFonts w:ascii="Century Gothic" w:hAnsi="Century Gothic"/>
                <w:b/>
                <w:color w:val="FF0000"/>
                <w:sz w:val="18"/>
                <w:szCs w:val="18"/>
              </w:rPr>
            </w:pPr>
            <w:r w:rsidRPr="003034EE">
              <w:rPr>
                <w:rFonts w:ascii="Century Gothic" w:hAnsi="Century Gothic"/>
                <w:b/>
                <w:color w:val="FF0000"/>
                <w:sz w:val="18"/>
                <w:szCs w:val="18"/>
              </w:rPr>
              <w:t>ESTADO FÍSICO PRODUCTOS</w:t>
            </w:r>
          </w:p>
        </w:tc>
        <w:tc>
          <w:tcPr>
            <w:tcW w:w="1430" w:type="dxa"/>
            <w:tcBorders>
              <w:bottom w:val="single" w:sz="12" w:space="0" w:color="000000"/>
            </w:tcBorders>
            <w:shd w:val="clear" w:color="auto" w:fill="auto"/>
          </w:tcPr>
          <w:p w14:paraId="755A4555" w14:textId="4929E6B7" w:rsidR="003034EE" w:rsidRPr="003034EE" w:rsidRDefault="003034EE" w:rsidP="00E14651">
            <w:pPr>
              <w:spacing w:after="0" w:line="240" w:lineRule="auto"/>
              <w:jc w:val="center"/>
              <w:rPr>
                <w:rFonts w:ascii="Century Gothic" w:hAnsi="Century Gothic"/>
                <w:b/>
                <w:color w:val="FF0000"/>
                <w:sz w:val="18"/>
                <w:szCs w:val="18"/>
              </w:rPr>
            </w:pPr>
            <w:r w:rsidRPr="003034EE">
              <w:rPr>
                <w:rFonts w:ascii="Century Gothic" w:hAnsi="Century Gothic"/>
                <w:b/>
                <w:color w:val="FF0000"/>
                <w:sz w:val="18"/>
                <w:szCs w:val="18"/>
              </w:rPr>
              <w:t>PRECIPITADO O DESPRENDE GAS</w:t>
            </w:r>
          </w:p>
        </w:tc>
        <w:tc>
          <w:tcPr>
            <w:tcW w:w="845" w:type="dxa"/>
            <w:tcBorders>
              <w:bottom w:val="single" w:sz="12" w:space="0" w:color="000000"/>
            </w:tcBorders>
            <w:shd w:val="clear" w:color="auto" w:fill="auto"/>
          </w:tcPr>
          <w:p w14:paraId="06C4EA59" w14:textId="709210B4" w:rsidR="003034EE" w:rsidRPr="003034EE" w:rsidRDefault="003034EE" w:rsidP="00E14651">
            <w:pPr>
              <w:spacing w:after="0" w:line="240" w:lineRule="auto"/>
              <w:jc w:val="center"/>
              <w:rPr>
                <w:rFonts w:ascii="Century Gothic" w:hAnsi="Century Gothic"/>
                <w:b/>
                <w:bCs/>
                <w:color w:val="FF0000"/>
                <w:sz w:val="18"/>
                <w:szCs w:val="18"/>
              </w:rPr>
            </w:pPr>
            <w:r w:rsidRPr="003034EE">
              <w:rPr>
                <w:rFonts w:ascii="Century Gothic" w:hAnsi="Century Gothic"/>
                <w:b/>
                <w:bCs/>
                <w:color w:val="FF0000"/>
                <w:sz w:val="18"/>
                <w:szCs w:val="18"/>
              </w:rPr>
              <w:t>CALOR</w:t>
            </w:r>
          </w:p>
        </w:tc>
      </w:tr>
      <w:tr w:rsidR="003034EE" w:rsidRPr="00C0410A" w14:paraId="502A683C" w14:textId="77777777" w:rsidTr="003034EE">
        <w:trPr>
          <w:trHeight w:val="378"/>
        </w:trPr>
        <w:tc>
          <w:tcPr>
            <w:tcW w:w="4570" w:type="dxa"/>
            <w:shd w:val="clear" w:color="auto" w:fill="auto"/>
          </w:tcPr>
          <w:p w14:paraId="19AAE67C" w14:textId="327D0989" w:rsidR="003034EE" w:rsidRPr="003034EE" w:rsidRDefault="003034EE" w:rsidP="00E14651">
            <w:pPr>
              <w:spacing w:after="0" w:line="240" w:lineRule="auto"/>
              <w:jc w:val="both"/>
              <w:rPr>
                <w:rFonts w:ascii="Century Gothic" w:hAnsi="Century Gothic"/>
                <w:bCs/>
                <w:sz w:val="18"/>
                <w:szCs w:val="18"/>
                <w:lang w:val="en-US"/>
              </w:rPr>
            </w:pPr>
            <w:r w:rsidRPr="003034EE">
              <w:rPr>
                <w:rFonts w:ascii="Century Gothic" w:hAnsi="Century Gothic"/>
                <w:bCs/>
                <w:sz w:val="18"/>
                <w:szCs w:val="18"/>
                <w:lang w:val="en-US"/>
              </w:rPr>
              <w:t>2AgBr</w:t>
            </w:r>
            <w:r w:rsidRPr="003034EE">
              <w:rPr>
                <w:rFonts w:ascii="Century Gothic" w:hAnsi="Century Gothic"/>
                <w:bCs/>
                <w:sz w:val="18"/>
                <w:szCs w:val="18"/>
                <w:vertAlign w:val="subscript"/>
                <w:lang w:val="en-US"/>
              </w:rPr>
              <w:t>(s)</w:t>
            </w:r>
            <w:r w:rsidRPr="003034EE">
              <w:rPr>
                <w:rFonts w:ascii="Century Gothic" w:hAnsi="Century Gothic"/>
                <w:bCs/>
                <w:sz w:val="18"/>
                <w:szCs w:val="18"/>
                <w:lang w:val="en-US"/>
              </w:rPr>
              <w:t xml:space="preserve"> + Cl</w:t>
            </w:r>
            <w:r w:rsidRPr="003034EE">
              <w:rPr>
                <w:rFonts w:ascii="Century Gothic" w:hAnsi="Century Gothic"/>
                <w:bCs/>
                <w:sz w:val="18"/>
                <w:szCs w:val="18"/>
                <w:vertAlign w:val="subscript"/>
                <w:lang w:val="en-US"/>
              </w:rPr>
              <w:t>2(g)</w:t>
            </w:r>
            <w:r w:rsidRPr="003034EE">
              <w:rPr>
                <w:rFonts w:ascii="Century Gothic" w:hAnsi="Century Gothic"/>
                <w:bCs/>
                <w:sz w:val="18"/>
                <w:szCs w:val="18"/>
                <w:lang w:val="en-US"/>
              </w:rPr>
              <w:t xml:space="preserve"> -</w:t>
            </w:r>
            <w:r>
              <w:rPr>
                <w:rFonts w:ascii="Century Gothic" w:hAnsi="Century Gothic"/>
                <w:bCs/>
                <w:sz w:val="18"/>
                <w:szCs w:val="18"/>
                <w:lang w:val="en-US"/>
              </w:rPr>
              <w:t>--</w:t>
            </w:r>
            <w:r w:rsidRPr="003034EE">
              <w:rPr>
                <w:rFonts w:ascii="Century Gothic" w:hAnsi="Century Gothic" w:cs="Tahoma"/>
                <w:bCs/>
                <w:sz w:val="18"/>
                <w:szCs w:val="18"/>
                <w:lang w:val="en-US"/>
              </w:rPr>
              <w:t>-∆</w:t>
            </w:r>
            <w:r>
              <w:rPr>
                <w:rFonts w:ascii="Century Gothic" w:hAnsi="Century Gothic" w:cs="Tahoma"/>
                <w:bCs/>
                <w:sz w:val="18"/>
                <w:szCs w:val="18"/>
                <w:lang w:val="en-US"/>
              </w:rPr>
              <w:t>---</w:t>
            </w:r>
            <w:r w:rsidRPr="003034EE">
              <w:rPr>
                <w:rFonts w:ascii="Century Gothic" w:hAnsi="Century Gothic"/>
                <w:bCs/>
                <w:sz w:val="18"/>
                <w:szCs w:val="18"/>
              </w:rPr>
              <w:sym w:font="Wingdings" w:char="F0E0"/>
            </w:r>
            <w:r w:rsidRPr="003034EE">
              <w:rPr>
                <w:rFonts w:ascii="Century Gothic" w:hAnsi="Century Gothic"/>
                <w:bCs/>
                <w:sz w:val="18"/>
                <w:szCs w:val="18"/>
                <w:lang w:val="en-US"/>
              </w:rPr>
              <w:t xml:space="preserve"> 2AgCl</w:t>
            </w:r>
            <w:r w:rsidRPr="003034EE">
              <w:rPr>
                <w:rFonts w:ascii="Century Gothic" w:hAnsi="Century Gothic"/>
                <w:bCs/>
                <w:sz w:val="18"/>
                <w:szCs w:val="18"/>
                <w:vertAlign w:val="subscript"/>
                <w:lang w:val="en-US"/>
              </w:rPr>
              <w:t>(s)</w:t>
            </w:r>
            <w:r w:rsidRPr="003034EE">
              <w:rPr>
                <w:rFonts w:ascii="Century Gothic" w:hAnsi="Century Gothic"/>
                <w:bCs/>
                <w:sz w:val="18"/>
                <w:szCs w:val="18"/>
                <w:lang w:val="en-US"/>
              </w:rPr>
              <w:t xml:space="preserve"> + Br</w:t>
            </w:r>
            <w:r w:rsidRPr="003034EE">
              <w:rPr>
                <w:rFonts w:ascii="Century Gothic" w:hAnsi="Century Gothic"/>
                <w:bCs/>
                <w:sz w:val="18"/>
                <w:szCs w:val="18"/>
                <w:vertAlign w:val="subscript"/>
                <w:lang w:val="en-US"/>
              </w:rPr>
              <w:t>2(g)</w:t>
            </w:r>
          </w:p>
        </w:tc>
        <w:tc>
          <w:tcPr>
            <w:tcW w:w="1001" w:type="dxa"/>
            <w:shd w:val="clear" w:color="auto" w:fill="auto"/>
          </w:tcPr>
          <w:p w14:paraId="4C58DE64"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085876C7"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44D1589B" w14:textId="77777777" w:rsidR="003034EE" w:rsidRPr="003034EE" w:rsidRDefault="003034EE" w:rsidP="00E14651">
            <w:pPr>
              <w:spacing w:after="0" w:line="240" w:lineRule="auto"/>
              <w:jc w:val="both"/>
              <w:rPr>
                <w:rFonts w:ascii="Century Gothic" w:hAnsi="Century Gothic"/>
                <w:sz w:val="18"/>
                <w:szCs w:val="18"/>
                <w:lang w:val="en-US"/>
              </w:rPr>
            </w:pPr>
          </w:p>
        </w:tc>
        <w:tc>
          <w:tcPr>
            <w:tcW w:w="1430" w:type="dxa"/>
            <w:shd w:val="clear" w:color="auto" w:fill="auto"/>
          </w:tcPr>
          <w:p w14:paraId="2E410182" w14:textId="77777777" w:rsidR="003034EE" w:rsidRPr="003034EE" w:rsidRDefault="003034EE" w:rsidP="00E14651">
            <w:pPr>
              <w:spacing w:after="0" w:line="240" w:lineRule="auto"/>
              <w:jc w:val="both"/>
              <w:rPr>
                <w:rFonts w:ascii="Century Gothic" w:hAnsi="Century Gothic"/>
                <w:sz w:val="18"/>
                <w:szCs w:val="18"/>
                <w:lang w:val="en-US"/>
              </w:rPr>
            </w:pPr>
          </w:p>
        </w:tc>
        <w:tc>
          <w:tcPr>
            <w:tcW w:w="845" w:type="dxa"/>
            <w:shd w:val="clear" w:color="auto" w:fill="auto"/>
          </w:tcPr>
          <w:p w14:paraId="0EE3B1D8" w14:textId="77777777" w:rsidR="003034EE" w:rsidRPr="003034EE" w:rsidRDefault="003034EE" w:rsidP="00E14651">
            <w:pPr>
              <w:spacing w:after="0" w:line="240" w:lineRule="auto"/>
              <w:jc w:val="both"/>
              <w:rPr>
                <w:rFonts w:ascii="Century Gothic" w:hAnsi="Century Gothic"/>
                <w:b/>
                <w:bCs/>
                <w:sz w:val="18"/>
                <w:szCs w:val="18"/>
                <w:lang w:val="en-US"/>
              </w:rPr>
            </w:pPr>
          </w:p>
        </w:tc>
      </w:tr>
      <w:tr w:rsidR="003034EE" w:rsidRPr="00C0410A" w14:paraId="174E67BA" w14:textId="77777777" w:rsidTr="003034EE">
        <w:trPr>
          <w:trHeight w:val="241"/>
        </w:trPr>
        <w:tc>
          <w:tcPr>
            <w:tcW w:w="4570" w:type="dxa"/>
            <w:shd w:val="clear" w:color="auto" w:fill="auto"/>
          </w:tcPr>
          <w:p w14:paraId="05EDAB8E" w14:textId="77777777" w:rsidR="003034EE" w:rsidRPr="003034EE" w:rsidRDefault="003034EE" w:rsidP="00E14651">
            <w:pPr>
              <w:spacing w:after="0" w:line="240" w:lineRule="auto"/>
              <w:jc w:val="both"/>
              <w:rPr>
                <w:rFonts w:ascii="Century Gothic" w:hAnsi="Century Gothic"/>
                <w:bCs/>
                <w:sz w:val="18"/>
                <w:szCs w:val="18"/>
                <w:lang w:val="en-US"/>
              </w:rPr>
            </w:pPr>
            <w:r w:rsidRPr="003034EE">
              <w:rPr>
                <w:rFonts w:ascii="Century Gothic" w:hAnsi="Century Gothic"/>
                <w:bCs/>
                <w:sz w:val="18"/>
                <w:szCs w:val="18"/>
              </w:rPr>
              <w:t>CH</w:t>
            </w:r>
            <w:r w:rsidRPr="003034EE">
              <w:rPr>
                <w:rFonts w:ascii="Century Gothic" w:hAnsi="Century Gothic"/>
                <w:bCs/>
                <w:sz w:val="18"/>
                <w:szCs w:val="18"/>
                <w:vertAlign w:val="subscript"/>
              </w:rPr>
              <w:t>4(g)</w:t>
            </w:r>
            <w:r w:rsidRPr="003034EE">
              <w:rPr>
                <w:rFonts w:ascii="Century Gothic" w:hAnsi="Century Gothic"/>
                <w:bCs/>
                <w:sz w:val="18"/>
                <w:szCs w:val="18"/>
              </w:rPr>
              <w:t xml:space="preserve">  +  2O</w:t>
            </w:r>
            <w:r w:rsidRPr="003034EE">
              <w:rPr>
                <w:rFonts w:ascii="Century Gothic" w:hAnsi="Century Gothic"/>
                <w:bCs/>
                <w:sz w:val="18"/>
                <w:szCs w:val="18"/>
                <w:vertAlign w:val="subscript"/>
              </w:rPr>
              <w:t>2(g)</w:t>
            </w:r>
            <w:r w:rsidRPr="003034EE">
              <w:rPr>
                <w:rFonts w:ascii="Century Gothic" w:hAnsi="Century Gothic"/>
                <w:bCs/>
                <w:sz w:val="18"/>
                <w:szCs w:val="18"/>
              </w:rPr>
              <w:t xml:space="preserve">  </w:t>
            </w:r>
            <w:r w:rsidRPr="003034EE">
              <w:rPr>
                <w:rFonts w:ascii="Century Gothic" w:hAnsi="Century Gothic" w:cs="Arial"/>
                <w:bCs/>
                <w:sz w:val="18"/>
                <w:szCs w:val="18"/>
              </w:rPr>
              <w:t>→</w:t>
            </w:r>
            <w:r w:rsidRPr="003034EE">
              <w:rPr>
                <w:rFonts w:ascii="Century Gothic" w:hAnsi="Century Gothic" w:cs="Verdana"/>
                <w:bCs/>
                <w:sz w:val="18"/>
                <w:szCs w:val="18"/>
              </w:rPr>
              <w:t xml:space="preserve">    CO</w:t>
            </w:r>
            <w:r w:rsidRPr="003034EE">
              <w:rPr>
                <w:rFonts w:ascii="Century Gothic" w:hAnsi="Century Gothic"/>
                <w:bCs/>
                <w:sz w:val="18"/>
                <w:szCs w:val="18"/>
                <w:vertAlign w:val="subscript"/>
              </w:rPr>
              <w:t>2(g)</w:t>
            </w:r>
            <w:r w:rsidRPr="003034EE">
              <w:rPr>
                <w:rFonts w:ascii="Century Gothic" w:hAnsi="Century Gothic"/>
                <w:bCs/>
                <w:sz w:val="18"/>
                <w:szCs w:val="18"/>
              </w:rPr>
              <w:t xml:space="preserve">  +  2H</w:t>
            </w:r>
            <w:r w:rsidRPr="003034EE">
              <w:rPr>
                <w:rFonts w:ascii="Century Gothic" w:hAnsi="Century Gothic"/>
                <w:bCs/>
                <w:sz w:val="18"/>
                <w:szCs w:val="18"/>
                <w:vertAlign w:val="subscript"/>
              </w:rPr>
              <w:t>2</w:t>
            </w:r>
            <w:r w:rsidRPr="003034EE">
              <w:rPr>
                <w:rFonts w:ascii="Century Gothic" w:hAnsi="Century Gothic"/>
                <w:bCs/>
                <w:sz w:val="18"/>
                <w:szCs w:val="18"/>
              </w:rPr>
              <w:t>O</w:t>
            </w:r>
            <w:r w:rsidRPr="003034EE">
              <w:rPr>
                <w:rFonts w:ascii="Century Gothic" w:hAnsi="Century Gothic" w:cs="Tahoma"/>
                <w:bCs/>
                <w:i/>
                <w:position w:val="-6"/>
                <w:sz w:val="18"/>
                <w:szCs w:val="18"/>
              </w:rPr>
              <w:object w:dxaOrig="220" w:dyaOrig="320" w14:anchorId="1B48B9B0">
                <v:shape id="_x0000_i2876" type="#_x0000_t75" style="width:9.75pt;height:14.25pt" o:ole="">
                  <v:imagedata r:id="rId15" o:title=""/>
                </v:shape>
                <o:OLEObject Type="Embed" ProgID="Equation.3" ShapeID="_x0000_i2876" DrawAspect="Content" ObjectID="_1683463184" r:id="rId39"/>
              </w:object>
            </w:r>
            <w:r w:rsidRPr="003034EE">
              <w:rPr>
                <w:rFonts w:ascii="Century Gothic" w:hAnsi="Century Gothic"/>
                <w:bCs/>
                <w:sz w:val="18"/>
                <w:szCs w:val="18"/>
                <w:vertAlign w:val="subscript"/>
              </w:rPr>
              <w:t xml:space="preserve"> (g)</w:t>
            </w:r>
            <w:r w:rsidRPr="003034EE">
              <w:rPr>
                <w:rFonts w:ascii="Century Gothic" w:hAnsi="Century Gothic" w:cs="Tahoma"/>
                <w:bCs/>
                <w:i/>
                <w:sz w:val="18"/>
                <w:szCs w:val="18"/>
              </w:rPr>
              <w:t xml:space="preserve"> </w:t>
            </w:r>
          </w:p>
        </w:tc>
        <w:tc>
          <w:tcPr>
            <w:tcW w:w="1001" w:type="dxa"/>
            <w:shd w:val="clear" w:color="auto" w:fill="auto"/>
          </w:tcPr>
          <w:p w14:paraId="09DB0D54"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339AFF79"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5C478206" w14:textId="77777777" w:rsidR="003034EE" w:rsidRPr="003034EE" w:rsidRDefault="003034EE" w:rsidP="00E14651">
            <w:pPr>
              <w:spacing w:after="0" w:line="240" w:lineRule="auto"/>
              <w:jc w:val="both"/>
              <w:rPr>
                <w:rFonts w:ascii="Century Gothic" w:hAnsi="Century Gothic"/>
                <w:sz w:val="18"/>
                <w:szCs w:val="18"/>
                <w:lang w:val="en-US"/>
              </w:rPr>
            </w:pPr>
          </w:p>
        </w:tc>
        <w:tc>
          <w:tcPr>
            <w:tcW w:w="1430" w:type="dxa"/>
            <w:shd w:val="clear" w:color="auto" w:fill="auto"/>
          </w:tcPr>
          <w:p w14:paraId="3E53FB71" w14:textId="77777777" w:rsidR="003034EE" w:rsidRPr="003034EE" w:rsidRDefault="003034EE" w:rsidP="00E14651">
            <w:pPr>
              <w:spacing w:after="0" w:line="240" w:lineRule="auto"/>
              <w:jc w:val="both"/>
              <w:rPr>
                <w:rFonts w:ascii="Century Gothic" w:hAnsi="Century Gothic"/>
                <w:sz w:val="18"/>
                <w:szCs w:val="18"/>
                <w:lang w:val="en-US"/>
              </w:rPr>
            </w:pPr>
          </w:p>
        </w:tc>
        <w:tc>
          <w:tcPr>
            <w:tcW w:w="845" w:type="dxa"/>
            <w:shd w:val="clear" w:color="auto" w:fill="auto"/>
          </w:tcPr>
          <w:p w14:paraId="36E20108" w14:textId="77777777" w:rsidR="003034EE" w:rsidRPr="003034EE" w:rsidRDefault="003034EE" w:rsidP="00E14651">
            <w:pPr>
              <w:spacing w:after="0" w:line="240" w:lineRule="auto"/>
              <w:jc w:val="both"/>
              <w:rPr>
                <w:rFonts w:ascii="Century Gothic" w:hAnsi="Century Gothic"/>
                <w:b/>
                <w:bCs/>
                <w:sz w:val="18"/>
                <w:szCs w:val="18"/>
                <w:lang w:val="en-US"/>
              </w:rPr>
            </w:pPr>
          </w:p>
        </w:tc>
      </w:tr>
      <w:tr w:rsidR="003034EE" w:rsidRPr="00C0410A" w14:paraId="01D99C8A" w14:textId="77777777" w:rsidTr="003034EE">
        <w:trPr>
          <w:trHeight w:val="250"/>
        </w:trPr>
        <w:tc>
          <w:tcPr>
            <w:tcW w:w="4570" w:type="dxa"/>
            <w:shd w:val="clear" w:color="auto" w:fill="auto"/>
          </w:tcPr>
          <w:p w14:paraId="35EDF98D" w14:textId="452A2073" w:rsidR="003034EE" w:rsidRPr="003034EE" w:rsidRDefault="003034EE" w:rsidP="00E14651">
            <w:pPr>
              <w:spacing w:after="0" w:line="240" w:lineRule="auto"/>
              <w:jc w:val="both"/>
              <w:rPr>
                <w:rFonts w:ascii="Century Gothic" w:hAnsi="Century Gothic"/>
                <w:bCs/>
                <w:sz w:val="18"/>
                <w:szCs w:val="18"/>
                <w:lang w:val="en-US"/>
              </w:rPr>
            </w:pPr>
            <w:r w:rsidRPr="003034EE">
              <w:rPr>
                <w:rFonts w:ascii="Century Gothic" w:hAnsi="Century Gothic"/>
                <w:bCs/>
                <w:sz w:val="18"/>
                <w:szCs w:val="18"/>
                <w:lang w:val="en-US"/>
              </w:rPr>
              <w:t>NaCl</w:t>
            </w:r>
            <w:r w:rsidRPr="003034EE">
              <w:rPr>
                <w:rFonts w:ascii="Century Gothic" w:hAnsi="Century Gothic"/>
                <w:bCs/>
                <w:sz w:val="18"/>
                <w:szCs w:val="18"/>
                <w:vertAlign w:val="subscript"/>
                <w:lang w:val="en-US"/>
              </w:rPr>
              <w:t xml:space="preserve">(ac) </w:t>
            </w:r>
            <w:r w:rsidRPr="003034EE">
              <w:rPr>
                <w:rFonts w:ascii="Century Gothic" w:hAnsi="Century Gothic"/>
                <w:bCs/>
                <w:sz w:val="18"/>
                <w:szCs w:val="18"/>
                <w:lang w:val="en-US"/>
              </w:rPr>
              <w:t>+ NaNO</w:t>
            </w:r>
            <w:r w:rsidRPr="003034EE">
              <w:rPr>
                <w:rFonts w:ascii="Century Gothic" w:hAnsi="Century Gothic"/>
                <w:bCs/>
                <w:sz w:val="18"/>
                <w:szCs w:val="18"/>
                <w:vertAlign w:val="subscript"/>
                <w:lang w:val="en-US"/>
              </w:rPr>
              <w:t xml:space="preserve">3(ac) </w:t>
            </w:r>
            <w:r w:rsidRPr="003034EE">
              <w:rPr>
                <w:rFonts w:ascii="Century Gothic" w:hAnsi="Century Gothic"/>
                <w:bCs/>
                <w:sz w:val="18"/>
                <w:szCs w:val="18"/>
                <w:lang w:val="en-US"/>
              </w:rPr>
              <w:t>-</w:t>
            </w:r>
            <w:r>
              <w:rPr>
                <w:rFonts w:ascii="Century Gothic" w:hAnsi="Century Gothic"/>
                <w:bCs/>
                <w:sz w:val="18"/>
                <w:szCs w:val="18"/>
                <w:lang w:val="en-US"/>
              </w:rPr>
              <w:t>---</w:t>
            </w:r>
            <w:r w:rsidRPr="003034EE">
              <w:rPr>
                <w:rFonts w:ascii="Century Gothic" w:hAnsi="Century Gothic"/>
                <w:bCs/>
                <w:sz w:val="18"/>
                <w:szCs w:val="18"/>
                <w:lang w:val="en-US"/>
              </w:rPr>
              <w:sym w:font="Wingdings" w:char="F0E0"/>
            </w:r>
            <w:r w:rsidRPr="003034EE">
              <w:rPr>
                <w:rFonts w:ascii="Century Gothic" w:hAnsi="Century Gothic"/>
                <w:bCs/>
                <w:sz w:val="18"/>
                <w:szCs w:val="18"/>
                <w:lang w:val="en-US"/>
              </w:rPr>
              <w:t xml:space="preserve"> AgCl</w:t>
            </w:r>
            <w:r w:rsidRPr="003034EE">
              <w:rPr>
                <w:rFonts w:ascii="Century Gothic" w:hAnsi="Century Gothic" w:cs="Tahoma"/>
                <w:bCs/>
                <w:i/>
                <w:position w:val="-6"/>
                <w:sz w:val="18"/>
                <w:szCs w:val="18"/>
              </w:rPr>
              <w:object w:dxaOrig="220" w:dyaOrig="320" w14:anchorId="50084F02">
                <v:shape id="_x0000_i2873" type="#_x0000_t75" style="width:9.75pt;height:14.25pt" o:ole="" o:bullet="t">
                  <v:imagedata r:id="rId17" o:title=""/>
                </v:shape>
                <o:OLEObject Type="Embed" ProgID="Equation.3" ShapeID="_x0000_i2873" DrawAspect="Content" ObjectID="_1683463185" r:id="rId40"/>
              </w:object>
            </w:r>
            <w:r w:rsidRPr="003034EE">
              <w:rPr>
                <w:rFonts w:ascii="Century Gothic" w:hAnsi="Century Gothic" w:cs="Tahoma"/>
                <w:bCs/>
                <w:sz w:val="18"/>
                <w:szCs w:val="18"/>
                <w:vertAlign w:val="subscript"/>
                <w:lang w:val="en-US"/>
              </w:rPr>
              <w:t xml:space="preserve">(s) </w:t>
            </w:r>
            <w:r w:rsidRPr="003034EE">
              <w:rPr>
                <w:rFonts w:ascii="Century Gothic" w:hAnsi="Century Gothic" w:cs="Tahoma"/>
                <w:bCs/>
                <w:sz w:val="18"/>
                <w:szCs w:val="18"/>
                <w:lang w:val="en-US"/>
              </w:rPr>
              <w:t>+ NaNO</w:t>
            </w:r>
            <w:r w:rsidRPr="003034EE">
              <w:rPr>
                <w:rFonts w:ascii="Century Gothic" w:hAnsi="Century Gothic" w:cs="Tahoma"/>
                <w:bCs/>
                <w:sz w:val="18"/>
                <w:szCs w:val="18"/>
                <w:vertAlign w:val="subscript"/>
                <w:lang w:val="en-US"/>
              </w:rPr>
              <w:t>3(ac)</w:t>
            </w:r>
          </w:p>
        </w:tc>
        <w:tc>
          <w:tcPr>
            <w:tcW w:w="1001" w:type="dxa"/>
            <w:shd w:val="clear" w:color="auto" w:fill="auto"/>
          </w:tcPr>
          <w:p w14:paraId="058B6BCB"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50B30EDB"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004DC5AC" w14:textId="77777777" w:rsidR="003034EE" w:rsidRPr="003034EE" w:rsidRDefault="003034EE" w:rsidP="00E14651">
            <w:pPr>
              <w:spacing w:after="0" w:line="240" w:lineRule="auto"/>
              <w:jc w:val="both"/>
              <w:rPr>
                <w:rFonts w:ascii="Century Gothic" w:hAnsi="Century Gothic"/>
                <w:sz w:val="18"/>
                <w:szCs w:val="18"/>
                <w:lang w:val="en-US"/>
              </w:rPr>
            </w:pPr>
          </w:p>
        </w:tc>
        <w:tc>
          <w:tcPr>
            <w:tcW w:w="1430" w:type="dxa"/>
            <w:shd w:val="clear" w:color="auto" w:fill="auto"/>
          </w:tcPr>
          <w:p w14:paraId="42A5105B" w14:textId="77777777" w:rsidR="003034EE" w:rsidRPr="003034EE" w:rsidRDefault="003034EE" w:rsidP="00E14651">
            <w:pPr>
              <w:spacing w:after="0" w:line="240" w:lineRule="auto"/>
              <w:jc w:val="both"/>
              <w:rPr>
                <w:rFonts w:ascii="Century Gothic" w:hAnsi="Century Gothic"/>
                <w:sz w:val="18"/>
                <w:szCs w:val="18"/>
                <w:lang w:val="en-US"/>
              </w:rPr>
            </w:pPr>
          </w:p>
        </w:tc>
        <w:tc>
          <w:tcPr>
            <w:tcW w:w="845" w:type="dxa"/>
            <w:shd w:val="clear" w:color="auto" w:fill="auto"/>
          </w:tcPr>
          <w:p w14:paraId="517147BA" w14:textId="77777777" w:rsidR="003034EE" w:rsidRPr="003034EE" w:rsidRDefault="003034EE" w:rsidP="00E14651">
            <w:pPr>
              <w:spacing w:after="0" w:line="240" w:lineRule="auto"/>
              <w:jc w:val="both"/>
              <w:rPr>
                <w:rFonts w:ascii="Century Gothic" w:hAnsi="Century Gothic"/>
                <w:b/>
                <w:bCs/>
                <w:sz w:val="18"/>
                <w:szCs w:val="18"/>
                <w:lang w:val="en-US"/>
              </w:rPr>
            </w:pPr>
          </w:p>
        </w:tc>
      </w:tr>
      <w:tr w:rsidR="003034EE" w:rsidRPr="00C0410A" w14:paraId="060A88BF" w14:textId="77777777" w:rsidTr="003034EE">
        <w:trPr>
          <w:trHeight w:val="387"/>
        </w:trPr>
        <w:tc>
          <w:tcPr>
            <w:tcW w:w="4570" w:type="dxa"/>
            <w:shd w:val="clear" w:color="auto" w:fill="auto"/>
          </w:tcPr>
          <w:p w14:paraId="1457182D" w14:textId="0A672B14" w:rsidR="003034EE" w:rsidRPr="003034EE" w:rsidRDefault="003034EE" w:rsidP="00E14651">
            <w:pPr>
              <w:spacing w:after="0" w:line="240" w:lineRule="auto"/>
              <w:jc w:val="both"/>
              <w:rPr>
                <w:rFonts w:ascii="Century Gothic" w:hAnsi="Century Gothic"/>
                <w:bCs/>
                <w:sz w:val="18"/>
                <w:szCs w:val="18"/>
                <w:lang w:val="en-US"/>
              </w:rPr>
            </w:pPr>
            <w:r w:rsidRPr="003034EE">
              <w:rPr>
                <w:rFonts w:ascii="Century Gothic" w:hAnsi="Century Gothic"/>
                <w:bCs/>
                <w:sz w:val="18"/>
                <w:szCs w:val="18"/>
                <w:lang w:val="en-US"/>
              </w:rPr>
              <w:t>N</w:t>
            </w:r>
            <w:r w:rsidRPr="003034EE">
              <w:rPr>
                <w:rFonts w:ascii="Century Gothic" w:hAnsi="Century Gothic"/>
                <w:bCs/>
                <w:sz w:val="18"/>
                <w:szCs w:val="18"/>
                <w:vertAlign w:val="subscript"/>
                <w:lang w:val="en-US"/>
              </w:rPr>
              <w:t xml:space="preserve">2(g) </w:t>
            </w:r>
            <w:r w:rsidRPr="003034EE">
              <w:rPr>
                <w:rFonts w:ascii="Century Gothic" w:hAnsi="Century Gothic"/>
                <w:bCs/>
                <w:sz w:val="18"/>
                <w:szCs w:val="18"/>
                <w:lang w:val="en-US"/>
              </w:rPr>
              <w:t>+ 3H</w:t>
            </w:r>
            <w:r w:rsidRPr="003034EE">
              <w:rPr>
                <w:rFonts w:ascii="Century Gothic" w:hAnsi="Century Gothic"/>
                <w:bCs/>
                <w:sz w:val="18"/>
                <w:szCs w:val="18"/>
                <w:vertAlign w:val="subscript"/>
                <w:lang w:val="en-US"/>
              </w:rPr>
              <w:t xml:space="preserve">2(g) </w:t>
            </w:r>
            <w:r w:rsidRPr="003034EE">
              <w:rPr>
                <w:rFonts w:ascii="Century Gothic" w:hAnsi="Century Gothic"/>
                <w:bCs/>
                <w:sz w:val="18"/>
                <w:szCs w:val="18"/>
                <w:lang w:val="en-US"/>
              </w:rPr>
              <w:sym w:font="Wingdings" w:char="F0DF"/>
            </w:r>
            <w:r>
              <w:rPr>
                <w:rFonts w:ascii="Century Gothic" w:hAnsi="Century Gothic"/>
                <w:bCs/>
                <w:sz w:val="18"/>
                <w:szCs w:val="18"/>
                <w:lang w:val="en-US"/>
              </w:rPr>
              <w:t>--</w:t>
            </w:r>
            <w:r w:rsidRPr="003034EE">
              <w:rPr>
                <w:rFonts w:ascii="Century Gothic" w:hAnsi="Century Gothic"/>
                <w:bCs/>
                <w:sz w:val="18"/>
                <w:szCs w:val="18"/>
                <w:lang w:val="en-US"/>
              </w:rPr>
              <w:t>-</w:t>
            </w:r>
            <w:r w:rsidRPr="003034EE">
              <w:rPr>
                <w:rFonts w:ascii="Century Gothic" w:hAnsi="Century Gothic"/>
                <w:bCs/>
                <w:sz w:val="18"/>
                <w:szCs w:val="18"/>
                <w:lang w:val="en-US"/>
              </w:rPr>
              <w:sym w:font="Wingdings" w:char="F0E0"/>
            </w:r>
            <w:r w:rsidRPr="003034EE">
              <w:rPr>
                <w:rFonts w:ascii="Century Gothic" w:hAnsi="Century Gothic"/>
                <w:bCs/>
                <w:sz w:val="18"/>
                <w:szCs w:val="18"/>
                <w:lang w:val="en-US"/>
              </w:rPr>
              <w:t xml:space="preserve"> 2NH</w:t>
            </w:r>
            <w:r w:rsidRPr="003034EE">
              <w:rPr>
                <w:rFonts w:ascii="Century Gothic" w:hAnsi="Century Gothic"/>
                <w:bCs/>
                <w:sz w:val="18"/>
                <w:szCs w:val="18"/>
                <w:vertAlign w:val="subscript"/>
                <w:lang w:val="en-US"/>
              </w:rPr>
              <w:t>3(g)</w:t>
            </w:r>
          </w:p>
        </w:tc>
        <w:tc>
          <w:tcPr>
            <w:tcW w:w="1001" w:type="dxa"/>
            <w:shd w:val="clear" w:color="auto" w:fill="auto"/>
          </w:tcPr>
          <w:p w14:paraId="6C47391C"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0366D1F3"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1A91049D" w14:textId="77777777" w:rsidR="003034EE" w:rsidRPr="003034EE" w:rsidRDefault="003034EE" w:rsidP="00E14651">
            <w:pPr>
              <w:spacing w:after="0" w:line="240" w:lineRule="auto"/>
              <w:jc w:val="both"/>
              <w:rPr>
                <w:rFonts w:ascii="Century Gothic" w:hAnsi="Century Gothic"/>
                <w:sz w:val="18"/>
                <w:szCs w:val="18"/>
                <w:lang w:val="en-US"/>
              </w:rPr>
            </w:pPr>
          </w:p>
        </w:tc>
        <w:tc>
          <w:tcPr>
            <w:tcW w:w="1430" w:type="dxa"/>
            <w:shd w:val="clear" w:color="auto" w:fill="auto"/>
          </w:tcPr>
          <w:p w14:paraId="486AAA64" w14:textId="77777777" w:rsidR="003034EE" w:rsidRPr="003034EE" w:rsidRDefault="003034EE" w:rsidP="00E14651">
            <w:pPr>
              <w:spacing w:after="0" w:line="240" w:lineRule="auto"/>
              <w:jc w:val="both"/>
              <w:rPr>
                <w:rFonts w:ascii="Century Gothic" w:hAnsi="Century Gothic"/>
                <w:sz w:val="18"/>
                <w:szCs w:val="18"/>
                <w:lang w:val="en-US"/>
              </w:rPr>
            </w:pPr>
          </w:p>
        </w:tc>
        <w:tc>
          <w:tcPr>
            <w:tcW w:w="845" w:type="dxa"/>
            <w:shd w:val="clear" w:color="auto" w:fill="auto"/>
          </w:tcPr>
          <w:p w14:paraId="3F179060" w14:textId="77777777" w:rsidR="003034EE" w:rsidRPr="003034EE" w:rsidRDefault="003034EE" w:rsidP="00E14651">
            <w:pPr>
              <w:spacing w:after="0" w:line="240" w:lineRule="auto"/>
              <w:jc w:val="both"/>
              <w:rPr>
                <w:rFonts w:ascii="Century Gothic" w:hAnsi="Century Gothic"/>
                <w:b/>
                <w:bCs/>
                <w:sz w:val="18"/>
                <w:szCs w:val="18"/>
                <w:lang w:val="en-US"/>
              </w:rPr>
            </w:pPr>
          </w:p>
        </w:tc>
      </w:tr>
      <w:tr w:rsidR="003034EE" w:rsidRPr="00C0410A" w14:paraId="3A7B647E" w14:textId="77777777" w:rsidTr="003034EE">
        <w:trPr>
          <w:trHeight w:val="291"/>
        </w:trPr>
        <w:tc>
          <w:tcPr>
            <w:tcW w:w="4570" w:type="dxa"/>
            <w:shd w:val="clear" w:color="auto" w:fill="auto"/>
          </w:tcPr>
          <w:p w14:paraId="5D2CC101" w14:textId="150EC534" w:rsidR="003034EE" w:rsidRPr="003034EE" w:rsidRDefault="003034EE" w:rsidP="00E14651">
            <w:pPr>
              <w:spacing w:after="0" w:line="240" w:lineRule="auto"/>
              <w:jc w:val="both"/>
              <w:rPr>
                <w:rFonts w:ascii="Century Gothic" w:hAnsi="Century Gothic"/>
                <w:bCs/>
                <w:sz w:val="18"/>
                <w:szCs w:val="18"/>
                <w:u w:val="single"/>
                <w:lang w:val="en-US"/>
              </w:rPr>
            </w:pPr>
            <w:r w:rsidRPr="003034EE">
              <w:rPr>
                <w:rFonts w:ascii="Century Gothic" w:hAnsi="Century Gothic"/>
                <w:bCs/>
                <w:sz w:val="18"/>
                <w:szCs w:val="18"/>
                <w:lang w:val="en-US"/>
              </w:rPr>
              <w:t>KClO</w:t>
            </w:r>
            <w:r w:rsidRPr="003034EE">
              <w:rPr>
                <w:rFonts w:ascii="Century Gothic" w:hAnsi="Century Gothic"/>
                <w:bCs/>
                <w:sz w:val="18"/>
                <w:szCs w:val="18"/>
                <w:vertAlign w:val="subscript"/>
                <w:lang w:val="en-US"/>
              </w:rPr>
              <w:t>3(ac)</w:t>
            </w:r>
            <w:r w:rsidRPr="003034EE">
              <w:rPr>
                <w:rFonts w:ascii="Century Gothic" w:hAnsi="Century Gothic"/>
                <w:bCs/>
                <w:sz w:val="18"/>
                <w:szCs w:val="18"/>
                <w:lang w:val="en-US"/>
              </w:rPr>
              <w:t xml:space="preserve"> </w:t>
            </w:r>
            <w:r>
              <w:rPr>
                <w:rFonts w:ascii="Century Gothic" w:hAnsi="Century Gothic"/>
                <w:bCs/>
                <w:sz w:val="18"/>
                <w:szCs w:val="18"/>
                <w:lang w:val="en-US"/>
              </w:rPr>
              <w:t xml:space="preserve">+ </w:t>
            </w:r>
            <w:r w:rsidRPr="003034EE">
              <w:rPr>
                <w:rFonts w:ascii="Century Gothic" w:hAnsi="Century Gothic" w:cs="Tahoma"/>
                <w:bCs/>
                <w:sz w:val="18"/>
                <w:szCs w:val="18"/>
                <w:lang w:val="en-US"/>
              </w:rPr>
              <w:t>∆</w:t>
            </w:r>
            <w:r w:rsidRPr="003034EE">
              <w:rPr>
                <w:rFonts w:ascii="Century Gothic" w:hAnsi="Century Gothic"/>
                <w:bCs/>
                <w:sz w:val="18"/>
                <w:szCs w:val="18"/>
                <w:lang w:val="en-US"/>
              </w:rPr>
              <w:t>---</w:t>
            </w:r>
            <w:r w:rsidRPr="003034EE">
              <w:rPr>
                <w:rFonts w:ascii="Century Gothic" w:hAnsi="Century Gothic"/>
                <w:bCs/>
                <w:sz w:val="18"/>
                <w:szCs w:val="18"/>
                <w:u w:val="single"/>
                <w:vertAlign w:val="superscript"/>
                <w:lang w:val="en-US"/>
              </w:rPr>
              <w:t>MnO2</w:t>
            </w:r>
            <w:r>
              <w:rPr>
                <w:rFonts w:ascii="Century Gothic" w:hAnsi="Century Gothic"/>
                <w:bCs/>
                <w:sz w:val="18"/>
                <w:szCs w:val="18"/>
                <w:vertAlign w:val="subscript"/>
                <w:lang w:val="en-US"/>
              </w:rPr>
              <w:t xml:space="preserve"> </w:t>
            </w:r>
            <w:r w:rsidRPr="003034EE">
              <w:rPr>
                <w:rFonts w:ascii="Century Gothic" w:hAnsi="Century Gothic"/>
                <w:bCs/>
                <w:sz w:val="18"/>
                <w:szCs w:val="18"/>
                <w:lang w:val="en-US"/>
              </w:rPr>
              <w:t>-</w:t>
            </w:r>
            <w:r>
              <w:rPr>
                <w:rFonts w:ascii="Century Gothic" w:hAnsi="Century Gothic"/>
                <w:bCs/>
                <w:sz w:val="18"/>
                <w:szCs w:val="18"/>
                <w:lang w:val="en-US"/>
              </w:rPr>
              <w:t>--</w:t>
            </w:r>
            <w:r>
              <w:rPr>
                <w:rFonts w:ascii="Century Gothic" w:hAnsi="Century Gothic" w:cs="Tahoma"/>
                <w:bCs/>
                <w:sz w:val="18"/>
                <w:szCs w:val="18"/>
                <w:lang w:val="en-US"/>
              </w:rPr>
              <w:t>--</w:t>
            </w:r>
            <w:r w:rsidRPr="003034EE">
              <w:rPr>
                <w:rFonts w:ascii="Century Gothic" w:hAnsi="Century Gothic" w:cs="Tahoma"/>
                <w:bCs/>
                <w:sz w:val="18"/>
                <w:szCs w:val="18"/>
                <w:lang w:val="en-US"/>
              </w:rPr>
              <w:t>-</w:t>
            </w:r>
            <w:r w:rsidRPr="003034EE">
              <w:rPr>
                <w:rFonts w:ascii="Century Gothic" w:hAnsi="Century Gothic"/>
                <w:bCs/>
                <w:sz w:val="18"/>
                <w:szCs w:val="18"/>
              </w:rPr>
              <w:sym w:font="Wingdings" w:char="F0E0"/>
            </w:r>
            <w:r w:rsidRPr="003034EE">
              <w:rPr>
                <w:rFonts w:ascii="Century Gothic" w:hAnsi="Century Gothic"/>
                <w:bCs/>
                <w:sz w:val="18"/>
                <w:szCs w:val="18"/>
                <w:lang w:val="en-US"/>
              </w:rPr>
              <w:t xml:space="preserve"> 2KCl</w:t>
            </w:r>
            <w:r w:rsidRPr="003034EE">
              <w:rPr>
                <w:rFonts w:ascii="Century Gothic" w:hAnsi="Century Gothic"/>
                <w:bCs/>
                <w:sz w:val="18"/>
                <w:szCs w:val="18"/>
                <w:vertAlign w:val="subscript"/>
                <w:lang w:val="en-US"/>
              </w:rPr>
              <w:t>(s)</w:t>
            </w:r>
            <w:r w:rsidRPr="003034EE">
              <w:rPr>
                <w:rFonts w:ascii="Century Gothic" w:hAnsi="Century Gothic"/>
                <w:bCs/>
                <w:sz w:val="18"/>
                <w:szCs w:val="18"/>
                <w:lang w:val="en-US"/>
              </w:rPr>
              <w:t xml:space="preserve"> + 3O</w:t>
            </w:r>
            <w:r w:rsidRPr="003034EE">
              <w:rPr>
                <w:rFonts w:ascii="Century Gothic" w:hAnsi="Century Gothic"/>
                <w:bCs/>
                <w:sz w:val="18"/>
                <w:szCs w:val="18"/>
                <w:vertAlign w:val="subscript"/>
                <w:lang w:val="en-US"/>
              </w:rPr>
              <w:t>2</w:t>
            </w:r>
            <w:r w:rsidRPr="003034EE">
              <w:rPr>
                <w:rFonts w:ascii="Century Gothic" w:hAnsi="Century Gothic" w:cs="Tahoma"/>
                <w:bCs/>
                <w:i/>
                <w:position w:val="-6"/>
                <w:sz w:val="18"/>
                <w:szCs w:val="18"/>
              </w:rPr>
              <w:object w:dxaOrig="220" w:dyaOrig="320" w14:anchorId="69CBD0CC">
                <v:shape id="_x0000_i2870" type="#_x0000_t75" style="width:12pt;height:16.5pt" o:ole="">
                  <v:imagedata r:id="rId15" o:title=""/>
                </v:shape>
                <o:OLEObject Type="Embed" ProgID="Equation.3" ShapeID="_x0000_i2870" DrawAspect="Content" ObjectID="_1683463186" r:id="rId41"/>
              </w:object>
            </w:r>
            <w:r w:rsidRPr="003034EE">
              <w:rPr>
                <w:rFonts w:ascii="Century Gothic" w:hAnsi="Century Gothic"/>
                <w:bCs/>
                <w:sz w:val="18"/>
                <w:szCs w:val="18"/>
                <w:vertAlign w:val="subscript"/>
              </w:rPr>
              <w:t xml:space="preserve"> (g)</w:t>
            </w:r>
          </w:p>
        </w:tc>
        <w:tc>
          <w:tcPr>
            <w:tcW w:w="1001" w:type="dxa"/>
            <w:shd w:val="clear" w:color="auto" w:fill="auto"/>
          </w:tcPr>
          <w:p w14:paraId="18F5375B"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1259586E" w14:textId="77777777" w:rsidR="003034EE" w:rsidRPr="003034EE" w:rsidRDefault="003034EE" w:rsidP="00E14651">
            <w:pPr>
              <w:spacing w:after="0" w:line="240" w:lineRule="auto"/>
              <w:jc w:val="both"/>
              <w:rPr>
                <w:rFonts w:ascii="Century Gothic" w:hAnsi="Century Gothic"/>
                <w:sz w:val="18"/>
                <w:szCs w:val="18"/>
                <w:lang w:val="en-US"/>
              </w:rPr>
            </w:pPr>
          </w:p>
        </w:tc>
        <w:tc>
          <w:tcPr>
            <w:tcW w:w="1287" w:type="dxa"/>
            <w:shd w:val="clear" w:color="auto" w:fill="auto"/>
          </w:tcPr>
          <w:p w14:paraId="08A23A8C" w14:textId="77777777" w:rsidR="003034EE" w:rsidRPr="003034EE" w:rsidRDefault="003034EE" w:rsidP="00E14651">
            <w:pPr>
              <w:spacing w:after="0" w:line="240" w:lineRule="auto"/>
              <w:jc w:val="both"/>
              <w:rPr>
                <w:rFonts w:ascii="Century Gothic" w:hAnsi="Century Gothic"/>
                <w:sz w:val="18"/>
                <w:szCs w:val="18"/>
                <w:lang w:val="en-US"/>
              </w:rPr>
            </w:pPr>
          </w:p>
        </w:tc>
        <w:tc>
          <w:tcPr>
            <w:tcW w:w="1430" w:type="dxa"/>
            <w:shd w:val="clear" w:color="auto" w:fill="auto"/>
          </w:tcPr>
          <w:p w14:paraId="52ACC461" w14:textId="77777777" w:rsidR="003034EE" w:rsidRPr="003034EE" w:rsidRDefault="003034EE" w:rsidP="00E14651">
            <w:pPr>
              <w:spacing w:after="0" w:line="240" w:lineRule="auto"/>
              <w:jc w:val="both"/>
              <w:rPr>
                <w:rFonts w:ascii="Century Gothic" w:hAnsi="Century Gothic"/>
                <w:sz w:val="18"/>
                <w:szCs w:val="18"/>
                <w:lang w:val="en-US"/>
              </w:rPr>
            </w:pPr>
          </w:p>
        </w:tc>
        <w:tc>
          <w:tcPr>
            <w:tcW w:w="845" w:type="dxa"/>
            <w:shd w:val="clear" w:color="auto" w:fill="auto"/>
          </w:tcPr>
          <w:p w14:paraId="48F6ADEE" w14:textId="77777777" w:rsidR="003034EE" w:rsidRPr="003034EE" w:rsidRDefault="003034EE" w:rsidP="00E14651">
            <w:pPr>
              <w:spacing w:after="0" w:line="240" w:lineRule="auto"/>
              <w:jc w:val="both"/>
              <w:rPr>
                <w:rFonts w:ascii="Century Gothic" w:hAnsi="Century Gothic"/>
                <w:b/>
                <w:bCs/>
                <w:sz w:val="18"/>
                <w:szCs w:val="18"/>
                <w:lang w:val="en-US"/>
              </w:rPr>
            </w:pPr>
          </w:p>
        </w:tc>
      </w:tr>
      <w:tr w:rsidR="003034EE" w:rsidRPr="00C0410A" w14:paraId="593A7057" w14:textId="77777777" w:rsidTr="003034EE">
        <w:trPr>
          <w:trHeight w:val="345"/>
        </w:trPr>
        <w:tc>
          <w:tcPr>
            <w:tcW w:w="4570" w:type="dxa"/>
            <w:shd w:val="clear" w:color="auto" w:fill="auto"/>
          </w:tcPr>
          <w:p w14:paraId="2ACB183B" w14:textId="11FD8891" w:rsidR="003034EE" w:rsidRPr="003034EE" w:rsidRDefault="003034EE" w:rsidP="00E14651">
            <w:pPr>
              <w:spacing w:after="0" w:line="240" w:lineRule="auto"/>
              <w:jc w:val="both"/>
              <w:rPr>
                <w:rFonts w:ascii="Century Gothic" w:hAnsi="Century Gothic"/>
                <w:bCs/>
                <w:sz w:val="18"/>
                <w:szCs w:val="18"/>
                <w:lang w:val="en-US"/>
              </w:rPr>
            </w:pPr>
            <w:r w:rsidRPr="003034EE">
              <w:rPr>
                <w:rFonts w:ascii="Century Gothic" w:hAnsi="Century Gothic"/>
                <w:bCs/>
                <w:sz w:val="18"/>
                <w:szCs w:val="18"/>
                <w:lang w:val="en-US"/>
              </w:rPr>
              <w:t>PbCl</w:t>
            </w:r>
            <w:r w:rsidRPr="003034EE">
              <w:rPr>
                <w:rFonts w:ascii="Century Gothic" w:hAnsi="Century Gothic"/>
                <w:bCs/>
                <w:sz w:val="18"/>
                <w:szCs w:val="18"/>
                <w:vertAlign w:val="subscript"/>
                <w:lang w:val="en-US"/>
              </w:rPr>
              <w:t xml:space="preserve">2(ac) </w:t>
            </w:r>
            <w:r w:rsidRPr="003034EE">
              <w:rPr>
                <w:rFonts w:ascii="Century Gothic" w:hAnsi="Century Gothic"/>
                <w:bCs/>
                <w:sz w:val="18"/>
                <w:szCs w:val="18"/>
                <w:lang w:val="en-US"/>
              </w:rPr>
              <w:t>+ H</w:t>
            </w:r>
            <w:r w:rsidRPr="003034EE">
              <w:rPr>
                <w:rFonts w:ascii="Century Gothic" w:hAnsi="Century Gothic"/>
                <w:bCs/>
                <w:sz w:val="18"/>
                <w:szCs w:val="18"/>
                <w:vertAlign w:val="subscript"/>
                <w:lang w:val="en-US"/>
              </w:rPr>
              <w:t>2</w:t>
            </w:r>
            <w:r w:rsidRPr="003034EE">
              <w:rPr>
                <w:rFonts w:ascii="Century Gothic" w:hAnsi="Century Gothic"/>
                <w:bCs/>
                <w:sz w:val="18"/>
                <w:szCs w:val="18"/>
                <w:lang w:val="en-US"/>
              </w:rPr>
              <w:t>S</w:t>
            </w:r>
            <w:r w:rsidRPr="003034EE">
              <w:rPr>
                <w:rFonts w:ascii="Century Gothic" w:hAnsi="Century Gothic"/>
                <w:bCs/>
                <w:sz w:val="18"/>
                <w:szCs w:val="18"/>
                <w:vertAlign w:val="subscript"/>
                <w:lang w:val="en-US"/>
              </w:rPr>
              <w:t>(g)</w:t>
            </w:r>
            <w:r w:rsidRPr="003034EE">
              <w:rPr>
                <w:rFonts w:ascii="Century Gothic" w:hAnsi="Century Gothic"/>
                <w:bCs/>
                <w:sz w:val="18"/>
                <w:szCs w:val="18"/>
                <w:lang w:val="en-US"/>
              </w:rPr>
              <w:t xml:space="preserve"> --</w:t>
            </w:r>
            <w:r>
              <w:rPr>
                <w:rFonts w:ascii="Century Gothic" w:hAnsi="Century Gothic"/>
                <w:bCs/>
                <w:sz w:val="18"/>
                <w:szCs w:val="18"/>
                <w:lang w:val="en-US"/>
              </w:rPr>
              <w:t>--</w:t>
            </w:r>
            <w:r w:rsidRPr="003034EE">
              <w:rPr>
                <w:rFonts w:ascii="Century Gothic" w:hAnsi="Century Gothic"/>
                <w:bCs/>
                <w:sz w:val="18"/>
                <w:szCs w:val="18"/>
                <w:lang w:val="en-US"/>
              </w:rPr>
              <w:sym w:font="Wingdings" w:char="F0E0"/>
            </w:r>
            <w:r w:rsidRPr="003034EE">
              <w:rPr>
                <w:rFonts w:ascii="Century Gothic" w:hAnsi="Century Gothic"/>
                <w:bCs/>
                <w:sz w:val="18"/>
                <w:szCs w:val="18"/>
                <w:lang w:val="en-US"/>
              </w:rPr>
              <w:t xml:space="preserve"> PbS</w:t>
            </w:r>
            <w:r w:rsidRPr="003034EE">
              <w:rPr>
                <w:rFonts w:ascii="Century Gothic" w:hAnsi="Century Gothic" w:cs="Tahoma"/>
                <w:bCs/>
                <w:i/>
                <w:position w:val="-6"/>
                <w:sz w:val="18"/>
                <w:szCs w:val="18"/>
              </w:rPr>
              <w:object w:dxaOrig="220" w:dyaOrig="320" w14:anchorId="4B16107A">
                <v:shape id="_x0000_i2867" type="#_x0000_t75" style="width:11.25pt;height:15.75pt" o:ole="" o:bullet="t">
                  <v:imagedata r:id="rId17" o:title=""/>
                </v:shape>
                <o:OLEObject Type="Embed" ProgID="Equation.3" ShapeID="_x0000_i2867" DrawAspect="Content" ObjectID="_1683463187" r:id="rId42"/>
              </w:object>
            </w:r>
            <w:r w:rsidRPr="003034EE">
              <w:rPr>
                <w:rFonts w:ascii="Century Gothic" w:hAnsi="Century Gothic" w:cs="Tahoma"/>
                <w:bCs/>
                <w:sz w:val="18"/>
                <w:szCs w:val="18"/>
                <w:vertAlign w:val="subscript"/>
                <w:lang w:val="en-US"/>
              </w:rPr>
              <w:t>(s)</w:t>
            </w:r>
            <w:r w:rsidRPr="003034EE">
              <w:rPr>
                <w:rFonts w:ascii="Century Gothic" w:hAnsi="Century Gothic" w:cs="Tahoma"/>
                <w:bCs/>
                <w:sz w:val="18"/>
                <w:szCs w:val="18"/>
                <w:lang w:val="en-US"/>
              </w:rPr>
              <w:t xml:space="preserve"> + 2HCl</w:t>
            </w:r>
            <w:r w:rsidRPr="003034EE">
              <w:rPr>
                <w:rFonts w:ascii="Century Gothic" w:hAnsi="Century Gothic" w:cs="Tahoma"/>
                <w:bCs/>
                <w:sz w:val="18"/>
                <w:szCs w:val="18"/>
                <w:vertAlign w:val="subscript"/>
                <w:lang w:val="en-US"/>
              </w:rPr>
              <w:t>(ac)</w:t>
            </w:r>
          </w:p>
        </w:tc>
        <w:tc>
          <w:tcPr>
            <w:tcW w:w="1001" w:type="dxa"/>
            <w:shd w:val="clear" w:color="auto" w:fill="auto"/>
          </w:tcPr>
          <w:p w14:paraId="4C6D5CD6" w14:textId="77777777" w:rsidR="003034EE" w:rsidRPr="003034EE" w:rsidRDefault="003034EE" w:rsidP="00E14651">
            <w:pPr>
              <w:spacing w:after="0" w:line="240" w:lineRule="auto"/>
              <w:jc w:val="both"/>
              <w:rPr>
                <w:rFonts w:ascii="Century Gothic" w:hAnsi="Century Gothic"/>
                <w:b/>
                <w:bCs/>
                <w:sz w:val="18"/>
                <w:szCs w:val="18"/>
                <w:lang w:val="en-US"/>
              </w:rPr>
            </w:pPr>
          </w:p>
        </w:tc>
        <w:tc>
          <w:tcPr>
            <w:tcW w:w="1287" w:type="dxa"/>
            <w:shd w:val="clear" w:color="auto" w:fill="auto"/>
          </w:tcPr>
          <w:p w14:paraId="1A8F4992" w14:textId="77777777" w:rsidR="003034EE" w:rsidRPr="003034EE" w:rsidRDefault="003034EE" w:rsidP="00E14651">
            <w:pPr>
              <w:spacing w:after="0" w:line="240" w:lineRule="auto"/>
              <w:jc w:val="both"/>
              <w:rPr>
                <w:rFonts w:ascii="Century Gothic" w:hAnsi="Century Gothic"/>
                <w:b/>
                <w:bCs/>
                <w:sz w:val="18"/>
                <w:szCs w:val="18"/>
                <w:lang w:val="en-US"/>
              </w:rPr>
            </w:pPr>
          </w:p>
        </w:tc>
        <w:tc>
          <w:tcPr>
            <w:tcW w:w="1287" w:type="dxa"/>
            <w:shd w:val="clear" w:color="auto" w:fill="auto"/>
          </w:tcPr>
          <w:p w14:paraId="060638FD" w14:textId="77777777" w:rsidR="003034EE" w:rsidRPr="003034EE" w:rsidRDefault="003034EE" w:rsidP="00E14651">
            <w:pPr>
              <w:spacing w:after="0" w:line="240" w:lineRule="auto"/>
              <w:jc w:val="both"/>
              <w:rPr>
                <w:rFonts w:ascii="Century Gothic" w:hAnsi="Century Gothic"/>
                <w:b/>
                <w:bCs/>
                <w:sz w:val="18"/>
                <w:szCs w:val="18"/>
                <w:lang w:val="en-US"/>
              </w:rPr>
            </w:pPr>
          </w:p>
        </w:tc>
        <w:tc>
          <w:tcPr>
            <w:tcW w:w="1430" w:type="dxa"/>
            <w:shd w:val="clear" w:color="auto" w:fill="auto"/>
          </w:tcPr>
          <w:p w14:paraId="37C4F84F" w14:textId="77777777" w:rsidR="003034EE" w:rsidRPr="003034EE" w:rsidRDefault="003034EE" w:rsidP="00E14651">
            <w:pPr>
              <w:spacing w:after="0" w:line="240" w:lineRule="auto"/>
              <w:jc w:val="both"/>
              <w:rPr>
                <w:rFonts w:ascii="Century Gothic" w:hAnsi="Century Gothic"/>
                <w:b/>
                <w:bCs/>
                <w:sz w:val="18"/>
                <w:szCs w:val="18"/>
                <w:lang w:val="en-US"/>
              </w:rPr>
            </w:pPr>
          </w:p>
        </w:tc>
        <w:tc>
          <w:tcPr>
            <w:tcW w:w="845" w:type="dxa"/>
            <w:shd w:val="clear" w:color="auto" w:fill="auto"/>
          </w:tcPr>
          <w:p w14:paraId="1A76C398" w14:textId="77777777" w:rsidR="003034EE" w:rsidRPr="003034EE" w:rsidRDefault="003034EE" w:rsidP="00E14651">
            <w:pPr>
              <w:spacing w:after="0" w:line="240" w:lineRule="auto"/>
              <w:jc w:val="both"/>
              <w:rPr>
                <w:rFonts w:ascii="Century Gothic" w:hAnsi="Century Gothic"/>
                <w:b/>
                <w:bCs/>
                <w:sz w:val="18"/>
                <w:szCs w:val="18"/>
                <w:lang w:val="en-US"/>
              </w:rPr>
            </w:pPr>
          </w:p>
        </w:tc>
      </w:tr>
    </w:tbl>
    <w:p w14:paraId="35DC1BD2" w14:textId="62E1966A" w:rsidR="00F52055" w:rsidRDefault="00515402"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963392" behindDoc="0" locked="0" layoutInCell="1" allowOverlap="1" wp14:anchorId="103D8661" wp14:editId="54153A0F">
                <wp:simplePos x="0" y="0"/>
                <wp:positionH relativeFrom="page">
                  <wp:align>left</wp:align>
                </wp:positionH>
                <wp:positionV relativeFrom="paragraph">
                  <wp:posOffset>-180975</wp:posOffset>
                </wp:positionV>
                <wp:extent cx="442595" cy="6224279"/>
                <wp:effectExtent l="171450" t="152400" r="186055" b="176530"/>
                <wp:wrapNone/>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 cy="6224279"/>
                        </a:xfrm>
                        <a:custGeom>
                          <a:avLst/>
                          <a:gdLst>
                            <a:gd name="connsiteX0" fmla="*/ 0 w 442595"/>
                            <a:gd name="connsiteY0" fmla="*/ 0 h 6224279"/>
                            <a:gd name="connsiteX1" fmla="*/ 442595 w 442595"/>
                            <a:gd name="connsiteY1" fmla="*/ 0 h 6224279"/>
                            <a:gd name="connsiteX2" fmla="*/ 442595 w 442595"/>
                            <a:gd name="connsiteY2" fmla="*/ 379115 h 6224279"/>
                            <a:gd name="connsiteX3" fmla="*/ 442595 w 442595"/>
                            <a:gd name="connsiteY3" fmla="*/ 1007202 h 6224279"/>
                            <a:gd name="connsiteX4" fmla="*/ 442595 w 442595"/>
                            <a:gd name="connsiteY4" fmla="*/ 1386317 h 6224279"/>
                            <a:gd name="connsiteX5" fmla="*/ 442595 w 442595"/>
                            <a:gd name="connsiteY5" fmla="*/ 2014403 h 6224279"/>
                            <a:gd name="connsiteX6" fmla="*/ 442595 w 442595"/>
                            <a:gd name="connsiteY6" fmla="*/ 2455761 h 6224279"/>
                            <a:gd name="connsiteX7" fmla="*/ 442595 w 442595"/>
                            <a:gd name="connsiteY7" fmla="*/ 2834876 h 6224279"/>
                            <a:gd name="connsiteX8" fmla="*/ 442595 w 442595"/>
                            <a:gd name="connsiteY8" fmla="*/ 3276234 h 6224279"/>
                            <a:gd name="connsiteX9" fmla="*/ 442595 w 442595"/>
                            <a:gd name="connsiteY9" fmla="*/ 3904320 h 6224279"/>
                            <a:gd name="connsiteX10" fmla="*/ 442595 w 442595"/>
                            <a:gd name="connsiteY10" fmla="*/ 4345678 h 6224279"/>
                            <a:gd name="connsiteX11" fmla="*/ 442595 w 442595"/>
                            <a:gd name="connsiteY11" fmla="*/ 4724794 h 6224279"/>
                            <a:gd name="connsiteX12" fmla="*/ 442595 w 442595"/>
                            <a:gd name="connsiteY12" fmla="*/ 5166152 h 6224279"/>
                            <a:gd name="connsiteX13" fmla="*/ 442595 w 442595"/>
                            <a:gd name="connsiteY13" fmla="*/ 5669752 h 6224279"/>
                            <a:gd name="connsiteX14" fmla="*/ 442595 w 442595"/>
                            <a:gd name="connsiteY14" fmla="*/ 6224279 h 6224279"/>
                            <a:gd name="connsiteX15" fmla="*/ 0 w 442595"/>
                            <a:gd name="connsiteY15" fmla="*/ 6224279 h 6224279"/>
                            <a:gd name="connsiteX16" fmla="*/ 0 w 442595"/>
                            <a:gd name="connsiteY16" fmla="*/ 5782921 h 6224279"/>
                            <a:gd name="connsiteX17" fmla="*/ 0 w 442595"/>
                            <a:gd name="connsiteY17" fmla="*/ 5403806 h 6224279"/>
                            <a:gd name="connsiteX18" fmla="*/ 0 w 442595"/>
                            <a:gd name="connsiteY18" fmla="*/ 4837962 h 6224279"/>
                            <a:gd name="connsiteX19" fmla="*/ 0 w 442595"/>
                            <a:gd name="connsiteY19" fmla="*/ 4147633 h 6224279"/>
                            <a:gd name="connsiteX20" fmla="*/ 0 w 442595"/>
                            <a:gd name="connsiteY20" fmla="*/ 3644032 h 6224279"/>
                            <a:gd name="connsiteX21" fmla="*/ 0 w 442595"/>
                            <a:gd name="connsiteY21" fmla="*/ 3140432 h 6224279"/>
                            <a:gd name="connsiteX22" fmla="*/ 0 w 442595"/>
                            <a:gd name="connsiteY22" fmla="*/ 2574588 h 6224279"/>
                            <a:gd name="connsiteX23" fmla="*/ 0 w 442595"/>
                            <a:gd name="connsiteY23" fmla="*/ 1946502 h 6224279"/>
                            <a:gd name="connsiteX24" fmla="*/ 0 w 442595"/>
                            <a:gd name="connsiteY24" fmla="*/ 1318415 h 6224279"/>
                            <a:gd name="connsiteX25" fmla="*/ 0 w 442595"/>
                            <a:gd name="connsiteY25" fmla="*/ 690329 h 6224279"/>
                            <a:gd name="connsiteX26" fmla="*/ 0 w 442595"/>
                            <a:gd name="connsiteY26" fmla="*/ 0 h 62242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2595" h="6224279" fill="none" extrusionOk="0">
                              <a:moveTo>
                                <a:pt x="0" y="0"/>
                              </a:moveTo>
                              <a:cubicBezTo>
                                <a:pt x="104766" y="-4171"/>
                                <a:pt x="302130" y="3585"/>
                                <a:pt x="442595" y="0"/>
                              </a:cubicBezTo>
                              <a:cubicBezTo>
                                <a:pt x="463384" y="79741"/>
                                <a:pt x="404815" y="201307"/>
                                <a:pt x="442595" y="379115"/>
                              </a:cubicBezTo>
                              <a:cubicBezTo>
                                <a:pt x="480375" y="556923"/>
                                <a:pt x="415769" y="859747"/>
                                <a:pt x="442595" y="1007202"/>
                              </a:cubicBezTo>
                              <a:cubicBezTo>
                                <a:pt x="469421" y="1154657"/>
                                <a:pt x="409682" y="1279244"/>
                                <a:pt x="442595" y="1386317"/>
                              </a:cubicBezTo>
                              <a:cubicBezTo>
                                <a:pt x="475508" y="1493391"/>
                                <a:pt x="370556" y="1821340"/>
                                <a:pt x="442595" y="2014403"/>
                              </a:cubicBezTo>
                              <a:cubicBezTo>
                                <a:pt x="514634" y="2207466"/>
                                <a:pt x="422647" y="2278464"/>
                                <a:pt x="442595" y="2455761"/>
                              </a:cubicBezTo>
                              <a:cubicBezTo>
                                <a:pt x="462543" y="2633058"/>
                                <a:pt x="402463" y="2717533"/>
                                <a:pt x="442595" y="2834876"/>
                              </a:cubicBezTo>
                              <a:cubicBezTo>
                                <a:pt x="482727" y="2952219"/>
                                <a:pt x="394338" y="3165392"/>
                                <a:pt x="442595" y="3276234"/>
                              </a:cubicBezTo>
                              <a:cubicBezTo>
                                <a:pt x="490852" y="3387076"/>
                                <a:pt x="442442" y="3712611"/>
                                <a:pt x="442595" y="3904320"/>
                              </a:cubicBezTo>
                              <a:cubicBezTo>
                                <a:pt x="442748" y="4096029"/>
                                <a:pt x="411479" y="4238830"/>
                                <a:pt x="442595" y="4345678"/>
                              </a:cubicBezTo>
                              <a:cubicBezTo>
                                <a:pt x="473711" y="4452526"/>
                                <a:pt x="413237" y="4604482"/>
                                <a:pt x="442595" y="4724794"/>
                              </a:cubicBezTo>
                              <a:cubicBezTo>
                                <a:pt x="471953" y="4845106"/>
                                <a:pt x="406419" y="5044581"/>
                                <a:pt x="442595" y="5166152"/>
                              </a:cubicBezTo>
                              <a:cubicBezTo>
                                <a:pt x="478771" y="5287723"/>
                                <a:pt x="402889" y="5454647"/>
                                <a:pt x="442595" y="5669752"/>
                              </a:cubicBezTo>
                              <a:cubicBezTo>
                                <a:pt x="482301" y="5884857"/>
                                <a:pt x="428573" y="6054922"/>
                                <a:pt x="442595" y="6224279"/>
                              </a:cubicBezTo>
                              <a:cubicBezTo>
                                <a:pt x="225646" y="6248163"/>
                                <a:pt x="173364" y="6188285"/>
                                <a:pt x="0" y="6224279"/>
                              </a:cubicBezTo>
                              <a:cubicBezTo>
                                <a:pt x="-50994" y="6122586"/>
                                <a:pt x="7523" y="5997625"/>
                                <a:pt x="0" y="5782921"/>
                              </a:cubicBezTo>
                              <a:cubicBezTo>
                                <a:pt x="-7523" y="5568217"/>
                                <a:pt x="26840" y="5482217"/>
                                <a:pt x="0" y="5403806"/>
                              </a:cubicBezTo>
                              <a:cubicBezTo>
                                <a:pt x="-26840" y="5325395"/>
                                <a:pt x="49478" y="4985411"/>
                                <a:pt x="0" y="4837962"/>
                              </a:cubicBezTo>
                              <a:cubicBezTo>
                                <a:pt x="-49478" y="4690513"/>
                                <a:pt x="43954" y="4391768"/>
                                <a:pt x="0" y="4147633"/>
                              </a:cubicBezTo>
                              <a:cubicBezTo>
                                <a:pt x="-43954" y="3903498"/>
                                <a:pt x="14138" y="3786734"/>
                                <a:pt x="0" y="3644032"/>
                              </a:cubicBezTo>
                              <a:cubicBezTo>
                                <a:pt x="-14138" y="3501330"/>
                                <a:pt x="7371" y="3363043"/>
                                <a:pt x="0" y="3140432"/>
                              </a:cubicBezTo>
                              <a:cubicBezTo>
                                <a:pt x="-7371" y="2917821"/>
                                <a:pt x="35050" y="2757436"/>
                                <a:pt x="0" y="2574588"/>
                              </a:cubicBezTo>
                              <a:cubicBezTo>
                                <a:pt x="-35050" y="2391740"/>
                                <a:pt x="20599" y="2151126"/>
                                <a:pt x="0" y="1946502"/>
                              </a:cubicBezTo>
                              <a:cubicBezTo>
                                <a:pt x="-20599" y="1741878"/>
                                <a:pt x="70808" y="1552999"/>
                                <a:pt x="0" y="1318415"/>
                              </a:cubicBezTo>
                              <a:cubicBezTo>
                                <a:pt x="-70808" y="1083831"/>
                                <a:pt x="15887" y="886857"/>
                                <a:pt x="0" y="690329"/>
                              </a:cubicBezTo>
                              <a:cubicBezTo>
                                <a:pt x="-15887" y="493801"/>
                                <a:pt x="23809" y="177355"/>
                                <a:pt x="0" y="0"/>
                              </a:cubicBezTo>
                              <a:close/>
                            </a:path>
                            <a:path w="442595" h="6224279" stroke="0" extrusionOk="0">
                              <a:moveTo>
                                <a:pt x="0" y="0"/>
                              </a:moveTo>
                              <a:cubicBezTo>
                                <a:pt x="108203" y="-17746"/>
                                <a:pt x="250764" y="43890"/>
                                <a:pt x="442595" y="0"/>
                              </a:cubicBezTo>
                              <a:cubicBezTo>
                                <a:pt x="475996" y="81190"/>
                                <a:pt x="411590" y="204652"/>
                                <a:pt x="442595" y="379115"/>
                              </a:cubicBezTo>
                              <a:cubicBezTo>
                                <a:pt x="473600" y="553579"/>
                                <a:pt x="367782" y="839411"/>
                                <a:pt x="442595" y="1069444"/>
                              </a:cubicBezTo>
                              <a:cubicBezTo>
                                <a:pt x="517408" y="1299477"/>
                                <a:pt x="436129" y="1364050"/>
                                <a:pt x="442595" y="1635288"/>
                              </a:cubicBezTo>
                              <a:cubicBezTo>
                                <a:pt x="449061" y="1906526"/>
                                <a:pt x="423063" y="1870065"/>
                                <a:pt x="442595" y="2076646"/>
                              </a:cubicBezTo>
                              <a:cubicBezTo>
                                <a:pt x="462127" y="2283227"/>
                                <a:pt x="406812" y="2309655"/>
                                <a:pt x="442595" y="2518004"/>
                              </a:cubicBezTo>
                              <a:cubicBezTo>
                                <a:pt x="478378" y="2726353"/>
                                <a:pt x="397247" y="2905745"/>
                                <a:pt x="442595" y="3083847"/>
                              </a:cubicBezTo>
                              <a:cubicBezTo>
                                <a:pt x="487943" y="3261949"/>
                                <a:pt x="416449" y="3402740"/>
                                <a:pt x="442595" y="3649691"/>
                              </a:cubicBezTo>
                              <a:cubicBezTo>
                                <a:pt x="468741" y="3896642"/>
                                <a:pt x="405266" y="3970858"/>
                                <a:pt x="442595" y="4091049"/>
                              </a:cubicBezTo>
                              <a:cubicBezTo>
                                <a:pt x="479924" y="4211240"/>
                                <a:pt x="407611" y="4401557"/>
                                <a:pt x="442595" y="4532407"/>
                              </a:cubicBezTo>
                              <a:cubicBezTo>
                                <a:pt x="477579" y="4663257"/>
                                <a:pt x="388499" y="4952936"/>
                                <a:pt x="442595" y="5098250"/>
                              </a:cubicBezTo>
                              <a:cubicBezTo>
                                <a:pt x="496691" y="5243564"/>
                                <a:pt x="418287" y="5453701"/>
                                <a:pt x="442595" y="5726337"/>
                              </a:cubicBezTo>
                              <a:cubicBezTo>
                                <a:pt x="466903" y="5998973"/>
                                <a:pt x="429147" y="6057324"/>
                                <a:pt x="442595" y="6224279"/>
                              </a:cubicBezTo>
                              <a:cubicBezTo>
                                <a:pt x="291004" y="6256233"/>
                                <a:pt x="200633" y="6204200"/>
                                <a:pt x="0" y="6224279"/>
                              </a:cubicBezTo>
                              <a:cubicBezTo>
                                <a:pt x="-46777" y="6087020"/>
                                <a:pt x="29256" y="5957418"/>
                                <a:pt x="0" y="5782921"/>
                              </a:cubicBezTo>
                              <a:cubicBezTo>
                                <a:pt x="-29256" y="5608424"/>
                                <a:pt x="19278" y="5477171"/>
                                <a:pt x="0" y="5217077"/>
                              </a:cubicBezTo>
                              <a:cubicBezTo>
                                <a:pt x="-19278" y="4956983"/>
                                <a:pt x="39448" y="4960759"/>
                                <a:pt x="0" y="4713477"/>
                              </a:cubicBezTo>
                              <a:cubicBezTo>
                                <a:pt x="-39448" y="4466195"/>
                                <a:pt x="33919" y="4520322"/>
                                <a:pt x="0" y="4334362"/>
                              </a:cubicBezTo>
                              <a:cubicBezTo>
                                <a:pt x="-33919" y="4148402"/>
                                <a:pt x="45107" y="3987973"/>
                                <a:pt x="0" y="3893004"/>
                              </a:cubicBezTo>
                              <a:cubicBezTo>
                                <a:pt x="-45107" y="3798035"/>
                                <a:pt x="12955" y="3574581"/>
                                <a:pt x="0" y="3451646"/>
                              </a:cubicBezTo>
                              <a:cubicBezTo>
                                <a:pt x="-12955" y="3328711"/>
                                <a:pt x="14468" y="3057373"/>
                                <a:pt x="0" y="2948045"/>
                              </a:cubicBezTo>
                              <a:cubicBezTo>
                                <a:pt x="-14468" y="2838717"/>
                                <a:pt x="26240" y="2572317"/>
                                <a:pt x="0" y="2257716"/>
                              </a:cubicBezTo>
                              <a:cubicBezTo>
                                <a:pt x="-26240" y="1943115"/>
                                <a:pt x="4237" y="1947717"/>
                                <a:pt x="0" y="1691872"/>
                              </a:cubicBezTo>
                              <a:cubicBezTo>
                                <a:pt x="-4237" y="1436027"/>
                                <a:pt x="6790" y="1423819"/>
                                <a:pt x="0" y="1188271"/>
                              </a:cubicBezTo>
                              <a:cubicBezTo>
                                <a:pt x="-6790" y="952723"/>
                                <a:pt x="15754" y="902636"/>
                                <a:pt x="0" y="809156"/>
                              </a:cubicBezTo>
                              <a:cubicBezTo>
                                <a:pt x="-15754" y="715677"/>
                                <a:pt x="25106" y="397187"/>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19837DEF" w14:textId="77777777" w:rsidR="00515402" w:rsidRPr="00212865" w:rsidRDefault="00515402" w:rsidP="0051540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D8661" id="_x0000_s1038" type="#_x0000_t202" style="position:absolute;left:0;text-align:left;margin-left:0;margin-top:-14.25pt;width:34.85pt;height:490.1pt;z-index:2519633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" fillcolor="window" strokecolor="#92d050" strokeweight="1pt">
                <v:stroke dashstyle="longDash"/>
                <v:textbox style="layout-flow:vertical;mso-layout-flow-alt:bottom-to-top">
                  <w:txbxContent>
                    <w:p w14:paraId="19837DEF" w14:textId="77777777" w:rsidR="00515402" w:rsidRPr="00212865" w:rsidRDefault="00515402" w:rsidP="0051540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CAMBIOS QUÍMICOS DE LA MATE</w:t>
                      </w:r>
                    </w:p>
                  </w:txbxContent>
                </v:textbox>
                <w10:wrap anchorx="page"/>
              </v:shape>
            </w:pict>
          </mc:Fallback>
        </mc:AlternateContent>
      </w:r>
      <w:r w:rsidR="009440C0">
        <w:rPr>
          <w:rFonts w:ascii="Century Gothic" w:hAnsi="Century Gothic" w:cs="Cavolini"/>
          <w:noProof/>
          <w:sz w:val="24"/>
          <w:szCs w:val="24"/>
        </w:rPr>
        <w:t>Las siguientes son las caracteristicas de los fluidos</w:t>
      </w:r>
      <w:r w:rsidR="0014369E">
        <w:rPr>
          <w:rFonts w:ascii="Century Gothic" w:hAnsi="Century Gothic" w:cs="Cavolini"/>
          <w:noProof/>
          <w:sz w:val="24"/>
          <w:szCs w:val="24"/>
        </w:rPr>
        <w:t>. Colorearlas según las indicaciones que aparecen a continuacion</w:t>
      </w:r>
      <w:r w:rsidR="003443DB">
        <w:rPr>
          <w:rFonts w:ascii="Century Gothic" w:hAnsi="Century Gothic" w:cs="Cavolini"/>
          <w:noProof/>
          <w:sz w:val="24"/>
          <w:szCs w:val="24"/>
        </w:rPr>
        <w:t>:</w:t>
      </w:r>
    </w:p>
    <w:p w14:paraId="0898339C" w14:textId="57255A71" w:rsidR="00C42DE4" w:rsidRDefault="00C42DE4" w:rsidP="00C42DE4">
      <w:pPr>
        <w:pStyle w:val="Prrafodelista"/>
        <w:numPr>
          <w:ilvl w:val="0"/>
          <w:numId w:val="42"/>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68512" behindDoc="0" locked="0" layoutInCell="1" allowOverlap="1" wp14:anchorId="257C467D" wp14:editId="196B62FB">
                <wp:simplePos x="0" y="0"/>
                <wp:positionH relativeFrom="column">
                  <wp:posOffset>5403798</wp:posOffset>
                </wp:positionH>
                <wp:positionV relativeFrom="paragraph">
                  <wp:posOffset>10194</wp:posOffset>
                </wp:positionV>
                <wp:extent cx="827903" cy="259492"/>
                <wp:effectExtent l="0" t="0" r="10795" b="26670"/>
                <wp:wrapNone/>
                <wp:docPr id="21" name="Rectángulo 21"/>
                <wp:cNvGraphicFramePr/>
                <a:graphic xmlns:a="http://schemas.openxmlformats.org/drawingml/2006/main">
                  <a:graphicData uri="http://schemas.microsoft.com/office/word/2010/wordprocessingShape">
                    <wps:wsp>
                      <wps:cNvSpPr/>
                      <wps:spPr>
                        <a:xfrm>
                          <a:off x="0" y="0"/>
                          <a:ext cx="827903" cy="259492"/>
                        </a:xfrm>
                        <a:prstGeom prst="rect">
                          <a:avLst/>
                        </a:prstGeom>
                        <a:solidFill>
                          <a:sysClr val="window" lastClr="FFFFFF"/>
                        </a:solidFill>
                        <a:ln w="12700" cap="flat" cmpd="sng" algn="ctr">
                          <a:solidFill>
                            <a:srgbClr val="70AD47"/>
                          </a:solidFill>
                          <a:prstDash val="solid"/>
                          <a:miter lim="800000"/>
                        </a:ln>
                        <a:effectLst/>
                      </wps:spPr>
                      <wps:txbx>
                        <w:txbxContent>
                          <w:p w14:paraId="4C4BBE13" w14:textId="45E60E8B" w:rsidR="00C42DE4" w:rsidRPr="00C42DE4" w:rsidRDefault="00C42DE4" w:rsidP="00C42DE4">
                            <w:pPr>
                              <w:jc w:val="center"/>
                              <w:rPr>
                                <w:lang w:val="es-MX"/>
                              </w:rPr>
                            </w:pPr>
                            <w:r>
                              <w:rPr>
                                <w:lang w:val="es-MX"/>
                              </w:rPr>
                              <w:t>DENSIDAD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C467D" id="Rectángulo 21" o:spid="_x0000_s1039" style="position:absolute;left:0;text-align:left;margin-left:425.5pt;margin-top:.8pt;width:65.2pt;height:20.4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" fillcolor="window" strokecolor="#70ad47" strokeweight="1pt">
                <v:textbox>
                  <w:txbxContent>
                    <w:p w14:paraId="4C4BBE13" w14:textId="45E60E8B" w:rsidR="00C42DE4" w:rsidRPr="00C42DE4" w:rsidRDefault="00C42DE4" w:rsidP="00C42DE4">
                      <w:pPr>
                        <w:jc w:val="center"/>
                        <w:rPr>
                          <w:lang w:val="es-MX"/>
                        </w:rPr>
                      </w:pPr>
                      <w:r>
                        <w:rPr>
                          <w:lang w:val="es-MX"/>
                        </w:rPr>
                        <w:t>DENSIDAD</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66464" behindDoc="0" locked="0" layoutInCell="1" allowOverlap="1" wp14:anchorId="49254443" wp14:editId="23E77A03">
                <wp:simplePos x="0" y="0"/>
                <wp:positionH relativeFrom="column">
                  <wp:posOffset>4522573</wp:posOffset>
                </wp:positionH>
                <wp:positionV relativeFrom="paragraph">
                  <wp:posOffset>6179</wp:posOffset>
                </wp:positionV>
                <wp:extent cx="827903" cy="259492"/>
                <wp:effectExtent l="0" t="0" r="10795" b="26670"/>
                <wp:wrapNone/>
                <wp:docPr id="20" name="Rectángulo 20"/>
                <wp:cNvGraphicFramePr/>
                <a:graphic xmlns:a="http://schemas.openxmlformats.org/drawingml/2006/main">
                  <a:graphicData uri="http://schemas.microsoft.com/office/word/2010/wordprocessingShape">
                    <wps:wsp>
                      <wps:cNvSpPr/>
                      <wps:spPr>
                        <a:xfrm>
                          <a:off x="0" y="0"/>
                          <a:ext cx="827903" cy="259492"/>
                        </a:xfrm>
                        <a:prstGeom prst="rect">
                          <a:avLst/>
                        </a:prstGeom>
                        <a:solidFill>
                          <a:sysClr val="window" lastClr="FFFFFF"/>
                        </a:solidFill>
                        <a:ln w="12700" cap="flat" cmpd="sng" algn="ctr">
                          <a:solidFill>
                            <a:srgbClr val="70AD47"/>
                          </a:solidFill>
                          <a:prstDash val="solid"/>
                          <a:miter lim="800000"/>
                        </a:ln>
                        <a:effectLst/>
                      </wps:spPr>
                      <wps:txbx>
                        <w:txbxContent>
                          <w:p w14:paraId="34EA19D4" w14:textId="4085077A" w:rsidR="00C42DE4" w:rsidRPr="00C42DE4" w:rsidRDefault="00C42DE4" w:rsidP="00C42DE4">
                            <w:pPr>
                              <w:jc w:val="center"/>
                              <w:rPr>
                                <w:lang w:val="es-MX"/>
                              </w:rPr>
                            </w:pPr>
                            <w:r>
                              <w:rPr>
                                <w:lang w:val="es-MX"/>
                              </w:rPr>
                              <w:t>ADHESIÓN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54443" id="Rectángulo 20" o:spid="_x0000_s1040" style="position:absolute;left:0;text-align:left;margin-left:356.1pt;margin-top:.5pt;width:65.2pt;height:20.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" fillcolor="window" strokecolor="#70ad47" strokeweight="1pt">
                <v:textbox>
                  <w:txbxContent>
                    <w:p w14:paraId="34EA19D4" w14:textId="4085077A" w:rsidR="00C42DE4" w:rsidRPr="00C42DE4" w:rsidRDefault="00C42DE4" w:rsidP="00C42DE4">
                      <w:pPr>
                        <w:jc w:val="center"/>
                        <w:rPr>
                          <w:lang w:val="es-MX"/>
                        </w:rPr>
                      </w:pPr>
                      <w:r>
                        <w:rPr>
                          <w:lang w:val="es-MX"/>
                        </w:rPr>
                        <w:t>ADHESIÓN</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64416" behindDoc="0" locked="0" layoutInCell="1" allowOverlap="1" wp14:anchorId="315E5779" wp14:editId="40E11446">
                <wp:simplePos x="0" y="0"/>
                <wp:positionH relativeFrom="column">
                  <wp:posOffset>3599935</wp:posOffset>
                </wp:positionH>
                <wp:positionV relativeFrom="paragraph">
                  <wp:posOffset>2060</wp:posOffset>
                </wp:positionV>
                <wp:extent cx="827903" cy="259492"/>
                <wp:effectExtent l="0" t="0" r="10795" b="26670"/>
                <wp:wrapNone/>
                <wp:docPr id="19" name="Rectángulo 19"/>
                <wp:cNvGraphicFramePr/>
                <a:graphic xmlns:a="http://schemas.openxmlformats.org/drawingml/2006/main">
                  <a:graphicData uri="http://schemas.microsoft.com/office/word/2010/wordprocessingShape">
                    <wps:wsp>
                      <wps:cNvSpPr/>
                      <wps:spPr>
                        <a:xfrm>
                          <a:off x="0" y="0"/>
                          <a:ext cx="827903" cy="2594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8C741B" w14:textId="59A9680D" w:rsidR="00C42DE4" w:rsidRPr="00C42DE4" w:rsidRDefault="00C42DE4" w:rsidP="00C42DE4">
                            <w:pPr>
                              <w:jc w:val="center"/>
                              <w:rPr>
                                <w:lang w:val="es-MX"/>
                              </w:rPr>
                            </w:pPr>
                            <w:r>
                              <w:rPr>
                                <w:lang w:val="es-MX"/>
                              </w:rPr>
                              <w:t>LÍQUIDOS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E5779" id="Rectángulo 19" o:spid="_x0000_s1041" style="position:absolute;left:0;text-align:left;margin-left:283.45pt;margin-top:.15pt;width:65.2pt;height:20.4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" fillcolor="white [3201]" strokecolor="#70ad47 [3209]" strokeweight="1pt">
                <v:textbox>
                  <w:txbxContent>
                    <w:p w14:paraId="4D8C741B" w14:textId="59A9680D" w:rsidR="00C42DE4" w:rsidRPr="00C42DE4" w:rsidRDefault="00C42DE4" w:rsidP="00C42DE4">
                      <w:pPr>
                        <w:jc w:val="center"/>
                        <w:rPr>
                          <w:lang w:val="es-MX"/>
                        </w:rPr>
                      </w:pPr>
                      <w:r>
                        <w:rPr>
                          <w:lang w:val="es-MX"/>
                        </w:rPr>
                        <w:t>LÍQUIDOS</w:t>
                      </w:r>
                    </w:p>
                  </w:txbxContent>
                </v:textbox>
              </v:rect>
            </w:pict>
          </mc:Fallback>
        </mc:AlternateContent>
      </w:r>
      <w:r>
        <w:rPr>
          <w:rFonts w:ascii="Century Gothic" w:hAnsi="Century Gothic" w:cs="Cavolini"/>
          <w:noProof/>
          <w:sz w:val="24"/>
          <w:szCs w:val="24"/>
        </w:rPr>
        <w:t>Denifición de fluido en rojo.</w:t>
      </w:r>
    </w:p>
    <w:p w14:paraId="50B0DC5C" w14:textId="13111A2D" w:rsidR="00C42DE4" w:rsidRDefault="00C42DE4" w:rsidP="00C42DE4">
      <w:pPr>
        <w:pStyle w:val="Prrafodelista"/>
        <w:numPr>
          <w:ilvl w:val="0"/>
          <w:numId w:val="42"/>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70560" behindDoc="0" locked="0" layoutInCell="1" allowOverlap="1" wp14:anchorId="4857557C" wp14:editId="52C465C5">
                <wp:simplePos x="0" y="0"/>
                <wp:positionH relativeFrom="column">
                  <wp:posOffset>3457609</wp:posOffset>
                </wp:positionH>
                <wp:positionV relativeFrom="paragraph">
                  <wp:posOffset>154975</wp:posOffset>
                </wp:positionV>
                <wp:extent cx="1921476" cy="426308"/>
                <wp:effectExtent l="0" t="0" r="22225" b="12065"/>
                <wp:wrapNone/>
                <wp:docPr id="22" name="Rectángulo 22"/>
                <wp:cNvGraphicFramePr/>
                <a:graphic xmlns:a="http://schemas.openxmlformats.org/drawingml/2006/main">
                  <a:graphicData uri="http://schemas.microsoft.com/office/word/2010/wordprocessingShape">
                    <wps:wsp>
                      <wps:cNvSpPr/>
                      <wps:spPr>
                        <a:xfrm>
                          <a:off x="0" y="0"/>
                          <a:ext cx="1921476" cy="426308"/>
                        </a:xfrm>
                        <a:prstGeom prst="rect">
                          <a:avLst/>
                        </a:prstGeom>
                        <a:solidFill>
                          <a:sysClr val="window" lastClr="FFFFFF"/>
                        </a:solidFill>
                        <a:ln w="12700" cap="flat" cmpd="sng" algn="ctr">
                          <a:solidFill>
                            <a:srgbClr val="70AD47"/>
                          </a:solidFill>
                          <a:prstDash val="solid"/>
                          <a:miter lim="800000"/>
                        </a:ln>
                        <a:effectLst/>
                      </wps:spPr>
                      <wps:txbx>
                        <w:txbxContent>
                          <w:p w14:paraId="06B6213D" w14:textId="742F7F08" w:rsidR="00C42DE4" w:rsidRPr="00C42DE4" w:rsidRDefault="00C42DE4" w:rsidP="00C42DE4">
                            <w:pPr>
                              <w:jc w:val="center"/>
                              <w:rPr>
                                <w:lang w:val="es-MX"/>
                              </w:rPr>
                            </w:pPr>
                            <w:r>
                              <w:rPr>
                                <w:lang w:val="es-MX"/>
                              </w:rPr>
                              <w:t>C</w:t>
                            </w:r>
                            <w:r w:rsidRPr="00C42DE4">
                              <w:rPr>
                                <w:lang w:val="es-MX"/>
                              </w:rPr>
                              <w:t>apacidad de fluir debido a la movilidad de las partículas</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557C" id="Rectángulo 22" o:spid="_x0000_s1042" style="position:absolute;left:0;text-align:left;margin-left:272.25pt;margin-top:12.2pt;width:151.3pt;height:33.5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" fillcolor="window" strokecolor="#70ad47" strokeweight="1pt">
                <v:textbox>
                  <w:txbxContent>
                    <w:p w14:paraId="06B6213D" w14:textId="742F7F08" w:rsidR="00C42DE4" w:rsidRPr="00C42DE4" w:rsidRDefault="00C42DE4" w:rsidP="00C42DE4">
                      <w:pPr>
                        <w:jc w:val="center"/>
                        <w:rPr>
                          <w:lang w:val="es-MX"/>
                        </w:rPr>
                      </w:pPr>
                      <w:r>
                        <w:rPr>
                          <w:lang w:val="es-MX"/>
                        </w:rPr>
                        <w:t>C</w:t>
                      </w:r>
                      <w:r w:rsidRPr="00C42DE4">
                        <w:rPr>
                          <w:lang w:val="es-MX"/>
                        </w:rPr>
                        <w:t>apacidad de fluir debido a la movilidad de las partículas</w:t>
                      </w:r>
                      <w:r>
                        <w:rPr>
                          <w:lang w:val="es-MX"/>
                        </w:rPr>
                        <w:t>.</w:t>
                      </w:r>
                    </w:p>
                  </w:txbxContent>
                </v:textbox>
              </v:rect>
            </w:pict>
          </mc:Fallback>
        </mc:AlternateContent>
      </w:r>
      <w:r>
        <w:rPr>
          <w:rFonts w:ascii="Century Gothic" w:hAnsi="Century Gothic" w:cs="Cavolini"/>
          <w:noProof/>
          <w:sz w:val="24"/>
          <w:szCs w:val="24"/>
        </w:rPr>
        <w:t>Estados de la materia que son fluidos azul.</w:t>
      </w:r>
    </w:p>
    <w:p w14:paraId="6DD96D11" w14:textId="5EC01A0A" w:rsidR="00C42DE4" w:rsidRDefault="00C42DE4" w:rsidP="00C42DE4">
      <w:pPr>
        <w:pStyle w:val="Prrafodelista"/>
        <w:numPr>
          <w:ilvl w:val="0"/>
          <w:numId w:val="42"/>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74656" behindDoc="0" locked="0" layoutInCell="1" allowOverlap="1" wp14:anchorId="10DE5A0D" wp14:editId="1F894C80">
                <wp:simplePos x="0" y="0"/>
                <wp:positionH relativeFrom="margin">
                  <wp:posOffset>-253228</wp:posOffset>
                </wp:positionH>
                <wp:positionV relativeFrom="paragraph">
                  <wp:posOffset>212313</wp:posOffset>
                </wp:positionV>
                <wp:extent cx="1513702" cy="259492"/>
                <wp:effectExtent l="0" t="0" r="10795" b="26670"/>
                <wp:wrapNone/>
                <wp:docPr id="34" name="Rectángulo 34"/>
                <wp:cNvGraphicFramePr/>
                <a:graphic xmlns:a="http://schemas.openxmlformats.org/drawingml/2006/main">
                  <a:graphicData uri="http://schemas.microsoft.com/office/word/2010/wordprocessingShape">
                    <wps:wsp>
                      <wps:cNvSpPr/>
                      <wps:spPr>
                        <a:xfrm>
                          <a:off x="0" y="0"/>
                          <a:ext cx="1513702" cy="259492"/>
                        </a:xfrm>
                        <a:prstGeom prst="rect">
                          <a:avLst/>
                        </a:prstGeom>
                        <a:solidFill>
                          <a:sysClr val="window" lastClr="FFFFFF"/>
                        </a:solidFill>
                        <a:ln w="12700" cap="flat" cmpd="sng" algn="ctr">
                          <a:solidFill>
                            <a:srgbClr val="70AD47"/>
                          </a:solidFill>
                          <a:prstDash val="solid"/>
                          <a:miter lim="800000"/>
                        </a:ln>
                        <a:effectLst/>
                      </wps:spPr>
                      <wps:txbx>
                        <w:txbxContent>
                          <w:p w14:paraId="3D33A732" w14:textId="7DAA9D0C" w:rsidR="00C42DE4" w:rsidRPr="00C42DE4" w:rsidRDefault="00C42DE4" w:rsidP="00C42DE4">
                            <w:pPr>
                              <w:jc w:val="center"/>
                              <w:rPr>
                                <w:lang w:val="es-MX"/>
                              </w:rPr>
                            </w:pPr>
                            <w:r>
                              <w:rPr>
                                <w:lang w:val="es-MX"/>
                              </w:rPr>
                              <w:t>TENSIÓN SUPERFICIAL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E5A0D" id="Rectángulo 34" o:spid="_x0000_s1043" style="position:absolute;left:0;text-align:left;margin-left:-19.95pt;margin-top:16.7pt;width:119.2pt;height:20.4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" fillcolor="window" strokecolor="#70ad47" strokeweight="1pt">
                <v:textbox>
                  <w:txbxContent>
                    <w:p w14:paraId="3D33A732" w14:textId="7DAA9D0C" w:rsidR="00C42DE4" w:rsidRPr="00C42DE4" w:rsidRDefault="00C42DE4" w:rsidP="00C42DE4">
                      <w:pPr>
                        <w:jc w:val="center"/>
                        <w:rPr>
                          <w:lang w:val="es-MX"/>
                        </w:rPr>
                      </w:pPr>
                      <w:r>
                        <w:rPr>
                          <w:lang w:val="es-MX"/>
                        </w:rPr>
                        <w:t>TENSIÓN SUPERFICIAL</w:t>
                      </w:r>
                    </w:p>
                  </w:txbxContent>
                </v:textbox>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1972608" behindDoc="0" locked="0" layoutInCell="1" allowOverlap="1" wp14:anchorId="4B0918AE" wp14:editId="3070C5E9">
                <wp:simplePos x="0" y="0"/>
                <wp:positionH relativeFrom="margin">
                  <wp:posOffset>5467865</wp:posOffset>
                </wp:positionH>
                <wp:positionV relativeFrom="paragraph">
                  <wp:posOffset>4342</wp:posOffset>
                </wp:positionV>
                <wp:extent cx="704335" cy="259080"/>
                <wp:effectExtent l="0" t="0" r="19685" b="26670"/>
                <wp:wrapNone/>
                <wp:docPr id="32" name="Rectángulo 32"/>
                <wp:cNvGraphicFramePr/>
                <a:graphic xmlns:a="http://schemas.openxmlformats.org/drawingml/2006/main">
                  <a:graphicData uri="http://schemas.microsoft.com/office/word/2010/wordprocessingShape">
                    <wps:wsp>
                      <wps:cNvSpPr/>
                      <wps:spPr>
                        <a:xfrm>
                          <a:off x="0" y="0"/>
                          <a:ext cx="704335" cy="259080"/>
                        </a:xfrm>
                        <a:prstGeom prst="rect">
                          <a:avLst/>
                        </a:prstGeom>
                        <a:solidFill>
                          <a:sysClr val="window" lastClr="FFFFFF"/>
                        </a:solidFill>
                        <a:ln w="12700" cap="flat" cmpd="sng" algn="ctr">
                          <a:solidFill>
                            <a:srgbClr val="70AD47"/>
                          </a:solidFill>
                          <a:prstDash val="solid"/>
                          <a:miter lim="800000"/>
                        </a:ln>
                        <a:effectLst/>
                      </wps:spPr>
                      <wps:txbx>
                        <w:txbxContent>
                          <w:p w14:paraId="5E2CD528" w14:textId="60C878B0" w:rsidR="00C42DE4" w:rsidRPr="00C42DE4" w:rsidRDefault="00C42DE4" w:rsidP="00C42DE4">
                            <w:pPr>
                              <w:jc w:val="center"/>
                              <w:rPr>
                                <w:lang w:val="es-MX"/>
                              </w:rPr>
                            </w:pPr>
                            <w:r>
                              <w:rPr>
                                <w:lang w:val="es-MX"/>
                              </w:rPr>
                              <w:t>SÓLIDOS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918AE" id="Rectángulo 32" o:spid="_x0000_s1044" style="position:absolute;left:0;text-align:left;margin-left:430.55pt;margin-top:.35pt;width:55.45pt;height:20.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" fillcolor="window" strokecolor="#70ad47" strokeweight="1pt">
                <v:textbox>
                  <w:txbxContent>
                    <w:p w14:paraId="5E2CD528" w14:textId="60C878B0" w:rsidR="00C42DE4" w:rsidRPr="00C42DE4" w:rsidRDefault="00C42DE4" w:rsidP="00C42DE4">
                      <w:pPr>
                        <w:jc w:val="center"/>
                        <w:rPr>
                          <w:lang w:val="es-MX"/>
                        </w:rPr>
                      </w:pPr>
                      <w:r>
                        <w:rPr>
                          <w:lang w:val="es-MX"/>
                        </w:rPr>
                        <w:t>SÓLIDOS</w:t>
                      </w:r>
                    </w:p>
                  </w:txbxContent>
                </v:textbox>
                <w10:wrap anchorx="margin"/>
              </v:rect>
            </w:pict>
          </mc:Fallback>
        </mc:AlternateContent>
      </w:r>
      <w:r>
        <w:rPr>
          <w:rFonts w:ascii="Century Gothic" w:hAnsi="Century Gothic" w:cs="Cavolini"/>
          <w:noProof/>
          <w:sz w:val="24"/>
          <w:szCs w:val="24"/>
        </w:rPr>
        <w:t>Propiedades de los fluidos en amarillo.</w:t>
      </w:r>
    </w:p>
    <w:p w14:paraId="43F52687" w14:textId="2FB0FE69" w:rsidR="00C42DE4" w:rsidRDefault="00C42DE4" w:rsidP="00C42DE4">
      <w:pPr>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978752" behindDoc="0" locked="0" layoutInCell="1" allowOverlap="1" wp14:anchorId="68988000" wp14:editId="2CDE9C1D">
                <wp:simplePos x="0" y="0"/>
                <wp:positionH relativeFrom="column">
                  <wp:posOffset>2357909</wp:posOffset>
                </wp:positionH>
                <wp:positionV relativeFrom="paragraph">
                  <wp:posOffset>40640</wp:posOffset>
                </wp:positionV>
                <wp:extent cx="932935" cy="259492"/>
                <wp:effectExtent l="0" t="0" r="19685" b="26670"/>
                <wp:wrapNone/>
                <wp:docPr id="36" name="Rectángulo 36"/>
                <wp:cNvGraphicFramePr/>
                <a:graphic xmlns:a="http://schemas.openxmlformats.org/drawingml/2006/main">
                  <a:graphicData uri="http://schemas.microsoft.com/office/word/2010/wordprocessingShape">
                    <wps:wsp>
                      <wps:cNvSpPr/>
                      <wps:spPr>
                        <a:xfrm>
                          <a:off x="0" y="0"/>
                          <a:ext cx="932935" cy="259492"/>
                        </a:xfrm>
                        <a:prstGeom prst="rect">
                          <a:avLst/>
                        </a:prstGeom>
                        <a:solidFill>
                          <a:sysClr val="window" lastClr="FFFFFF"/>
                        </a:solidFill>
                        <a:ln w="12700" cap="flat" cmpd="sng" algn="ctr">
                          <a:solidFill>
                            <a:srgbClr val="70AD47"/>
                          </a:solidFill>
                          <a:prstDash val="solid"/>
                          <a:miter lim="800000"/>
                        </a:ln>
                        <a:effectLst/>
                      </wps:spPr>
                      <wps:txbx>
                        <w:txbxContent>
                          <w:p w14:paraId="5C57DB7A" w14:textId="5F688B99" w:rsidR="00C42DE4" w:rsidRPr="00C42DE4" w:rsidRDefault="00C42DE4" w:rsidP="00C42DE4">
                            <w:pPr>
                              <w:jc w:val="center"/>
                              <w:rPr>
                                <w:lang w:val="es-MX"/>
                              </w:rPr>
                            </w:pPr>
                            <w:r>
                              <w:rPr>
                                <w:lang w:val="es-MX"/>
                              </w:rPr>
                              <w:t>VISCOSIDAD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8000" id="Rectángulo 36" o:spid="_x0000_s1045" style="position:absolute;left:0;text-align:left;margin-left:185.65pt;margin-top:3.2pt;width:73.45pt;height:20.4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" fillcolor="window" strokecolor="#70ad47" strokeweight="1pt">
                <v:textbox>
                  <w:txbxContent>
                    <w:p w14:paraId="5C57DB7A" w14:textId="5F688B99" w:rsidR="00C42DE4" w:rsidRPr="00C42DE4" w:rsidRDefault="00C42DE4" w:rsidP="00C42DE4">
                      <w:pPr>
                        <w:jc w:val="center"/>
                        <w:rPr>
                          <w:lang w:val="es-MX"/>
                        </w:rPr>
                      </w:pPr>
                      <w:r>
                        <w:rPr>
                          <w:lang w:val="es-MX"/>
                        </w:rPr>
                        <w:t>VISCOSIDAD</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976704" behindDoc="0" locked="0" layoutInCell="1" allowOverlap="1" wp14:anchorId="08FD8A00" wp14:editId="69801B92">
                <wp:simplePos x="0" y="0"/>
                <wp:positionH relativeFrom="column">
                  <wp:posOffset>1315274</wp:posOffset>
                </wp:positionH>
                <wp:positionV relativeFrom="paragraph">
                  <wp:posOffset>43060</wp:posOffset>
                </wp:positionV>
                <wp:extent cx="827903" cy="259492"/>
                <wp:effectExtent l="0" t="0" r="10795" b="26670"/>
                <wp:wrapNone/>
                <wp:docPr id="35" name="Rectángulo 35"/>
                <wp:cNvGraphicFramePr/>
                <a:graphic xmlns:a="http://schemas.openxmlformats.org/drawingml/2006/main">
                  <a:graphicData uri="http://schemas.microsoft.com/office/word/2010/wordprocessingShape">
                    <wps:wsp>
                      <wps:cNvSpPr/>
                      <wps:spPr>
                        <a:xfrm>
                          <a:off x="0" y="0"/>
                          <a:ext cx="827903" cy="259492"/>
                        </a:xfrm>
                        <a:prstGeom prst="rect">
                          <a:avLst/>
                        </a:prstGeom>
                        <a:solidFill>
                          <a:sysClr val="window" lastClr="FFFFFF"/>
                        </a:solidFill>
                        <a:ln w="12700" cap="flat" cmpd="sng" algn="ctr">
                          <a:solidFill>
                            <a:srgbClr val="70AD47"/>
                          </a:solidFill>
                          <a:prstDash val="solid"/>
                          <a:miter lim="800000"/>
                        </a:ln>
                        <a:effectLst/>
                      </wps:spPr>
                      <wps:txbx>
                        <w:txbxContent>
                          <w:p w14:paraId="1A872A39" w14:textId="06DA484D" w:rsidR="00C42DE4" w:rsidRPr="00C42DE4" w:rsidRDefault="00C42DE4" w:rsidP="00C42DE4">
                            <w:pPr>
                              <w:jc w:val="center"/>
                              <w:rPr>
                                <w:lang w:val="es-MX"/>
                              </w:rPr>
                            </w:pPr>
                            <w:r>
                              <w:rPr>
                                <w:lang w:val="es-MX"/>
                              </w:rPr>
                              <w:t>COHESIÓN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D8A00" id="Rectángulo 35" o:spid="_x0000_s1046" style="position:absolute;left:0;text-align:left;margin-left:103.55pt;margin-top:3.4pt;width:65.2pt;height:20.4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" fillcolor="window" strokecolor="#70ad47" strokeweight="1pt">
                <v:textbox>
                  <w:txbxContent>
                    <w:p w14:paraId="1A872A39" w14:textId="06DA484D" w:rsidR="00C42DE4" w:rsidRPr="00C42DE4" w:rsidRDefault="00C42DE4" w:rsidP="00C42DE4">
                      <w:pPr>
                        <w:jc w:val="center"/>
                        <w:rPr>
                          <w:lang w:val="es-MX"/>
                        </w:rPr>
                      </w:pPr>
                      <w:r>
                        <w:rPr>
                          <w:lang w:val="es-MX"/>
                        </w:rPr>
                        <w:t>COHESIÓN</w:t>
                      </w:r>
                    </w:p>
                  </w:txbxContent>
                </v:textbox>
              </v:rect>
            </w:pict>
          </mc:Fallback>
        </mc:AlternateContent>
      </w:r>
    </w:p>
    <w:p w14:paraId="6DC82BF6" w14:textId="417E3CB0" w:rsidR="00C42DE4" w:rsidRDefault="00C42DE4" w:rsidP="00C42DE4">
      <w:pPr>
        <w:autoSpaceDE w:val="0"/>
        <w:autoSpaceDN w:val="0"/>
        <w:adjustRightInd w:val="0"/>
        <w:spacing w:after="0" w:line="0" w:lineRule="atLeast"/>
        <w:ind w:left="76"/>
        <w:jc w:val="both"/>
        <w:rPr>
          <w:rFonts w:ascii="Century Gothic" w:hAnsi="Century Gothic" w:cs="Cavolini"/>
          <w:noProof/>
          <w:sz w:val="24"/>
          <w:szCs w:val="24"/>
        </w:rPr>
      </w:pPr>
    </w:p>
    <w:p w14:paraId="4465CEE8" w14:textId="57F7A6D6" w:rsidR="00541DE5" w:rsidRDefault="006A442B"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Identifica en las siguientes imágenes cuales son fluidos y cuales no.</w:t>
      </w:r>
    </w:p>
    <w:tbl>
      <w:tblPr>
        <w:tblStyle w:val="Tablaconcuadrcula"/>
        <w:tblW w:w="10349" w:type="dxa"/>
        <w:tblInd w:w="-289" w:type="dxa"/>
        <w:tblLayout w:type="fixed"/>
        <w:tblLook w:val="04A0" w:firstRow="1" w:lastRow="0" w:firstColumn="1" w:lastColumn="0" w:noHBand="0" w:noVBand="1"/>
      </w:tblPr>
      <w:tblGrid>
        <w:gridCol w:w="2155"/>
        <w:gridCol w:w="2098"/>
        <w:gridCol w:w="2127"/>
        <w:gridCol w:w="1842"/>
        <w:gridCol w:w="2127"/>
      </w:tblGrid>
      <w:tr w:rsidR="0059720E" w14:paraId="4CF86F90" w14:textId="77777777" w:rsidTr="00DB4548">
        <w:trPr>
          <w:trHeight w:val="287"/>
        </w:trPr>
        <w:tc>
          <w:tcPr>
            <w:tcW w:w="2155" w:type="dxa"/>
          </w:tcPr>
          <w:p w14:paraId="305B392C" w14:textId="64C3B361" w:rsidR="006A442B" w:rsidRDefault="0005721B" w:rsidP="006A442B">
            <w:pPr>
              <w:pStyle w:val="Prrafodelista"/>
              <w:autoSpaceDE w:val="0"/>
              <w:autoSpaceDN w:val="0"/>
              <w:adjustRightInd w:val="0"/>
              <w:spacing w:line="0" w:lineRule="atLeast"/>
              <w:ind w:left="0"/>
              <w:jc w:val="both"/>
              <w:rPr>
                <w:rFonts w:ascii="Century Gothic" w:hAnsi="Century Gothic" w:cs="Cavolini"/>
                <w:noProof/>
                <w:sz w:val="24"/>
                <w:szCs w:val="24"/>
              </w:rPr>
            </w:pPr>
            <w:r>
              <w:object w:dxaOrig="5805" w:dyaOrig="4665" w14:anchorId="370118D3">
                <v:shape id="_x0000_i3437" type="#_x0000_t75" style="width:96.75pt;height:78pt" o:ole="">
                  <v:imagedata r:id="rId43" o:title=""/>
                </v:shape>
                <o:OLEObject Type="Embed" ProgID="PBrush" ShapeID="_x0000_i3437" DrawAspect="Content" ObjectID="_1683463188" r:id="rId44"/>
              </w:object>
            </w:r>
          </w:p>
        </w:tc>
        <w:tc>
          <w:tcPr>
            <w:tcW w:w="2098" w:type="dxa"/>
          </w:tcPr>
          <w:p w14:paraId="36AD1C2F" w14:textId="21A9825A" w:rsidR="006A442B" w:rsidRDefault="00A31D6E" w:rsidP="006A442B">
            <w:pPr>
              <w:pStyle w:val="Prrafodelista"/>
              <w:autoSpaceDE w:val="0"/>
              <w:autoSpaceDN w:val="0"/>
              <w:adjustRightInd w:val="0"/>
              <w:spacing w:line="0" w:lineRule="atLeast"/>
              <w:ind w:left="0"/>
              <w:jc w:val="both"/>
              <w:rPr>
                <w:rFonts w:ascii="Century Gothic" w:hAnsi="Century Gothic" w:cs="Cavolini"/>
                <w:noProof/>
                <w:sz w:val="24"/>
                <w:szCs w:val="24"/>
              </w:rPr>
            </w:pPr>
            <w:r>
              <w:object w:dxaOrig="5880" w:dyaOrig="4875" w14:anchorId="3A33EDD2">
                <v:shape id="_x0000_i3439" type="#_x0000_t75" style="width:95.25pt;height:78.75pt" o:ole="">
                  <v:imagedata r:id="rId45" o:title=""/>
                </v:shape>
                <o:OLEObject Type="Embed" ProgID="PBrush" ShapeID="_x0000_i3439" DrawAspect="Content" ObjectID="_1683463189" r:id="rId46"/>
              </w:object>
            </w:r>
          </w:p>
        </w:tc>
        <w:tc>
          <w:tcPr>
            <w:tcW w:w="2127" w:type="dxa"/>
          </w:tcPr>
          <w:p w14:paraId="2A1F10B1" w14:textId="1EC485C9" w:rsidR="006A442B" w:rsidRDefault="00A31D6E" w:rsidP="006A442B">
            <w:pPr>
              <w:pStyle w:val="Prrafodelista"/>
              <w:autoSpaceDE w:val="0"/>
              <w:autoSpaceDN w:val="0"/>
              <w:adjustRightInd w:val="0"/>
              <w:spacing w:line="0" w:lineRule="atLeast"/>
              <w:ind w:left="0"/>
              <w:jc w:val="both"/>
              <w:rPr>
                <w:rFonts w:ascii="Century Gothic" w:hAnsi="Century Gothic" w:cs="Cavolini"/>
                <w:noProof/>
                <w:sz w:val="24"/>
                <w:szCs w:val="24"/>
              </w:rPr>
            </w:pPr>
            <w:r>
              <w:object w:dxaOrig="5790" w:dyaOrig="5265" w14:anchorId="6D1957CE">
                <v:shape id="_x0000_i3438" type="#_x0000_t75" style="width:93.75pt;height:80.25pt" o:ole="">
                  <v:imagedata r:id="rId47" o:title=""/>
                </v:shape>
                <o:OLEObject Type="Embed" ProgID="PBrush" ShapeID="_x0000_i3438" DrawAspect="Content" ObjectID="_1683463190" r:id="rId48"/>
              </w:object>
            </w:r>
          </w:p>
        </w:tc>
        <w:tc>
          <w:tcPr>
            <w:tcW w:w="1842" w:type="dxa"/>
          </w:tcPr>
          <w:p w14:paraId="04D01312" w14:textId="7C95D2BD" w:rsidR="006A442B" w:rsidRDefault="00DB4548" w:rsidP="006A442B">
            <w:pPr>
              <w:pStyle w:val="Prrafodelista"/>
              <w:autoSpaceDE w:val="0"/>
              <w:autoSpaceDN w:val="0"/>
              <w:adjustRightInd w:val="0"/>
              <w:spacing w:line="0" w:lineRule="atLeast"/>
              <w:ind w:left="0"/>
              <w:jc w:val="both"/>
              <w:rPr>
                <w:rFonts w:ascii="Century Gothic" w:hAnsi="Century Gothic" w:cs="Cavolini"/>
                <w:noProof/>
                <w:sz w:val="24"/>
                <w:szCs w:val="24"/>
              </w:rPr>
            </w:pPr>
            <w:r>
              <w:object w:dxaOrig="6315" w:dyaOrig="4500" w14:anchorId="61324030">
                <v:shape id="_x0000_i3441" type="#_x0000_t75" style="width:81pt;height:77.25pt" o:ole="">
                  <v:imagedata r:id="rId49" o:title=""/>
                </v:shape>
                <o:OLEObject Type="Embed" ProgID="PBrush" ShapeID="_x0000_i3441" DrawAspect="Content" ObjectID="_1683463191" r:id="rId50"/>
              </w:object>
            </w:r>
          </w:p>
        </w:tc>
        <w:tc>
          <w:tcPr>
            <w:tcW w:w="2127" w:type="dxa"/>
          </w:tcPr>
          <w:p w14:paraId="3D7858EE" w14:textId="37113BB8" w:rsidR="006A442B" w:rsidRDefault="00DB4548" w:rsidP="005C3B76">
            <w:pPr>
              <w:pStyle w:val="Prrafodelista"/>
              <w:autoSpaceDE w:val="0"/>
              <w:autoSpaceDN w:val="0"/>
              <w:adjustRightInd w:val="0"/>
              <w:spacing w:line="0" w:lineRule="atLeast"/>
              <w:ind w:left="0"/>
              <w:rPr>
                <w:rFonts w:ascii="Century Gothic" w:hAnsi="Century Gothic" w:cs="Cavolini"/>
                <w:noProof/>
                <w:sz w:val="24"/>
                <w:szCs w:val="24"/>
              </w:rPr>
            </w:pPr>
            <w:r w:rsidRPr="005C3B76">
              <w:rPr>
                <w:rFonts w:ascii="Calibri" w:eastAsia="Times New Roman" w:hAnsi="Calibri" w:cs="Times New Roman"/>
                <w:lang w:eastAsia="es-CO"/>
              </w:rPr>
              <w:object w:dxaOrig="6480" w:dyaOrig="4425" w14:anchorId="6E5A8503">
                <v:shape id="_x0000_i3440" type="#_x0000_t75" style="width:96pt;height:72.75pt" o:ole="">
                  <v:imagedata r:id="rId51" o:title=""/>
                </v:shape>
                <o:OLEObject Type="Embed" ProgID="PBrush" ShapeID="_x0000_i3440" DrawAspect="Content" ObjectID="_1683463192" r:id="rId52"/>
              </w:object>
            </w:r>
          </w:p>
        </w:tc>
      </w:tr>
      <w:tr w:rsidR="0059720E" w14:paraId="4C9B71C9" w14:textId="77777777" w:rsidTr="00DB4548">
        <w:trPr>
          <w:trHeight w:val="297"/>
        </w:trPr>
        <w:tc>
          <w:tcPr>
            <w:tcW w:w="2155" w:type="dxa"/>
          </w:tcPr>
          <w:p w14:paraId="71DCBDA1" w14:textId="77777777" w:rsidR="006A442B" w:rsidRDefault="006A442B" w:rsidP="006A442B">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098" w:type="dxa"/>
          </w:tcPr>
          <w:p w14:paraId="3C63ACEB" w14:textId="77777777" w:rsidR="006A442B" w:rsidRDefault="006A442B" w:rsidP="006A442B">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127" w:type="dxa"/>
          </w:tcPr>
          <w:p w14:paraId="56ED8EB5" w14:textId="77777777" w:rsidR="006A442B" w:rsidRDefault="006A442B" w:rsidP="006A442B">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1842" w:type="dxa"/>
          </w:tcPr>
          <w:p w14:paraId="72889FB3" w14:textId="77777777" w:rsidR="006A442B" w:rsidRDefault="006A442B" w:rsidP="006A442B">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127" w:type="dxa"/>
          </w:tcPr>
          <w:p w14:paraId="7E639015" w14:textId="77777777" w:rsidR="006A442B" w:rsidRDefault="006A442B" w:rsidP="006A442B">
            <w:pPr>
              <w:pStyle w:val="Prrafodelista"/>
              <w:autoSpaceDE w:val="0"/>
              <w:autoSpaceDN w:val="0"/>
              <w:adjustRightInd w:val="0"/>
              <w:spacing w:line="0" w:lineRule="atLeast"/>
              <w:ind w:left="0"/>
              <w:jc w:val="both"/>
              <w:rPr>
                <w:rFonts w:ascii="Century Gothic" w:hAnsi="Century Gothic" w:cs="Cavolini"/>
                <w:noProof/>
                <w:sz w:val="24"/>
                <w:szCs w:val="24"/>
              </w:rPr>
            </w:pPr>
          </w:p>
        </w:tc>
      </w:tr>
    </w:tbl>
    <w:p w14:paraId="60A82795" w14:textId="219785A9" w:rsidR="00541DE5" w:rsidRDefault="00211B07"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Relaciona los siguientes ejemplos de la vida cotidiana con las propiedades que presentan los fluidos:</w:t>
      </w:r>
    </w:p>
    <w:tbl>
      <w:tblPr>
        <w:tblStyle w:val="Tablaconcuadrcula"/>
        <w:tblW w:w="10207" w:type="dxa"/>
        <w:tblInd w:w="-289" w:type="dxa"/>
        <w:tblLook w:val="04A0" w:firstRow="1" w:lastRow="0" w:firstColumn="1" w:lastColumn="0" w:noHBand="0" w:noVBand="1"/>
      </w:tblPr>
      <w:tblGrid>
        <w:gridCol w:w="2946"/>
        <w:gridCol w:w="2523"/>
        <w:gridCol w:w="2389"/>
        <w:gridCol w:w="2482"/>
      </w:tblGrid>
      <w:tr w:rsidR="005B3856" w14:paraId="2C29C756" w14:textId="77777777" w:rsidTr="005B3856">
        <w:tc>
          <w:tcPr>
            <w:tcW w:w="2946" w:type="dxa"/>
          </w:tcPr>
          <w:p w14:paraId="1EAA68B9" w14:textId="20F76C88" w:rsidR="00ED7D51" w:rsidRDefault="00C61BC8" w:rsidP="00211B07">
            <w:pPr>
              <w:pStyle w:val="Prrafodelista"/>
              <w:autoSpaceDE w:val="0"/>
              <w:autoSpaceDN w:val="0"/>
              <w:adjustRightInd w:val="0"/>
              <w:spacing w:line="0" w:lineRule="atLeast"/>
              <w:ind w:left="-109"/>
              <w:jc w:val="both"/>
              <w:rPr>
                <w:rFonts w:ascii="Century Gothic" w:hAnsi="Century Gothic" w:cs="Cavolini"/>
                <w:noProof/>
                <w:sz w:val="24"/>
                <w:szCs w:val="24"/>
              </w:rPr>
            </w:pPr>
            <w:r>
              <w:object w:dxaOrig="7470" w:dyaOrig="3210" w14:anchorId="5D9E95E6">
                <v:shape id="_x0000_i3915" type="#_x0000_t75" style="width:141.75pt;height:75.75pt" o:ole="">
                  <v:imagedata r:id="rId53" o:title=""/>
                </v:shape>
                <o:OLEObject Type="Embed" ProgID="PBrush" ShapeID="_x0000_i3915" DrawAspect="Content" ObjectID="_1683463193" r:id="rId54"/>
              </w:object>
            </w:r>
          </w:p>
        </w:tc>
        <w:tc>
          <w:tcPr>
            <w:tcW w:w="2523" w:type="dxa"/>
          </w:tcPr>
          <w:p w14:paraId="0A8050DC" w14:textId="168BC027" w:rsidR="00ED7D51" w:rsidRDefault="00103197" w:rsidP="00211B0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5625" w:dyaOrig="2220" w14:anchorId="454DE831">
                <v:shape id="_x0000_i3917" type="#_x0000_t75" style="width:115.5pt;height:74.25pt" o:ole="">
                  <v:imagedata r:id="rId55" o:title=""/>
                </v:shape>
                <o:OLEObject Type="Embed" ProgID="PBrush" ShapeID="_x0000_i3917" DrawAspect="Content" ObjectID="_1683463194" r:id="rId56"/>
              </w:object>
            </w:r>
          </w:p>
        </w:tc>
        <w:tc>
          <w:tcPr>
            <w:tcW w:w="2389" w:type="dxa"/>
          </w:tcPr>
          <w:p w14:paraId="77AABE9E" w14:textId="72C970CD" w:rsidR="00ED7D51" w:rsidRDefault="00ED7D51" w:rsidP="00211B0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4860" w:dyaOrig="3615" w14:anchorId="28FFA77F">
                <v:shape id="_x0000_i3916" type="#_x0000_t75" style="width:108.75pt;height:81pt" o:ole="">
                  <v:imagedata r:id="rId57" o:title=""/>
                </v:shape>
                <o:OLEObject Type="Embed" ProgID="PBrush" ShapeID="_x0000_i3916" DrawAspect="Content" ObjectID="_1683463195" r:id="rId58"/>
              </w:object>
            </w:r>
          </w:p>
        </w:tc>
        <w:tc>
          <w:tcPr>
            <w:tcW w:w="2349" w:type="dxa"/>
          </w:tcPr>
          <w:p w14:paraId="6C5FA42A" w14:textId="2DBABFB4" w:rsidR="00ED7D51" w:rsidRDefault="005B3856" w:rsidP="00211B0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7680" w:dyaOrig="4635" w14:anchorId="46F32988">
                <v:shape id="_x0000_i3918" type="#_x0000_t75" style="width:113.25pt;height:79.5pt" o:ole="">
                  <v:imagedata r:id="rId59" o:title=""/>
                </v:shape>
                <o:OLEObject Type="Embed" ProgID="PBrush" ShapeID="_x0000_i3918" DrawAspect="Content" ObjectID="_1683463196" r:id="rId60"/>
              </w:object>
            </w:r>
          </w:p>
        </w:tc>
      </w:tr>
      <w:tr w:rsidR="005B3856" w14:paraId="4E6F2CBE" w14:textId="77777777" w:rsidTr="005B3856">
        <w:tc>
          <w:tcPr>
            <w:tcW w:w="2946" w:type="dxa"/>
          </w:tcPr>
          <w:p w14:paraId="59D0ED41" w14:textId="77777777" w:rsidR="00ED7D51" w:rsidRDefault="00ED7D51" w:rsidP="00211B0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523" w:type="dxa"/>
          </w:tcPr>
          <w:p w14:paraId="3F2ACD9A" w14:textId="24DA2EDB" w:rsidR="00ED7D51" w:rsidRDefault="00ED7D51" w:rsidP="00211B0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389" w:type="dxa"/>
          </w:tcPr>
          <w:p w14:paraId="681E5181" w14:textId="77777777" w:rsidR="00ED7D51" w:rsidRDefault="00ED7D51" w:rsidP="00211B0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349" w:type="dxa"/>
          </w:tcPr>
          <w:p w14:paraId="6E29A36B" w14:textId="77777777" w:rsidR="00ED7D51" w:rsidRDefault="00ED7D51" w:rsidP="00211B07">
            <w:pPr>
              <w:pStyle w:val="Prrafodelista"/>
              <w:autoSpaceDE w:val="0"/>
              <w:autoSpaceDN w:val="0"/>
              <w:adjustRightInd w:val="0"/>
              <w:spacing w:line="0" w:lineRule="atLeast"/>
              <w:ind w:left="0"/>
              <w:jc w:val="both"/>
              <w:rPr>
                <w:rFonts w:ascii="Century Gothic" w:hAnsi="Century Gothic" w:cs="Cavolini"/>
                <w:noProof/>
                <w:sz w:val="24"/>
                <w:szCs w:val="24"/>
              </w:rPr>
            </w:pPr>
          </w:p>
        </w:tc>
      </w:tr>
    </w:tbl>
    <w:p w14:paraId="4CEF788A" w14:textId="2BB6AD4D" w:rsidR="00211B07" w:rsidRDefault="00191775"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drawing>
          <wp:anchor distT="0" distB="0" distL="114300" distR="114300" simplePos="0" relativeHeight="251682816" behindDoc="0" locked="0" layoutInCell="1" allowOverlap="1" wp14:anchorId="3B2D1907" wp14:editId="38787628">
            <wp:simplePos x="0" y="0"/>
            <wp:positionH relativeFrom="column">
              <wp:posOffset>-221770</wp:posOffset>
            </wp:positionH>
            <wp:positionV relativeFrom="paragraph">
              <wp:posOffset>259526</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621888" behindDoc="0" locked="0" layoutInCell="1" allowOverlap="1" wp14:anchorId="5A352220" wp14:editId="64C20105">
                <wp:simplePos x="0" y="0"/>
                <wp:positionH relativeFrom="margin">
                  <wp:align>center</wp:align>
                </wp:positionH>
                <wp:positionV relativeFrom="paragraph">
                  <wp:posOffset>117836</wp:posOffset>
                </wp:positionV>
                <wp:extent cx="6430010" cy="20320"/>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010" cy="203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2FE1B"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pt" to="506.3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" strokecolor="black [3213]" strokeweight="2.25pt">
                <v:stroke joinstyle="miter"/>
                <w10:wrap anchorx="margin"/>
              </v:line>
            </w:pict>
          </mc:Fallback>
        </mc:AlternateContent>
      </w:r>
    </w:p>
    <w:tbl>
      <w:tblPr>
        <w:tblStyle w:val="Tablaconcuadrcula"/>
        <w:tblpPr w:leftFromText="141" w:rightFromText="141" w:vertAnchor="text" w:horzAnchor="margin" w:tblpXSpec="right" w:tblpY="134"/>
        <w:tblW w:w="8930" w:type="dxa"/>
        <w:tblLook w:val="04A0" w:firstRow="1" w:lastRow="0" w:firstColumn="1" w:lastColumn="0" w:noHBand="0" w:noVBand="1"/>
      </w:tblPr>
      <w:tblGrid>
        <w:gridCol w:w="1701"/>
        <w:gridCol w:w="5245"/>
        <w:gridCol w:w="425"/>
        <w:gridCol w:w="567"/>
        <w:gridCol w:w="992"/>
      </w:tblGrid>
      <w:tr w:rsidR="00191775" w14:paraId="315DD50A" w14:textId="77777777" w:rsidTr="00CB09E8">
        <w:tc>
          <w:tcPr>
            <w:tcW w:w="6946" w:type="dxa"/>
            <w:gridSpan w:val="2"/>
          </w:tcPr>
          <w:p w14:paraId="114AA337"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7764253B"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7F547BC"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77CDE883"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191775" w14:paraId="721544B0" w14:textId="77777777" w:rsidTr="00CB09E8">
        <w:tc>
          <w:tcPr>
            <w:tcW w:w="1701" w:type="dxa"/>
          </w:tcPr>
          <w:p w14:paraId="77C2A66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0176284B" w14:textId="45BBFD8A" w:rsidR="00191775" w:rsidRPr="002C0F9B" w:rsidRDefault="00191775" w:rsidP="00CB09E8">
            <w:pPr>
              <w:spacing w:line="0" w:lineRule="atLeast"/>
              <w:jc w:val="both"/>
              <w:rPr>
                <w:rFonts w:ascii="Corbel" w:hAnsi="Corbel"/>
                <w:b/>
                <w:color w:val="000000"/>
                <w:spacing w:val="-4"/>
                <w:sz w:val="20"/>
                <w:szCs w:val="20"/>
              </w:rPr>
            </w:pPr>
            <w:r>
              <w:t>Diferencia los cambios físicos y químicos</w:t>
            </w:r>
            <w:r>
              <w:t xml:space="preserve">, </w:t>
            </w:r>
            <w:r>
              <w:t>y las propiedades que presentan los fluidos</w:t>
            </w:r>
            <w:r>
              <w:t xml:space="preserve">. </w:t>
            </w:r>
          </w:p>
        </w:tc>
        <w:tc>
          <w:tcPr>
            <w:tcW w:w="425" w:type="dxa"/>
          </w:tcPr>
          <w:p w14:paraId="2CF4705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886315E"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F20A2E1"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0AC610E8" w14:textId="77777777" w:rsidTr="00CB09E8">
        <w:tc>
          <w:tcPr>
            <w:tcW w:w="1701" w:type="dxa"/>
          </w:tcPr>
          <w:p w14:paraId="34F9018F"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4FBD9AE6" w14:textId="1E453097" w:rsidR="00191775" w:rsidRPr="002C0F9B" w:rsidRDefault="00191775" w:rsidP="00CB09E8">
            <w:pPr>
              <w:spacing w:line="0" w:lineRule="atLeast"/>
              <w:jc w:val="both"/>
              <w:rPr>
                <w:rFonts w:ascii="Corbel" w:hAnsi="Corbel"/>
                <w:b/>
                <w:spacing w:val="-4"/>
                <w:sz w:val="20"/>
                <w:szCs w:val="20"/>
              </w:rPr>
            </w:pPr>
            <w:r w:rsidRPr="002C0F9B">
              <w:t xml:space="preserve">Realiza </w:t>
            </w:r>
            <w:r>
              <w:t xml:space="preserve">el trabajo </w:t>
            </w:r>
            <w:r w:rsidRPr="002C0F9B">
              <w:t>propuest</w:t>
            </w:r>
            <w:r>
              <w:t>o</w:t>
            </w:r>
            <w:r w:rsidRPr="002C0F9B">
              <w:t xml:space="preserve"> </w:t>
            </w:r>
            <w:r>
              <w:t xml:space="preserve">en el módulo sobre </w:t>
            </w:r>
            <w:r w:rsidR="0071209E">
              <w:t>cambios químicos y las propiedades de los fluidos</w:t>
            </w:r>
            <w:r w:rsidRPr="002C0F9B">
              <w:t>.</w:t>
            </w:r>
          </w:p>
        </w:tc>
        <w:tc>
          <w:tcPr>
            <w:tcW w:w="425" w:type="dxa"/>
          </w:tcPr>
          <w:p w14:paraId="37EC3C20"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CCB77E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24C3E8C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1F9A0B15" w14:textId="77777777" w:rsidTr="00CB09E8">
        <w:tc>
          <w:tcPr>
            <w:tcW w:w="1701" w:type="dxa"/>
          </w:tcPr>
          <w:p w14:paraId="6B835C5C"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297B2B96" w14:textId="77777777" w:rsidR="00191775" w:rsidRPr="002C0F9B" w:rsidRDefault="00191775" w:rsidP="00CB09E8">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7543DE3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47B03A0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4EAEB672"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bl>
    <w:p w14:paraId="49A74B4B" w14:textId="60655D3C"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50EDC76F" w14:textId="5BE75730"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3719794" w14:textId="35AB8F93"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84F4543" w14:textId="11AFD9A4" w:rsidR="00220AA3" w:rsidRDefault="00267BAE" w:rsidP="00220AA3">
      <w:pPr>
        <w:spacing w:after="0" w:line="0" w:lineRule="atLeast"/>
        <w:ind w:right="2601"/>
      </w:pPr>
      <w:r>
        <w:rPr>
          <w:rFonts w:ascii="Consolas" w:hAnsi="Consolas"/>
          <w:b/>
          <w:bCs/>
          <w:noProof/>
        </w:rPr>
        <w:drawing>
          <wp:anchor distT="0" distB="0" distL="114300" distR="114300" simplePos="0" relativeHeight="251681792" behindDoc="1" locked="0" layoutInCell="1" allowOverlap="1" wp14:anchorId="2D74A35A" wp14:editId="5AF2DA04">
            <wp:simplePos x="0" y="0"/>
            <wp:positionH relativeFrom="margin">
              <wp:posOffset>-315766</wp:posOffset>
            </wp:positionH>
            <wp:positionV relativeFrom="paragraph">
              <wp:posOffset>74192</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CB09E8" w:rsidRPr="00BC7DE7">
        <w:rPr>
          <w:rFonts w:ascii="Comic Sans MS" w:hAnsi="Comic Sans MS"/>
          <w:noProof/>
        </w:rPr>
        <mc:AlternateContent>
          <mc:Choice Requires="wps">
            <w:drawing>
              <wp:anchor distT="45720" distB="45720" distL="114300" distR="114300" simplePos="0" relativeHeight="251937792" behindDoc="0" locked="0" layoutInCell="1" allowOverlap="1" wp14:anchorId="5812783D" wp14:editId="3E635828">
                <wp:simplePos x="0" y="0"/>
                <wp:positionH relativeFrom="margin">
                  <wp:posOffset>177114</wp:posOffset>
                </wp:positionH>
                <wp:positionV relativeFrom="paragraph">
                  <wp:posOffset>55520</wp:posOffset>
                </wp:positionV>
                <wp:extent cx="6166004" cy="914400"/>
                <wp:effectExtent l="0" t="0" r="25400" b="190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004" cy="914400"/>
                        </a:xfrm>
                        <a:prstGeom prst="rect">
                          <a:avLst/>
                        </a:prstGeom>
                        <a:solidFill>
                          <a:srgbClr val="FFFFFF"/>
                        </a:solidFill>
                        <a:ln w="9525">
                          <a:solidFill>
                            <a:srgbClr val="000000"/>
                          </a:solidFill>
                          <a:miter lim="800000"/>
                          <a:headEnd/>
                          <a:tailEnd/>
                        </a:ln>
                      </wps:spPr>
                      <wps:txb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08D45A90" w14:textId="2FD98C1B" w:rsidR="00E26ECD" w:rsidRDefault="00186374" w:rsidP="00E26ECD">
                            <w:pPr>
                              <w:spacing w:after="0" w:line="0" w:lineRule="atLeast"/>
                              <w:rPr>
                                <w:rFonts w:ascii="Arial" w:hAnsi="Arial" w:cs="Arial"/>
                                <w:sz w:val="16"/>
                                <w:szCs w:val="16"/>
                              </w:rPr>
                            </w:pPr>
                            <w:hyperlink r:id="rId63" w:history="1">
                              <w:r w:rsidRPr="00B00DE8">
                                <w:rPr>
                                  <w:rStyle w:val="Hipervnculo"/>
                                  <w:rFonts w:ascii="Arial" w:hAnsi="Arial" w:cs="Arial"/>
                                  <w:sz w:val="16"/>
                                  <w:szCs w:val="16"/>
                                </w:rPr>
                                <w:t>https://www.caracteristicas.co/fluidos/#ixzz6vtE3Tj2K</w:t>
                              </w:r>
                            </w:hyperlink>
                          </w:p>
                          <w:p w14:paraId="43F5D87B" w14:textId="476B1A87" w:rsidR="00186374" w:rsidRDefault="00186374" w:rsidP="00E26ECD">
                            <w:pPr>
                              <w:spacing w:after="0" w:line="0" w:lineRule="atLeast"/>
                              <w:rPr>
                                <w:rFonts w:ascii="Arial" w:hAnsi="Arial" w:cs="Arial"/>
                                <w:sz w:val="16"/>
                                <w:szCs w:val="16"/>
                              </w:rPr>
                            </w:pPr>
                            <w:hyperlink r:id="rId64" w:history="1">
                              <w:r w:rsidRPr="00B00DE8">
                                <w:rPr>
                                  <w:rStyle w:val="Hipervnculo"/>
                                  <w:rFonts w:ascii="Arial" w:hAnsi="Arial" w:cs="Arial"/>
                                  <w:sz w:val="16"/>
                                  <w:szCs w:val="16"/>
                                </w:rPr>
                                <w:t>https://oa.ugto.mx/oa/oa-rg-0001374/actividades_tema_1.html</w:t>
                              </w:r>
                            </w:hyperlink>
                          </w:p>
                          <w:p w14:paraId="023C69A8" w14:textId="59DE5674" w:rsidR="00186374" w:rsidRDefault="007E450A" w:rsidP="00E26ECD">
                            <w:pPr>
                              <w:spacing w:after="0" w:line="0" w:lineRule="atLeast"/>
                              <w:rPr>
                                <w:rFonts w:ascii="Arial" w:hAnsi="Arial" w:cs="Arial"/>
                                <w:sz w:val="16"/>
                                <w:szCs w:val="16"/>
                              </w:rPr>
                            </w:pPr>
                            <w:hyperlink r:id="rId65" w:history="1">
                              <w:r w:rsidRPr="00B00DE8">
                                <w:rPr>
                                  <w:rStyle w:val="Hipervnculo"/>
                                  <w:rFonts w:ascii="Arial" w:hAnsi="Arial" w:cs="Arial"/>
                                  <w:sz w:val="16"/>
                                  <w:szCs w:val="16"/>
                                </w:rPr>
                                <w:t>https://www.caracteristicas.co/fluidos/</w:t>
                              </w:r>
                            </w:hyperlink>
                          </w:p>
                          <w:p w14:paraId="21A8F369" w14:textId="52F8BA43" w:rsidR="00267BAE" w:rsidRDefault="00267BAE" w:rsidP="00267BAE">
                            <w:pPr>
                              <w:spacing w:after="0" w:line="0" w:lineRule="atLeast"/>
                              <w:rPr>
                                <w:rFonts w:ascii="Arial" w:hAnsi="Arial" w:cs="Arial"/>
                                <w:sz w:val="16"/>
                                <w:szCs w:val="16"/>
                              </w:rPr>
                            </w:pPr>
                            <w:hyperlink r:id="rId66" w:history="1">
                              <w:r w:rsidRPr="00B00DE8">
                                <w:rPr>
                                  <w:rStyle w:val="Hipervnculo"/>
                                  <w:rFonts w:ascii="Arial" w:hAnsi="Arial" w:cs="Arial"/>
                                  <w:sz w:val="16"/>
                                  <w:szCs w:val="16"/>
                                </w:rPr>
                                <w:t>https://redes.colombiaaprende.edu.co/ntg/men/archivos/Referentes_Calidad/Modelos_Flexibles/Secundaria_Activa/Guias_del_estudiante/Ciencias_Naturales/CN_Grado08.pdf</w:t>
                              </w:r>
                            </w:hyperlink>
                          </w:p>
                          <w:p w14:paraId="091C77CB" w14:textId="7EACF5F4" w:rsidR="007E450A" w:rsidRDefault="00267BAE" w:rsidP="00267BAE">
                            <w:pPr>
                              <w:spacing w:after="0" w:line="0" w:lineRule="atLeast"/>
                              <w:rPr>
                                <w:rFonts w:ascii="Arial" w:hAnsi="Arial" w:cs="Arial"/>
                                <w:sz w:val="16"/>
                                <w:szCs w:val="16"/>
                              </w:rPr>
                            </w:pPr>
                            <w:r w:rsidRPr="00267BAE">
                              <w:rPr>
                                <w:rFonts w:ascii="Arial" w:hAnsi="Arial" w:cs="Arial"/>
                                <w:sz w:val="16"/>
                                <w:szCs w:val="16"/>
                              </w:rPr>
                              <w:t xml:space="preserve">Nieto; Jorge.  Grado 8 Ciencias Naturales.2012. Ministerio de Educación de Colombia. </w:t>
                            </w:r>
                            <w:r>
                              <w:rPr>
                                <w:rFonts w:ascii="Arial" w:hAnsi="Arial" w:cs="Arial"/>
                                <w:sz w:val="16"/>
                                <w:szCs w:val="16"/>
                              </w:rPr>
                              <w:t>Cambios químicos y físicos.</w:t>
                            </w: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2783D" id="_x0000_s1047" type="#_x0000_t202" style="position:absolute;margin-left:13.95pt;margin-top:4.35pt;width:485.5pt;height:1in;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">
                <v:textbo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08D45A90" w14:textId="2FD98C1B" w:rsidR="00E26ECD" w:rsidRDefault="00186374" w:rsidP="00E26ECD">
                      <w:pPr>
                        <w:spacing w:after="0" w:line="0" w:lineRule="atLeast"/>
                        <w:rPr>
                          <w:rFonts w:ascii="Arial" w:hAnsi="Arial" w:cs="Arial"/>
                          <w:sz w:val="16"/>
                          <w:szCs w:val="16"/>
                        </w:rPr>
                      </w:pPr>
                      <w:hyperlink r:id="rId67" w:history="1">
                        <w:r w:rsidRPr="00B00DE8">
                          <w:rPr>
                            <w:rStyle w:val="Hipervnculo"/>
                            <w:rFonts w:ascii="Arial" w:hAnsi="Arial" w:cs="Arial"/>
                            <w:sz w:val="16"/>
                            <w:szCs w:val="16"/>
                          </w:rPr>
                          <w:t>https://www.caracteristicas.co/fluidos/#ixzz6vtE3Tj2K</w:t>
                        </w:r>
                      </w:hyperlink>
                    </w:p>
                    <w:p w14:paraId="43F5D87B" w14:textId="476B1A87" w:rsidR="00186374" w:rsidRDefault="00186374" w:rsidP="00E26ECD">
                      <w:pPr>
                        <w:spacing w:after="0" w:line="0" w:lineRule="atLeast"/>
                        <w:rPr>
                          <w:rFonts w:ascii="Arial" w:hAnsi="Arial" w:cs="Arial"/>
                          <w:sz w:val="16"/>
                          <w:szCs w:val="16"/>
                        </w:rPr>
                      </w:pPr>
                      <w:hyperlink r:id="rId68" w:history="1">
                        <w:r w:rsidRPr="00B00DE8">
                          <w:rPr>
                            <w:rStyle w:val="Hipervnculo"/>
                            <w:rFonts w:ascii="Arial" w:hAnsi="Arial" w:cs="Arial"/>
                            <w:sz w:val="16"/>
                            <w:szCs w:val="16"/>
                          </w:rPr>
                          <w:t>https://oa.ugto.mx/oa/oa-rg-0001374/actividades_tema_1.html</w:t>
                        </w:r>
                      </w:hyperlink>
                    </w:p>
                    <w:p w14:paraId="023C69A8" w14:textId="59DE5674" w:rsidR="00186374" w:rsidRDefault="007E450A" w:rsidP="00E26ECD">
                      <w:pPr>
                        <w:spacing w:after="0" w:line="0" w:lineRule="atLeast"/>
                        <w:rPr>
                          <w:rFonts w:ascii="Arial" w:hAnsi="Arial" w:cs="Arial"/>
                          <w:sz w:val="16"/>
                          <w:szCs w:val="16"/>
                        </w:rPr>
                      </w:pPr>
                      <w:hyperlink r:id="rId69" w:history="1">
                        <w:r w:rsidRPr="00B00DE8">
                          <w:rPr>
                            <w:rStyle w:val="Hipervnculo"/>
                            <w:rFonts w:ascii="Arial" w:hAnsi="Arial" w:cs="Arial"/>
                            <w:sz w:val="16"/>
                            <w:szCs w:val="16"/>
                          </w:rPr>
                          <w:t>https://www.caracteristicas.co/fluidos/</w:t>
                        </w:r>
                      </w:hyperlink>
                    </w:p>
                    <w:p w14:paraId="21A8F369" w14:textId="52F8BA43" w:rsidR="00267BAE" w:rsidRDefault="00267BAE" w:rsidP="00267BAE">
                      <w:pPr>
                        <w:spacing w:after="0" w:line="0" w:lineRule="atLeast"/>
                        <w:rPr>
                          <w:rFonts w:ascii="Arial" w:hAnsi="Arial" w:cs="Arial"/>
                          <w:sz w:val="16"/>
                          <w:szCs w:val="16"/>
                        </w:rPr>
                      </w:pPr>
                      <w:hyperlink r:id="rId70" w:history="1">
                        <w:r w:rsidRPr="00B00DE8">
                          <w:rPr>
                            <w:rStyle w:val="Hipervnculo"/>
                            <w:rFonts w:ascii="Arial" w:hAnsi="Arial" w:cs="Arial"/>
                            <w:sz w:val="16"/>
                            <w:szCs w:val="16"/>
                          </w:rPr>
                          <w:t>https://redes.colombiaaprende.edu.co/ntg/men/archivos/Referentes_Calidad/Modelos_Flexibles/Secundaria_Activa/Guias_del_estudiante/Ciencias_Naturales/CN_Grado08.pdf</w:t>
                        </w:r>
                      </w:hyperlink>
                    </w:p>
                    <w:p w14:paraId="091C77CB" w14:textId="7EACF5F4" w:rsidR="007E450A" w:rsidRDefault="00267BAE" w:rsidP="00267BAE">
                      <w:pPr>
                        <w:spacing w:after="0" w:line="0" w:lineRule="atLeast"/>
                        <w:rPr>
                          <w:rFonts w:ascii="Arial" w:hAnsi="Arial" w:cs="Arial"/>
                          <w:sz w:val="16"/>
                          <w:szCs w:val="16"/>
                        </w:rPr>
                      </w:pPr>
                      <w:r w:rsidRPr="00267BAE">
                        <w:rPr>
                          <w:rFonts w:ascii="Arial" w:hAnsi="Arial" w:cs="Arial"/>
                          <w:sz w:val="16"/>
                          <w:szCs w:val="16"/>
                        </w:rPr>
                        <w:t xml:space="preserve">Nieto; Jorge.  Grado 8 Ciencias Naturales.2012. Ministerio de Educación de Colombia. </w:t>
                      </w:r>
                      <w:r>
                        <w:rPr>
                          <w:rFonts w:ascii="Arial" w:hAnsi="Arial" w:cs="Arial"/>
                          <w:sz w:val="16"/>
                          <w:szCs w:val="16"/>
                        </w:rPr>
                        <w:t>Cambios químicos y físicos.</w:t>
                      </w: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v:textbox>
                <w10:wrap anchorx="margin"/>
              </v:shape>
            </w:pict>
          </mc:Fallback>
        </mc:AlternateContent>
      </w:r>
    </w:p>
    <w:p w14:paraId="6E33AE75" w14:textId="6844FD5E" w:rsidR="00220AA3" w:rsidRDefault="00220AA3" w:rsidP="00220AA3">
      <w:pPr>
        <w:spacing w:after="0" w:line="0" w:lineRule="atLeast"/>
        <w:ind w:right="2601"/>
      </w:pPr>
    </w:p>
    <w:p w14:paraId="4FB89FAF" w14:textId="6B9EEC9D" w:rsidR="00220AA3" w:rsidRDefault="00CB09E8" w:rsidP="00220AA3">
      <w:pPr>
        <w:spacing w:after="0" w:line="0" w:lineRule="atLeast"/>
        <w:ind w:right="2601"/>
      </w:pPr>
      <w:r>
        <w:rPr>
          <w:rFonts w:ascii="Century Gothic" w:hAnsi="Century Gothic" w:cs="Cavolini"/>
          <w:noProof/>
          <w:sz w:val="24"/>
          <w:szCs w:val="24"/>
        </w:rPr>
        <w:drawing>
          <wp:anchor distT="0" distB="0" distL="114300" distR="114300" simplePos="0" relativeHeight="251928576" behindDoc="0" locked="0" layoutInCell="1" allowOverlap="1" wp14:anchorId="5BA9B9A7" wp14:editId="0AD0FFD6">
            <wp:simplePos x="0" y="0"/>
            <wp:positionH relativeFrom="page">
              <wp:posOffset>49067</wp:posOffset>
            </wp:positionH>
            <wp:positionV relativeFrom="paragraph">
              <wp:posOffset>169563</wp:posOffset>
            </wp:positionV>
            <wp:extent cx="597535" cy="1015365"/>
            <wp:effectExtent l="0" t="0" r="0" b="0"/>
            <wp:wrapThrough wrapText="bothSides">
              <wp:wrapPolygon edited="0">
                <wp:start x="0" y="0"/>
                <wp:lineTo x="0" y="21073"/>
                <wp:lineTo x="20659" y="21073"/>
                <wp:lineTo x="20659"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535" cy="101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D2ED0A" w14:textId="590F213E" w:rsidR="00220AA3" w:rsidRDefault="00220AA3" w:rsidP="00220AA3">
      <w:pPr>
        <w:spacing w:after="0" w:line="0" w:lineRule="atLeast"/>
        <w:ind w:right="2601"/>
      </w:pPr>
    </w:p>
    <w:p w14:paraId="3A061041" w14:textId="07CF5EA8" w:rsidR="00B503E4" w:rsidRDefault="00B503E4" w:rsidP="00AC1C22">
      <w:pPr>
        <w:pStyle w:val="NormalWeb"/>
        <w:spacing w:before="0" w:beforeAutospacing="0" w:after="0" w:afterAutospacing="0" w:line="0" w:lineRule="atLeast"/>
        <w:jc w:val="both"/>
        <w:rPr>
          <w:rFonts w:ascii="Candara" w:hAnsi="Candara" w:cs="Arial"/>
        </w:rPr>
      </w:pPr>
    </w:p>
    <w:sectPr w:rsidR="00B503E4" w:rsidSect="00CC12CD">
      <w:headerReference w:type="default" r:id="rId71"/>
      <w:footerReference w:type="default" r:id="rId72"/>
      <w:type w:val="continuous"/>
      <w:pgSz w:w="12242" w:h="15842" w:code="1"/>
      <w:pgMar w:top="1094" w:right="1134" w:bottom="567" w:left="1560" w:header="709" w:footer="567" w:gutter="0"/>
      <w:pgBorders w:offsetFrom="page">
        <w:right w:val="handmade2" w:sz="31" w:space="20" w:color="92D05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FC16D" w14:textId="77777777" w:rsidR="00E7774E" w:rsidRDefault="00E7774E" w:rsidP="008B77C2">
      <w:pPr>
        <w:spacing w:after="0" w:line="240" w:lineRule="auto"/>
      </w:pPr>
      <w:r>
        <w:separator/>
      </w:r>
    </w:p>
  </w:endnote>
  <w:endnote w:type="continuationSeparator" w:id="0">
    <w:p w14:paraId="39BA11ED" w14:textId="77777777" w:rsidR="00E7774E" w:rsidRDefault="00E7774E" w:rsidP="008B77C2">
      <w:pPr>
        <w:spacing w:after="0" w:line="240" w:lineRule="auto"/>
      </w:pPr>
      <w:r>
        <w:continuationSeparator/>
      </w:r>
    </w:p>
  </w:endnote>
  <w:endnote w:type="continuationNotice" w:id="1">
    <w:p w14:paraId="0829C266" w14:textId="77777777" w:rsidR="00E7774E" w:rsidRDefault="00E777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8D371" w14:textId="77777777" w:rsidR="00E7774E" w:rsidRDefault="00E7774E" w:rsidP="008B77C2">
      <w:pPr>
        <w:spacing w:after="0" w:line="240" w:lineRule="auto"/>
      </w:pPr>
      <w:r>
        <w:separator/>
      </w:r>
    </w:p>
  </w:footnote>
  <w:footnote w:type="continuationSeparator" w:id="0">
    <w:p w14:paraId="38F1E8D9" w14:textId="77777777" w:rsidR="00E7774E" w:rsidRDefault="00E7774E" w:rsidP="008B77C2">
      <w:pPr>
        <w:spacing w:after="0" w:line="240" w:lineRule="auto"/>
      </w:pPr>
      <w:r>
        <w:continuationSeparator/>
      </w:r>
    </w:p>
  </w:footnote>
  <w:footnote w:type="continuationNotice" w:id="1">
    <w:p w14:paraId="1D0C2350" w14:textId="77777777" w:rsidR="00E7774E" w:rsidRDefault="00E777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287" name="Imagen 28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288" name="Imagen 28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FBC"/>
    <w:multiLevelType w:val="hybridMultilevel"/>
    <w:tmpl w:val="5CF0FA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67D64E1"/>
    <w:multiLevelType w:val="hybridMultilevel"/>
    <w:tmpl w:val="31C23E40"/>
    <w:lvl w:ilvl="0" w:tplc="219EF414">
      <w:start w:val="1"/>
      <w:numFmt w:val="lowerLetter"/>
      <w:lvlText w:val="%1."/>
      <w:lvlJc w:val="left"/>
      <w:pPr>
        <w:ind w:left="436" w:hanging="360"/>
      </w:pPr>
      <w:rPr>
        <w:rFonts w:cstheme="minorBidi"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6" w15:restartNumberingAfterBreak="0">
    <w:nsid w:val="1737556E"/>
    <w:multiLevelType w:val="hybridMultilevel"/>
    <w:tmpl w:val="24ECC7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77E736F"/>
    <w:multiLevelType w:val="hybridMultilevel"/>
    <w:tmpl w:val="D2CA32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87E55B3"/>
    <w:multiLevelType w:val="hybridMultilevel"/>
    <w:tmpl w:val="44B8C8E4"/>
    <w:lvl w:ilvl="0" w:tplc="991C493E">
      <w:start w:val="1"/>
      <w:numFmt w:val="decimal"/>
      <w:lvlText w:val="%1."/>
      <w:lvlJc w:val="left"/>
      <w:pPr>
        <w:ind w:left="796" w:hanging="360"/>
      </w:pPr>
      <w:rPr>
        <w:rFonts w:hint="default"/>
      </w:r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9" w15:restartNumberingAfterBreak="0">
    <w:nsid w:val="19B97D7D"/>
    <w:multiLevelType w:val="hybridMultilevel"/>
    <w:tmpl w:val="CFE871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E172144"/>
    <w:multiLevelType w:val="hybridMultilevel"/>
    <w:tmpl w:val="6CAA5598"/>
    <w:lvl w:ilvl="0" w:tplc="46769D2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1" w15:restartNumberingAfterBreak="0">
    <w:nsid w:val="1E5E32E5"/>
    <w:multiLevelType w:val="hybridMultilevel"/>
    <w:tmpl w:val="A07E76A6"/>
    <w:lvl w:ilvl="0" w:tplc="FE409FB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2" w15:restartNumberingAfterBreak="0">
    <w:nsid w:val="1F67739E"/>
    <w:multiLevelType w:val="hybridMultilevel"/>
    <w:tmpl w:val="643CACF0"/>
    <w:lvl w:ilvl="0" w:tplc="240A0019">
      <w:start w:val="1"/>
      <w:numFmt w:val="lowerLetter"/>
      <w:lvlText w:val="%1."/>
      <w:lvlJc w:val="left"/>
      <w:pPr>
        <w:ind w:left="796" w:hanging="360"/>
      </w:p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13"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14" w15:restartNumberingAfterBreak="0">
    <w:nsid w:val="247E3988"/>
    <w:multiLevelType w:val="hybridMultilevel"/>
    <w:tmpl w:val="89DADDF8"/>
    <w:lvl w:ilvl="0" w:tplc="B790C74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5" w15:restartNumberingAfterBreak="0">
    <w:nsid w:val="26C05644"/>
    <w:multiLevelType w:val="hybridMultilevel"/>
    <w:tmpl w:val="4C967514"/>
    <w:lvl w:ilvl="0" w:tplc="6ECE3EB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6" w15:restartNumberingAfterBreak="0">
    <w:nsid w:val="284223F9"/>
    <w:multiLevelType w:val="hybridMultilevel"/>
    <w:tmpl w:val="2448217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A2F152A"/>
    <w:multiLevelType w:val="hybridMultilevel"/>
    <w:tmpl w:val="A25C4BE4"/>
    <w:lvl w:ilvl="0" w:tplc="DE9EFF0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8" w15:restartNumberingAfterBreak="0">
    <w:nsid w:val="2E523A1C"/>
    <w:multiLevelType w:val="hybridMultilevel"/>
    <w:tmpl w:val="668C90CC"/>
    <w:lvl w:ilvl="0" w:tplc="E3C4942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9"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31793467"/>
    <w:multiLevelType w:val="hybridMultilevel"/>
    <w:tmpl w:val="4274CA7A"/>
    <w:lvl w:ilvl="0" w:tplc="F8568484">
      <w:start w:val="1"/>
      <w:numFmt w:val="upperLetter"/>
      <w:lvlText w:val="%1."/>
      <w:lvlJc w:val="left"/>
      <w:pPr>
        <w:ind w:left="218" w:hanging="360"/>
      </w:pPr>
      <w:rPr>
        <w:rFonts w:hint="default"/>
        <w:b/>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21" w15:restartNumberingAfterBreak="0">
    <w:nsid w:val="32D14688"/>
    <w:multiLevelType w:val="hybridMultilevel"/>
    <w:tmpl w:val="F0E28E2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8"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9"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30"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2B94B48"/>
    <w:multiLevelType w:val="hybridMultilevel"/>
    <w:tmpl w:val="F154DE3C"/>
    <w:lvl w:ilvl="0" w:tplc="6256EEAC">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44933FE"/>
    <w:multiLevelType w:val="hybridMultilevel"/>
    <w:tmpl w:val="B9C8AB7A"/>
    <w:lvl w:ilvl="0" w:tplc="898EAC40">
      <w:start w:val="1"/>
      <w:numFmt w:val="upperLetter"/>
      <w:lvlText w:val="%1."/>
      <w:lvlJc w:val="left"/>
      <w:pPr>
        <w:ind w:left="218" w:hanging="360"/>
      </w:pPr>
      <w:rPr>
        <w:rFonts w:hint="default"/>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33" w15:restartNumberingAfterBreak="0">
    <w:nsid w:val="5E07713F"/>
    <w:multiLevelType w:val="hybridMultilevel"/>
    <w:tmpl w:val="DFC41B6C"/>
    <w:lvl w:ilvl="0" w:tplc="6F3019E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34" w15:restartNumberingAfterBreak="0">
    <w:nsid w:val="5ED0250E"/>
    <w:multiLevelType w:val="hybridMultilevel"/>
    <w:tmpl w:val="A484DD2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76F53A7"/>
    <w:multiLevelType w:val="hybridMultilevel"/>
    <w:tmpl w:val="2F6A51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9"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40"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22"/>
  </w:num>
  <w:num w:numId="6">
    <w:abstractNumId w:val="41"/>
  </w:num>
  <w:num w:numId="7">
    <w:abstractNumId w:val="36"/>
  </w:num>
  <w:num w:numId="8">
    <w:abstractNumId w:val="4"/>
  </w:num>
  <w:num w:numId="9">
    <w:abstractNumId w:val="26"/>
  </w:num>
  <w:num w:numId="10">
    <w:abstractNumId w:val="25"/>
  </w:num>
  <w:num w:numId="11">
    <w:abstractNumId w:val="30"/>
  </w:num>
  <w:num w:numId="12">
    <w:abstractNumId w:val="24"/>
  </w:num>
  <w:num w:numId="13">
    <w:abstractNumId w:val="23"/>
  </w:num>
  <w:num w:numId="14">
    <w:abstractNumId w:val="38"/>
  </w:num>
  <w:num w:numId="15">
    <w:abstractNumId w:val="19"/>
  </w:num>
  <w:num w:numId="16">
    <w:abstractNumId w:val="1"/>
  </w:num>
  <w:num w:numId="17">
    <w:abstractNumId w:val="35"/>
  </w:num>
  <w:num w:numId="18">
    <w:abstractNumId w:val="27"/>
  </w:num>
  <w:num w:numId="19">
    <w:abstractNumId w:val="13"/>
  </w:num>
  <w:num w:numId="20">
    <w:abstractNumId w:val="28"/>
  </w:num>
  <w:num w:numId="21">
    <w:abstractNumId w:val="40"/>
  </w:num>
  <w:num w:numId="22">
    <w:abstractNumId w:val="37"/>
  </w:num>
  <w:num w:numId="23">
    <w:abstractNumId w:val="31"/>
  </w:num>
  <w:num w:numId="24">
    <w:abstractNumId w:val="7"/>
  </w:num>
  <w:num w:numId="25">
    <w:abstractNumId w:val="0"/>
  </w:num>
  <w:num w:numId="26">
    <w:abstractNumId w:val="12"/>
  </w:num>
  <w:num w:numId="27">
    <w:abstractNumId w:val="11"/>
  </w:num>
  <w:num w:numId="28">
    <w:abstractNumId w:val="8"/>
  </w:num>
  <w:num w:numId="29">
    <w:abstractNumId w:val="33"/>
  </w:num>
  <w:num w:numId="30">
    <w:abstractNumId w:val="15"/>
  </w:num>
  <w:num w:numId="31">
    <w:abstractNumId w:val="14"/>
  </w:num>
  <w:num w:numId="32">
    <w:abstractNumId w:val="32"/>
  </w:num>
  <w:num w:numId="33">
    <w:abstractNumId w:val="18"/>
  </w:num>
  <w:num w:numId="34">
    <w:abstractNumId w:val="6"/>
  </w:num>
  <w:num w:numId="35">
    <w:abstractNumId w:val="34"/>
  </w:num>
  <w:num w:numId="36">
    <w:abstractNumId w:val="21"/>
  </w:num>
  <w:num w:numId="37">
    <w:abstractNumId w:val="9"/>
  </w:num>
  <w:num w:numId="38">
    <w:abstractNumId w:val="16"/>
  </w:num>
  <w:num w:numId="39">
    <w:abstractNumId w:val="17"/>
  </w:num>
  <w:num w:numId="40">
    <w:abstractNumId w:val="20"/>
  </w:num>
  <w:num w:numId="41">
    <w:abstractNumId w:val="5"/>
  </w:num>
  <w:num w:numId="42">
    <w:abstractNumId w:val="1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1888"/>
    <w:rsid w:val="000022F9"/>
    <w:rsid w:val="0000324B"/>
    <w:rsid w:val="00003F49"/>
    <w:rsid w:val="0000428E"/>
    <w:rsid w:val="00004A0E"/>
    <w:rsid w:val="0000683F"/>
    <w:rsid w:val="000076F0"/>
    <w:rsid w:val="0001027E"/>
    <w:rsid w:val="0001045A"/>
    <w:rsid w:val="000104D1"/>
    <w:rsid w:val="00010AB9"/>
    <w:rsid w:val="0001109A"/>
    <w:rsid w:val="00011339"/>
    <w:rsid w:val="000123E3"/>
    <w:rsid w:val="00012DFD"/>
    <w:rsid w:val="00013938"/>
    <w:rsid w:val="00013AC1"/>
    <w:rsid w:val="000149FD"/>
    <w:rsid w:val="000167C8"/>
    <w:rsid w:val="00017FF5"/>
    <w:rsid w:val="00020503"/>
    <w:rsid w:val="00020838"/>
    <w:rsid w:val="00020B36"/>
    <w:rsid w:val="00020EC4"/>
    <w:rsid w:val="00021C2A"/>
    <w:rsid w:val="0002241C"/>
    <w:rsid w:val="00023EA9"/>
    <w:rsid w:val="00023EF2"/>
    <w:rsid w:val="00023F7A"/>
    <w:rsid w:val="000249B9"/>
    <w:rsid w:val="00024CD8"/>
    <w:rsid w:val="000257FD"/>
    <w:rsid w:val="000258F0"/>
    <w:rsid w:val="00025A80"/>
    <w:rsid w:val="00025C3C"/>
    <w:rsid w:val="0002653F"/>
    <w:rsid w:val="00026863"/>
    <w:rsid w:val="00027626"/>
    <w:rsid w:val="0002769D"/>
    <w:rsid w:val="00031663"/>
    <w:rsid w:val="00031A8D"/>
    <w:rsid w:val="00032572"/>
    <w:rsid w:val="00032AD3"/>
    <w:rsid w:val="000354F0"/>
    <w:rsid w:val="0003591D"/>
    <w:rsid w:val="00035F80"/>
    <w:rsid w:val="000364B6"/>
    <w:rsid w:val="000373FA"/>
    <w:rsid w:val="0004023D"/>
    <w:rsid w:val="00041451"/>
    <w:rsid w:val="000414E0"/>
    <w:rsid w:val="0004329C"/>
    <w:rsid w:val="000443B4"/>
    <w:rsid w:val="00044C9F"/>
    <w:rsid w:val="00044DE0"/>
    <w:rsid w:val="00044ED8"/>
    <w:rsid w:val="00045987"/>
    <w:rsid w:val="000477FB"/>
    <w:rsid w:val="00047C0C"/>
    <w:rsid w:val="00050F36"/>
    <w:rsid w:val="0005138B"/>
    <w:rsid w:val="00051A45"/>
    <w:rsid w:val="000523DA"/>
    <w:rsid w:val="00053D66"/>
    <w:rsid w:val="000540AE"/>
    <w:rsid w:val="000542E9"/>
    <w:rsid w:val="00054AF6"/>
    <w:rsid w:val="00055561"/>
    <w:rsid w:val="0005641B"/>
    <w:rsid w:val="00056DE7"/>
    <w:rsid w:val="0005721B"/>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63CC"/>
    <w:rsid w:val="000764CE"/>
    <w:rsid w:val="00076D81"/>
    <w:rsid w:val="00077558"/>
    <w:rsid w:val="000805D1"/>
    <w:rsid w:val="00082E9D"/>
    <w:rsid w:val="00082F16"/>
    <w:rsid w:val="00085CFD"/>
    <w:rsid w:val="00085D00"/>
    <w:rsid w:val="00085DA2"/>
    <w:rsid w:val="0008787B"/>
    <w:rsid w:val="00090A3F"/>
    <w:rsid w:val="00091F59"/>
    <w:rsid w:val="000955B8"/>
    <w:rsid w:val="00095B46"/>
    <w:rsid w:val="00096367"/>
    <w:rsid w:val="0009656B"/>
    <w:rsid w:val="00096C9B"/>
    <w:rsid w:val="0009709C"/>
    <w:rsid w:val="00097479"/>
    <w:rsid w:val="00097516"/>
    <w:rsid w:val="00097668"/>
    <w:rsid w:val="00097AA5"/>
    <w:rsid w:val="00097BE4"/>
    <w:rsid w:val="000A08A3"/>
    <w:rsid w:val="000A08B1"/>
    <w:rsid w:val="000A0D0D"/>
    <w:rsid w:val="000A16D8"/>
    <w:rsid w:val="000A198E"/>
    <w:rsid w:val="000A1A89"/>
    <w:rsid w:val="000A1F45"/>
    <w:rsid w:val="000A2748"/>
    <w:rsid w:val="000A3276"/>
    <w:rsid w:val="000A47EF"/>
    <w:rsid w:val="000A4856"/>
    <w:rsid w:val="000A5D45"/>
    <w:rsid w:val="000A5D55"/>
    <w:rsid w:val="000A5E82"/>
    <w:rsid w:val="000A6361"/>
    <w:rsid w:val="000B1C57"/>
    <w:rsid w:val="000B375A"/>
    <w:rsid w:val="000B40A8"/>
    <w:rsid w:val="000B4F51"/>
    <w:rsid w:val="000B545D"/>
    <w:rsid w:val="000B6EC1"/>
    <w:rsid w:val="000B78DB"/>
    <w:rsid w:val="000B7B30"/>
    <w:rsid w:val="000C0BFF"/>
    <w:rsid w:val="000C1177"/>
    <w:rsid w:val="000C13C4"/>
    <w:rsid w:val="000C1E83"/>
    <w:rsid w:val="000C3140"/>
    <w:rsid w:val="000C32C4"/>
    <w:rsid w:val="000C3BD0"/>
    <w:rsid w:val="000C4815"/>
    <w:rsid w:val="000C5CEC"/>
    <w:rsid w:val="000C63D5"/>
    <w:rsid w:val="000C6DDB"/>
    <w:rsid w:val="000C71C5"/>
    <w:rsid w:val="000D0C57"/>
    <w:rsid w:val="000D0CC2"/>
    <w:rsid w:val="000D0EE1"/>
    <w:rsid w:val="000D2AAF"/>
    <w:rsid w:val="000D3DFC"/>
    <w:rsid w:val="000D40C5"/>
    <w:rsid w:val="000D40D6"/>
    <w:rsid w:val="000D40EE"/>
    <w:rsid w:val="000D44B6"/>
    <w:rsid w:val="000D4B0E"/>
    <w:rsid w:val="000D5BA5"/>
    <w:rsid w:val="000D5BB6"/>
    <w:rsid w:val="000D6476"/>
    <w:rsid w:val="000D79C2"/>
    <w:rsid w:val="000E07C1"/>
    <w:rsid w:val="000E0C0C"/>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29B0"/>
    <w:rsid w:val="00103197"/>
    <w:rsid w:val="001059A6"/>
    <w:rsid w:val="00106155"/>
    <w:rsid w:val="00110F38"/>
    <w:rsid w:val="00111204"/>
    <w:rsid w:val="00111F67"/>
    <w:rsid w:val="00112689"/>
    <w:rsid w:val="001128B8"/>
    <w:rsid w:val="00113C90"/>
    <w:rsid w:val="00113ECE"/>
    <w:rsid w:val="00114606"/>
    <w:rsid w:val="00114FB1"/>
    <w:rsid w:val="00116E7F"/>
    <w:rsid w:val="00116EF7"/>
    <w:rsid w:val="00117072"/>
    <w:rsid w:val="001176AF"/>
    <w:rsid w:val="00120130"/>
    <w:rsid w:val="00120A0A"/>
    <w:rsid w:val="001216DE"/>
    <w:rsid w:val="00121B3D"/>
    <w:rsid w:val="00121FE5"/>
    <w:rsid w:val="00123716"/>
    <w:rsid w:val="001238C8"/>
    <w:rsid w:val="00124007"/>
    <w:rsid w:val="001248F1"/>
    <w:rsid w:val="00124B85"/>
    <w:rsid w:val="0012511D"/>
    <w:rsid w:val="00125521"/>
    <w:rsid w:val="0012575D"/>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2994"/>
    <w:rsid w:val="0014369E"/>
    <w:rsid w:val="00144215"/>
    <w:rsid w:val="0014476C"/>
    <w:rsid w:val="00144B1F"/>
    <w:rsid w:val="001451C1"/>
    <w:rsid w:val="00145247"/>
    <w:rsid w:val="001469BE"/>
    <w:rsid w:val="001474B7"/>
    <w:rsid w:val="00147913"/>
    <w:rsid w:val="001507BC"/>
    <w:rsid w:val="00150E18"/>
    <w:rsid w:val="001513CE"/>
    <w:rsid w:val="0015174C"/>
    <w:rsid w:val="00151DB1"/>
    <w:rsid w:val="001528E0"/>
    <w:rsid w:val="0015294B"/>
    <w:rsid w:val="0015387A"/>
    <w:rsid w:val="00154A9A"/>
    <w:rsid w:val="00154B99"/>
    <w:rsid w:val="00157BF1"/>
    <w:rsid w:val="00160522"/>
    <w:rsid w:val="00161A4F"/>
    <w:rsid w:val="001622AD"/>
    <w:rsid w:val="00162337"/>
    <w:rsid w:val="001638C3"/>
    <w:rsid w:val="00163F62"/>
    <w:rsid w:val="00164877"/>
    <w:rsid w:val="001654A2"/>
    <w:rsid w:val="001663FE"/>
    <w:rsid w:val="0016675F"/>
    <w:rsid w:val="00167A0F"/>
    <w:rsid w:val="00172709"/>
    <w:rsid w:val="0017281F"/>
    <w:rsid w:val="001728CE"/>
    <w:rsid w:val="00172A71"/>
    <w:rsid w:val="00172C6B"/>
    <w:rsid w:val="00172F1C"/>
    <w:rsid w:val="00173043"/>
    <w:rsid w:val="00173178"/>
    <w:rsid w:val="001731B8"/>
    <w:rsid w:val="00174AC5"/>
    <w:rsid w:val="0017523E"/>
    <w:rsid w:val="00175B5A"/>
    <w:rsid w:val="00175FDE"/>
    <w:rsid w:val="00176287"/>
    <w:rsid w:val="00176A96"/>
    <w:rsid w:val="00176A98"/>
    <w:rsid w:val="00180326"/>
    <w:rsid w:val="00180344"/>
    <w:rsid w:val="0018052E"/>
    <w:rsid w:val="00180892"/>
    <w:rsid w:val="00181316"/>
    <w:rsid w:val="00183032"/>
    <w:rsid w:val="001843EA"/>
    <w:rsid w:val="0018462E"/>
    <w:rsid w:val="00186104"/>
    <w:rsid w:val="00186176"/>
    <w:rsid w:val="00186374"/>
    <w:rsid w:val="00186A55"/>
    <w:rsid w:val="00190C26"/>
    <w:rsid w:val="00190FBE"/>
    <w:rsid w:val="001911E5"/>
    <w:rsid w:val="00191775"/>
    <w:rsid w:val="00191D8E"/>
    <w:rsid w:val="0019317A"/>
    <w:rsid w:val="00193B56"/>
    <w:rsid w:val="00195276"/>
    <w:rsid w:val="00195DD6"/>
    <w:rsid w:val="00196642"/>
    <w:rsid w:val="00197775"/>
    <w:rsid w:val="00197C09"/>
    <w:rsid w:val="001A00B2"/>
    <w:rsid w:val="001A0F45"/>
    <w:rsid w:val="001A1083"/>
    <w:rsid w:val="001A1A94"/>
    <w:rsid w:val="001A24B5"/>
    <w:rsid w:val="001A2FD5"/>
    <w:rsid w:val="001A31B3"/>
    <w:rsid w:val="001A3634"/>
    <w:rsid w:val="001A4B9B"/>
    <w:rsid w:val="001A5326"/>
    <w:rsid w:val="001A7074"/>
    <w:rsid w:val="001B0AD1"/>
    <w:rsid w:val="001B1C2F"/>
    <w:rsid w:val="001B36DB"/>
    <w:rsid w:val="001B519F"/>
    <w:rsid w:val="001B5681"/>
    <w:rsid w:val="001B587A"/>
    <w:rsid w:val="001B589B"/>
    <w:rsid w:val="001B68AC"/>
    <w:rsid w:val="001B7B55"/>
    <w:rsid w:val="001C19AD"/>
    <w:rsid w:val="001C1DF6"/>
    <w:rsid w:val="001C21A6"/>
    <w:rsid w:val="001C2CBD"/>
    <w:rsid w:val="001C2E19"/>
    <w:rsid w:val="001C310C"/>
    <w:rsid w:val="001C384E"/>
    <w:rsid w:val="001C3B35"/>
    <w:rsid w:val="001C3C4C"/>
    <w:rsid w:val="001C3D0C"/>
    <w:rsid w:val="001C4A09"/>
    <w:rsid w:val="001C5709"/>
    <w:rsid w:val="001C580A"/>
    <w:rsid w:val="001C6330"/>
    <w:rsid w:val="001C7FFC"/>
    <w:rsid w:val="001D2163"/>
    <w:rsid w:val="001D2C47"/>
    <w:rsid w:val="001D3113"/>
    <w:rsid w:val="001D41E7"/>
    <w:rsid w:val="001D535C"/>
    <w:rsid w:val="001D572E"/>
    <w:rsid w:val="001D58AB"/>
    <w:rsid w:val="001D6511"/>
    <w:rsid w:val="001D72E5"/>
    <w:rsid w:val="001D7433"/>
    <w:rsid w:val="001D7C53"/>
    <w:rsid w:val="001E093C"/>
    <w:rsid w:val="001E11D5"/>
    <w:rsid w:val="001E1E94"/>
    <w:rsid w:val="001E274D"/>
    <w:rsid w:val="001E370B"/>
    <w:rsid w:val="001E3738"/>
    <w:rsid w:val="001E47FD"/>
    <w:rsid w:val="001E524C"/>
    <w:rsid w:val="001E5765"/>
    <w:rsid w:val="001E5EF1"/>
    <w:rsid w:val="001E6CA2"/>
    <w:rsid w:val="001E755E"/>
    <w:rsid w:val="001E7EFA"/>
    <w:rsid w:val="001F0501"/>
    <w:rsid w:val="001F06EB"/>
    <w:rsid w:val="001F12BB"/>
    <w:rsid w:val="001F1FCB"/>
    <w:rsid w:val="001F1FF4"/>
    <w:rsid w:val="001F2534"/>
    <w:rsid w:val="001F31E7"/>
    <w:rsid w:val="001F3707"/>
    <w:rsid w:val="001F3939"/>
    <w:rsid w:val="001F4453"/>
    <w:rsid w:val="001F7234"/>
    <w:rsid w:val="001F7488"/>
    <w:rsid w:val="001F752E"/>
    <w:rsid w:val="001F7C8F"/>
    <w:rsid w:val="001F7D75"/>
    <w:rsid w:val="002008D5"/>
    <w:rsid w:val="00201918"/>
    <w:rsid w:val="00201E83"/>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1B07"/>
    <w:rsid w:val="00212408"/>
    <w:rsid w:val="00212865"/>
    <w:rsid w:val="0021317C"/>
    <w:rsid w:val="002138B5"/>
    <w:rsid w:val="002146EA"/>
    <w:rsid w:val="00214AE9"/>
    <w:rsid w:val="00215493"/>
    <w:rsid w:val="00215A84"/>
    <w:rsid w:val="00217BAE"/>
    <w:rsid w:val="00220AA3"/>
    <w:rsid w:val="00222AAC"/>
    <w:rsid w:val="00223155"/>
    <w:rsid w:val="00223245"/>
    <w:rsid w:val="002232CD"/>
    <w:rsid w:val="00223F21"/>
    <w:rsid w:val="0022567B"/>
    <w:rsid w:val="002258AC"/>
    <w:rsid w:val="00225DAF"/>
    <w:rsid w:val="00226563"/>
    <w:rsid w:val="002276BB"/>
    <w:rsid w:val="00230382"/>
    <w:rsid w:val="00231624"/>
    <w:rsid w:val="0023221C"/>
    <w:rsid w:val="002326E7"/>
    <w:rsid w:val="00232EEF"/>
    <w:rsid w:val="00233333"/>
    <w:rsid w:val="00233C30"/>
    <w:rsid w:val="00234118"/>
    <w:rsid w:val="00234A18"/>
    <w:rsid w:val="0023524B"/>
    <w:rsid w:val="002362BF"/>
    <w:rsid w:val="002364F1"/>
    <w:rsid w:val="00236981"/>
    <w:rsid w:val="00236C13"/>
    <w:rsid w:val="00240904"/>
    <w:rsid w:val="00240967"/>
    <w:rsid w:val="002433C8"/>
    <w:rsid w:val="002443DD"/>
    <w:rsid w:val="0024573F"/>
    <w:rsid w:val="0024630D"/>
    <w:rsid w:val="002467DC"/>
    <w:rsid w:val="0024717A"/>
    <w:rsid w:val="00247E5C"/>
    <w:rsid w:val="0025075A"/>
    <w:rsid w:val="00250886"/>
    <w:rsid w:val="00250DF3"/>
    <w:rsid w:val="00251244"/>
    <w:rsid w:val="00252207"/>
    <w:rsid w:val="00252236"/>
    <w:rsid w:val="00252F38"/>
    <w:rsid w:val="00253D87"/>
    <w:rsid w:val="0025629E"/>
    <w:rsid w:val="00256FC5"/>
    <w:rsid w:val="00257079"/>
    <w:rsid w:val="0025724E"/>
    <w:rsid w:val="00257277"/>
    <w:rsid w:val="0025738D"/>
    <w:rsid w:val="00260C69"/>
    <w:rsid w:val="002611C1"/>
    <w:rsid w:val="0026190F"/>
    <w:rsid w:val="00261BFC"/>
    <w:rsid w:val="0026244A"/>
    <w:rsid w:val="00262DEB"/>
    <w:rsid w:val="00263A84"/>
    <w:rsid w:val="00265E53"/>
    <w:rsid w:val="00267492"/>
    <w:rsid w:val="00267BAE"/>
    <w:rsid w:val="00267E79"/>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199"/>
    <w:rsid w:val="00281232"/>
    <w:rsid w:val="0028144F"/>
    <w:rsid w:val="00281DCB"/>
    <w:rsid w:val="002826D2"/>
    <w:rsid w:val="00282DD8"/>
    <w:rsid w:val="00282FB5"/>
    <w:rsid w:val="00283890"/>
    <w:rsid w:val="00283BDD"/>
    <w:rsid w:val="0028415E"/>
    <w:rsid w:val="00284F6B"/>
    <w:rsid w:val="002864C6"/>
    <w:rsid w:val="0028749B"/>
    <w:rsid w:val="0028779A"/>
    <w:rsid w:val="002879FA"/>
    <w:rsid w:val="00287F84"/>
    <w:rsid w:val="00290995"/>
    <w:rsid w:val="00290A03"/>
    <w:rsid w:val="00291B2D"/>
    <w:rsid w:val="002941A4"/>
    <w:rsid w:val="002949FA"/>
    <w:rsid w:val="00295E98"/>
    <w:rsid w:val="00296BB7"/>
    <w:rsid w:val="00296F44"/>
    <w:rsid w:val="002977DD"/>
    <w:rsid w:val="002A136C"/>
    <w:rsid w:val="002A3972"/>
    <w:rsid w:val="002A4CFD"/>
    <w:rsid w:val="002A4D9D"/>
    <w:rsid w:val="002A5C0D"/>
    <w:rsid w:val="002A6431"/>
    <w:rsid w:val="002A64BC"/>
    <w:rsid w:val="002A6655"/>
    <w:rsid w:val="002B073D"/>
    <w:rsid w:val="002B0FB8"/>
    <w:rsid w:val="002B1ECF"/>
    <w:rsid w:val="002B24B3"/>
    <w:rsid w:val="002B27F5"/>
    <w:rsid w:val="002B3FE4"/>
    <w:rsid w:val="002B4BFE"/>
    <w:rsid w:val="002B4C20"/>
    <w:rsid w:val="002B4EFF"/>
    <w:rsid w:val="002B5F06"/>
    <w:rsid w:val="002C08B4"/>
    <w:rsid w:val="002C0F9B"/>
    <w:rsid w:val="002C17BC"/>
    <w:rsid w:val="002C22DE"/>
    <w:rsid w:val="002C2647"/>
    <w:rsid w:val="002C3548"/>
    <w:rsid w:val="002C3616"/>
    <w:rsid w:val="002C415B"/>
    <w:rsid w:val="002C430F"/>
    <w:rsid w:val="002C4335"/>
    <w:rsid w:val="002C529F"/>
    <w:rsid w:val="002C5818"/>
    <w:rsid w:val="002C63F8"/>
    <w:rsid w:val="002C67DB"/>
    <w:rsid w:val="002C6AD6"/>
    <w:rsid w:val="002C7563"/>
    <w:rsid w:val="002D133E"/>
    <w:rsid w:val="002D1356"/>
    <w:rsid w:val="002D147F"/>
    <w:rsid w:val="002D15CE"/>
    <w:rsid w:val="002D17AD"/>
    <w:rsid w:val="002D1962"/>
    <w:rsid w:val="002D1C1B"/>
    <w:rsid w:val="002D1C5E"/>
    <w:rsid w:val="002D2E85"/>
    <w:rsid w:val="002D30A2"/>
    <w:rsid w:val="002D41B0"/>
    <w:rsid w:val="002D41C8"/>
    <w:rsid w:val="002D4932"/>
    <w:rsid w:val="002D54D2"/>
    <w:rsid w:val="002D563E"/>
    <w:rsid w:val="002D72CA"/>
    <w:rsid w:val="002D7312"/>
    <w:rsid w:val="002D7E54"/>
    <w:rsid w:val="002E0308"/>
    <w:rsid w:val="002E118B"/>
    <w:rsid w:val="002E15D6"/>
    <w:rsid w:val="002E20CE"/>
    <w:rsid w:val="002E273F"/>
    <w:rsid w:val="002E3346"/>
    <w:rsid w:val="002E385C"/>
    <w:rsid w:val="002E546A"/>
    <w:rsid w:val="002E5543"/>
    <w:rsid w:val="002E5F1B"/>
    <w:rsid w:val="002E6AA1"/>
    <w:rsid w:val="002F008C"/>
    <w:rsid w:val="002F2E1C"/>
    <w:rsid w:val="002F4885"/>
    <w:rsid w:val="002F54F7"/>
    <w:rsid w:val="00300853"/>
    <w:rsid w:val="003008DA"/>
    <w:rsid w:val="00301673"/>
    <w:rsid w:val="0030286F"/>
    <w:rsid w:val="00302CA4"/>
    <w:rsid w:val="00302CEA"/>
    <w:rsid w:val="003034EE"/>
    <w:rsid w:val="00303A17"/>
    <w:rsid w:val="003050DB"/>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17E38"/>
    <w:rsid w:val="003209A4"/>
    <w:rsid w:val="00320B1E"/>
    <w:rsid w:val="0032185C"/>
    <w:rsid w:val="0032211B"/>
    <w:rsid w:val="0032237A"/>
    <w:rsid w:val="00324608"/>
    <w:rsid w:val="0032547F"/>
    <w:rsid w:val="003258FB"/>
    <w:rsid w:val="00325A1E"/>
    <w:rsid w:val="0032755F"/>
    <w:rsid w:val="00327E2B"/>
    <w:rsid w:val="0033092D"/>
    <w:rsid w:val="0033170F"/>
    <w:rsid w:val="00331A9F"/>
    <w:rsid w:val="00332265"/>
    <w:rsid w:val="003322EB"/>
    <w:rsid w:val="00332C4C"/>
    <w:rsid w:val="00333F3A"/>
    <w:rsid w:val="003340B3"/>
    <w:rsid w:val="003345D5"/>
    <w:rsid w:val="00336204"/>
    <w:rsid w:val="00337CFD"/>
    <w:rsid w:val="0034024F"/>
    <w:rsid w:val="00340C48"/>
    <w:rsid w:val="00341716"/>
    <w:rsid w:val="00342385"/>
    <w:rsid w:val="0034294F"/>
    <w:rsid w:val="00342C80"/>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023"/>
    <w:rsid w:val="0035315A"/>
    <w:rsid w:val="003539DC"/>
    <w:rsid w:val="00353ECA"/>
    <w:rsid w:val="00353F54"/>
    <w:rsid w:val="003552B7"/>
    <w:rsid w:val="00355388"/>
    <w:rsid w:val="00355A76"/>
    <w:rsid w:val="00356336"/>
    <w:rsid w:val="00356D10"/>
    <w:rsid w:val="00357300"/>
    <w:rsid w:val="00357C99"/>
    <w:rsid w:val="00357CC9"/>
    <w:rsid w:val="00360CF1"/>
    <w:rsid w:val="0036159E"/>
    <w:rsid w:val="00362CDF"/>
    <w:rsid w:val="00363E81"/>
    <w:rsid w:val="00364266"/>
    <w:rsid w:val="003647CD"/>
    <w:rsid w:val="00365A8E"/>
    <w:rsid w:val="00365ABC"/>
    <w:rsid w:val="00365C2D"/>
    <w:rsid w:val="00366467"/>
    <w:rsid w:val="003670F9"/>
    <w:rsid w:val="00367864"/>
    <w:rsid w:val="00367BA1"/>
    <w:rsid w:val="00371E27"/>
    <w:rsid w:val="00372899"/>
    <w:rsid w:val="0037341F"/>
    <w:rsid w:val="003739E1"/>
    <w:rsid w:val="003741D3"/>
    <w:rsid w:val="0037491B"/>
    <w:rsid w:val="00375BF0"/>
    <w:rsid w:val="00375C41"/>
    <w:rsid w:val="003766B0"/>
    <w:rsid w:val="0037675B"/>
    <w:rsid w:val="00376E26"/>
    <w:rsid w:val="003775BD"/>
    <w:rsid w:val="00377BA8"/>
    <w:rsid w:val="003802E7"/>
    <w:rsid w:val="00381BA4"/>
    <w:rsid w:val="00381EFC"/>
    <w:rsid w:val="00381FB7"/>
    <w:rsid w:val="00382875"/>
    <w:rsid w:val="00384BFA"/>
    <w:rsid w:val="003857E4"/>
    <w:rsid w:val="003864F8"/>
    <w:rsid w:val="0038651F"/>
    <w:rsid w:val="003872E2"/>
    <w:rsid w:val="0038747C"/>
    <w:rsid w:val="003878ED"/>
    <w:rsid w:val="0039038B"/>
    <w:rsid w:val="00390666"/>
    <w:rsid w:val="003909A0"/>
    <w:rsid w:val="00392907"/>
    <w:rsid w:val="00392D62"/>
    <w:rsid w:val="00393678"/>
    <w:rsid w:val="0039466E"/>
    <w:rsid w:val="00394EC6"/>
    <w:rsid w:val="00396290"/>
    <w:rsid w:val="003963E0"/>
    <w:rsid w:val="00396D2E"/>
    <w:rsid w:val="00396F62"/>
    <w:rsid w:val="003974C9"/>
    <w:rsid w:val="00397E83"/>
    <w:rsid w:val="003A05E7"/>
    <w:rsid w:val="003A1A2F"/>
    <w:rsid w:val="003A228F"/>
    <w:rsid w:val="003A26E8"/>
    <w:rsid w:val="003A31A8"/>
    <w:rsid w:val="003A4665"/>
    <w:rsid w:val="003A53A8"/>
    <w:rsid w:val="003A54B6"/>
    <w:rsid w:val="003A67B2"/>
    <w:rsid w:val="003A703C"/>
    <w:rsid w:val="003A7D5D"/>
    <w:rsid w:val="003B1B47"/>
    <w:rsid w:val="003B210D"/>
    <w:rsid w:val="003B2775"/>
    <w:rsid w:val="003B27A4"/>
    <w:rsid w:val="003B281A"/>
    <w:rsid w:val="003B2DE3"/>
    <w:rsid w:val="003B3224"/>
    <w:rsid w:val="003B366C"/>
    <w:rsid w:val="003B37FB"/>
    <w:rsid w:val="003B3CAA"/>
    <w:rsid w:val="003B4D77"/>
    <w:rsid w:val="003B4DE1"/>
    <w:rsid w:val="003B53CF"/>
    <w:rsid w:val="003B5A45"/>
    <w:rsid w:val="003B609D"/>
    <w:rsid w:val="003B684C"/>
    <w:rsid w:val="003B68EB"/>
    <w:rsid w:val="003B6C10"/>
    <w:rsid w:val="003B7446"/>
    <w:rsid w:val="003B75B3"/>
    <w:rsid w:val="003C05AA"/>
    <w:rsid w:val="003C0FB6"/>
    <w:rsid w:val="003C228F"/>
    <w:rsid w:val="003C2944"/>
    <w:rsid w:val="003C2A78"/>
    <w:rsid w:val="003C2CDF"/>
    <w:rsid w:val="003C2CE7"/>
    <w:rsid w:val="003C339C"/>
    <w:rsid w:val="003C37E6"/>
    <w:rsid w:val="003C4AFC"/>
    <w:rsid w:val="003C529E"/>
    <w:rsid w:val="003C57D6"/>
    <w:rsid w:val="003C748A"/>
    <w:rsid w:val="003C778E"/>
    <w:rsid w:val="003D051D"/>
    <w:rsid w:val="003D11E1"/>
    <w:rsid w:val="003D142C"/>
    <w:rsid w:val="003D1888"/>
    <w:rsid w:val="003D21E5"/>
    <w:rsid w:val="003D4786"/>
    <w:rsid w:val="003D482B"/>
    <w:rsid w:val="003D55F2"/>
    <w:rsid w:val="003D5BE6"/>
    <w:rsid w:val="003D61C5"/>
    <w:rsid w:val="003D678D"/>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4BA"/>
    <w:rsid w:val="003E7607"/>
    <w:rsid w:val="003E78E8"/>
    <w:rsid w:val="003F1547"/>
    <w:rsid w:val="003F1BA7"/>
    <w:rsid w:val="003F29A9"/>
    <w:rsid w:val="003F34AB"/>
    <w:rsid w:val="003F4E20"/>
    <w:rsid w:val="003F5026"/>
    <w:rsid w:val="003F5EC3"/>
    <w:rsid w:val="003F737D"/>
    <w:rsid w:val="003F76D3"/>
    <w:rsid w:val="003F7ADA"/>
    <w:rsid w:val="004000F8"/>
    <w:rsid w:val="00401927"/>
    <w:rsid w:val="00401B4E"/>
    <w:rsid w:val="00401EA5"/>
    <w:rsid w:val="004041CB"/>
    <w:rsid w:val="004046C9"/>
    <w:rsid w:val="00404D2E"/>
    <w:rsid w:val="00405B69"/>
    <w:rsid w:val="004067FE"/>
    <w:rsid w:val="00410C51"/>
    <w:rsid w:val="0041129D"/>
    <w:rsid w:val="004117A8"/>
    <w:rsid w:val="00411810"/>
    <w:rsid w:val="00411CDE"/>
    <w:rsid w:val="00412124"/>
    <w:rsid w:val="004129D6"/>
    <w:rsid w:val="00412D95"/>
    <w:rsid w:val="004139F6"/>
    <w:rsid w:val="0041428A"/>
    <w:rsid w:val="004142BD"/>
    <w:rsid w:val="0041432A"/>
    <w:rsid w:val="00414A80"/>
    <w:rsid w:val="004154AB"/>
    <w:rsid w:val="004171AD"/>
    <w:rsid w:val="004173A3"/>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A6E"/>
    <w:rsid w:val="00433DD0"/>
    <w:rsid w:val="0043412D"/>
    <w:rsid w:val="004341E5"/>
    <w:rsid w:val="004345DC"/>
    <w:rsid w:val="004358BF"/>
    <w:rsid w:val="00436216"/>
    <w:rsid w:val="00436625"/>
    <w:rsid w:val="00436A94"/>
    <w:rsid w:val="00436EB7"/>
    <w:rsid w:val="00440318"/>
    <w:rsid w:val="00441759"/>
    <w:rsid w:val="0044261A"/>
    <w:rsid w:val="0044358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63FC"/>
    <w:rsid w:val="00456C2A"/>
    <w:rsid w:val="00456E24"/>
    <w:rsid w:val="00457ED1"/>
    <w:rsid w:val="004600A8"/>
    <w:rsid w:val="00460814"/>
    <w:rsid w:val="00461772"/>
    <w:rsid w:val="00461A3B"/>
    <w:rsid w:val="00462219"/>
    <w:rsid w:val="0046489D"/>
    <w:rsid w:val="00466977"/>
    <w:rsid w:val="004679E7"/>
    <w:rsid w:val="004703B1"/>
    <w:rsid w:val="00470745"/>
    <w:rsid w:val="00470E49"/>
    <w:rsid w:val="00471048"/>
    <w:rsid w:val="00471FC4"/>
    <w:rsid w:val="00472521"/>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6A32"/>
    <w:rsid w:val="00487783"/>
    <w:rsid w:val="0048792B"/>
    <w:rsid w:val="00487B91"/>
    <w:rsid w:val="00487D69"/>
    <w:rsid w:val="004903CF"/>
    <w:rsid w:val="00490675"/>
    <w:rsid w:val="00491189"/>
    <w:rsid w:val="0049246A"/>
    <w:rsid w:val="004925C3"/>
    <w:rsid w:val="00493609"/>
    <w:rsid w:val="004940A3"/>
    <w:rsid w:val="004940FA"/>
    <w:rsid w:val="00494CD9"/>
    <w:rsid w:val="00497378"/>
    <w:rsid w:val="00497655"/>
    <w:rsid w:val="0049788E"/>
    <w:rsid w:val="004A0814"/>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DCA"/>
    <w:rsid w:val="004B0E55"/>
    <w:rsid w:val="004B0EC8"/>
    <w:rsid w:val="004B16F3"/>
    <w:rsid w:val="004B1B85"/>
    <w:rsid w:val="004B2F13"/>
    <w:rsid w:val="004B353A"/>
    <w:rsid w:val="004B4CE6"/>
    <w:rsid w:val="004B7F3E"/>
    <w:rsid w:val="004C057B"/>
    <w:rsid w:val="004C1350"/>
    <w:rsid w:val="004C2624"/>
    <w:rsid w:val="004C27EB"/>
    <w:rsid w:val="004C460A"/>
    <w:rsid w:val="004C48F9"/>
    <w:rsid w:val="004C502C"/>
    <w:rsid w:val="004C5367"/>
    <w:rsid w:val="004C6814"/>
    <w:rsid w:val="004C6A2C"/>
    <w:rsid w:val="004C6F41"/>
    <w:rsid w:val="004D2AAF"/>
    <w:rsid w:val="004D330A"/>
    <w:rsid w:val="004D340E"/>
    <w:rsid w:val="004D3B6A"/>
    <w:rsid w:val="004D477E"/>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6D57"/>
    <w:rsid w:val="004E70DA"/>
    <w:rsid w:val="004E7C2C"/>
    <w:rsid w:val="004F00C3"/>
    <w:rsid w:val="004F0CD9"/>
    <w:rsid w:val="004F0DE1"/>
    <w:rsid w:val="004F241D"/>
    <w:rsid w:val="004F3B1D"/>
    <w:rsid w:val="004F3EB2"/>
    <w:rsid w:val="004F420A"/>
    <w:rsid w:val="004F4390"/>
    <w:rsid w:val="004F50B3"/>
    <w:rsid w:val="004F5526"/>
    <w:rsid w:val="004F6338"/>
    <w:rsid w:val="004F65E3"/>
    <w:rsid w:val="004F66CB"/>
    <w:rsid w:val="004F706D"/>
    <w:rsid w:val="0050058C"/>
    <w:rsid w:val="00501E21"/>
    <w:rsid w:val="00502ECD"/>
    <w:rsid w:val="00503F9F"/>
    <w:rsid w:val="005041E7"/>
    <w:rsid w:val="005044DF"/>
    <w:rsid w:val="005060A8"/>
    <w:rsid w:val="00506E3A"/>
    <w:rsid w:val="00510B00"/>
    <w:rsid w:val="0051106D"/>
    <w:rsid w:val="005116DF"/>
    <w:rsid w:val="0051245E"/>
    <w:rsid w:val="00513971"/>
    <w:rsid w:val="00514726"/>
    <w:rsid w:val="00514840"/>
    <w:rsid w:val="00514CDD"/>
    <w:rsid w:val="00515402"/>
    <w:rsid w:val="00515F20"/>
    <w:rsid w:val="00516B60"/>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4185A"/>
    <w:rsid w:val="00541DE5"/>
    <w:rsid w:val="005424E3"/>
    <w:rsid w:val="00542BE8"/>
    <w:rsid w:val="005436FD"/>
    <w:rsid w:val="00543EE1"/>
    <w:rsid w:val="00544184"/>
    <w:rsid w:val="00544F49"/>
    <w:rsid w:val="00545200"/>
    <w:rsid w:val="0054591B"/>
    <w:rsid w:val="005459CA"/>
    <w:rsid w:val="00545EA6"/>
    <w:rsid w:val="0054610A"/>
    <w:rsid w:val="00546555"/>
    <w:rsid w:val="0054706F"/>
    <w:rsid w:val="00547F9F"/>
    <w:rsid w:val="005507F7"/>
    <w:rsid w:val="0055095F"/>
    <w:rsid w:val="00550B0C"/>
    <w:rsid w:val="005512C9"/>
    <w:rsid w:val="00551537"/>
    <w:rsid w:val="00551EF1"/>
    <w:rsid w:val="00552523"/>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4BA1"/>
    <w:rsid w:val="005752D2"/>
    <w:rsid w:val="0057547F"/>
    <w:rsid w:val="0057597B"/>
    <w:rsid w:val="00576D40"/>
    <w:rsid w:val="00582562"/>
    <w:rsid w:val="00582BF3"/>
    <w:rsid w:val="00584DD6"/>
    <w:rsid w:val="00585567"/>
    <w:rsid w:val="0058675F"/>
    <w:rsid w:val="00586C3B"/>
    <w:rsid w:val="00586CF3"/>
    <w:rsid w:val="00586FB0"/>
    <w:rsid w:val="00590729"/>
    <w:rsid w:val="00590B0C"/>
    <w:rsid w:val="0059218A"/>
    <w:rsid w:val="0059522C"/>
    <w:rsid w:val="00596FF0"/>
    <w:rsid w:val="0059720E"/>
    <w:rsid w:val="005A0CB5"/>
    <w:rsid w:val="005A0F09"/>
    <w:rsid w:val="005A2F70"/>
    <w:rsid w:val="005A5705"/>
    <w:rsid w:val="005A5E2D"/>
    <w:rsid w:val="005A7ABD"/>
    <w:rsid w:val="005A7C96"/>
    <w:rsid w:val="005B1177"/>
    <w:rsid w:val="005B15EF"/>
    <w:rsid w:val="005B1B1F"/>
    <w:rsid w:val="005B1D0D"/>
    <w:rsid w:val="005B2606"/>
    <w:rsid w:val="005B2C59"/>
    <w:rsid w:val="005B350E"/>
    <w:rsid w:val="005B3856"/>
    <w:rsid w:val="005B38AE"/>
    <w:rsid w:val="005B3EBE"/>
    <w:rsid w:val="005B4C87"/>
    <w:rsid w:val="005B5083"/>
    <w:rsid w:val="005B74AC"/>
    <w:rsid w:val="005B7ADF"/>
    <w:rsid w:val="005C0728"/>
    <w:rsid w:val="005C31FD"/>
    <w:rsid w:val="005C35B2"/>
    <w:rsid w:val="005C35F1"/>
    <w:rsid w:val="005C37E2"/>
    <w:rsid w:val="005C3B76"/>
    <w:rsid w:val="005C3D05"/>
    <w:rsid w:val="005C4D3E"/>
    <w:rsid w:val="005C58BC"/>
    <w:rsid w:val="005C7624"/>
    <w:rsid w:val="005C7AB7"/>
    <w:rsid w:val="005D00D5"/>
    <w:rsid w:val="005D12E5"/>
    <w:rsid w:val="005D3397"/>
    <w:rsid w:val="005D4115"/>
    <w:rsid w:val="005D4C47"/>
    <w:rsid w:val="005D4F28"/>
    <w:rsid w:val="005D58BB"/>
    <w:rsid w:val="005D7BD3"/>
    <w:rsid w:val="005E032C"/>
    <w:rsid w:val="005E0E37"/>
    <w:rsid w:val="005E25CF"/>
    <w:rsid w:val="005E3269"/>
    <w:rsid w:val="005E3C9B"/>
    <w:rsid w:val="005E4578"/>
    <w:rsid w:val="005E5896"/>
    <w:rsid w:val="005E5A24"/>
    <w:rsid w:val="005E5E5D"/>
    <w:rsid w:val="005E6837"/>
    <w:rsid w:val="005E6869"/>
    <w:rsid w:val="005E6AF1"/>
    <w:rsid w:val="005E7420"/>
    <w:rsid w:val="005E7B80"/>
    <w:rsid w:val="005F0091"/>
    <w:rsid w:val="005F063C"/>
    <w:rsid w:val="005F0CDD"/>
    <w:rsid w:val="005F230A"/>
    <w:rsid w:val="005F2DBF"/>
    <w:rsid w:val="005F31DA"/>
    <w:rsid w:val="005F3490"/>
    <w:rsid w:val="005F36F5"/>
    <w:rsid w:val="005F392A"/>
    <w:rsid w:val="005F44C3"/>
    <w:rsid w:val="005F4D7D"/>
    <w:rsid w:val="005F646B"/>
    <w:rsid w:val="005F7202"/>
    <w:rsid w:val="005F7286"/>
    <w:rsid w:val="005F7392"/>
    <w:rsid w:val="005F7B75"/>
    <w:rsid w:val="005F7CA9"/>
    <w:rsid w:val="005F7F07"/>
    <w:rsid w:val="005F7F1F"/>
    <w:rsid w:val="00600BE3"/>
    <w:rsid w:val="00600D36"/>
    <w:rsid w:val="00601496"/>
    <w:rsid w:val="0060213F"/>
    <w:rsid w:val="00602674"/>
    <w:rsid w:val="00603A3D"/>
    <w:rsid w:val="00603BAC"/>
    <w:rsid w:val="00604C31"/>
    <w:rsid w:val="00606FCC"/>
    <w:rsid w:val="00607549"/>
    <w:rsid w:val="00607BAB"/>
    <w:rsid w:val="00607F4F"/>
    <w:rsid w:val="006105C9"/>
    <w:rsid w:val="006113C8"/>
    <w:rsid w:val="006117ED"/>
    <w:rsid w:val="0061231A"/>
    <w:rsid w:val="00612849"/>
    <w:rsid w:val="00612E1C"/>
    <w:rsid w:val="00613F67"/>
    <w:rsid w:val="00614B84"/>
    <w:rsid w:val="00614E1C"/>
    <w:rsid w:val="00614EBD"/>
    <w:rsid w:val="00617700"/>
    <w:rsid w:val="00620A16"/>
    <w:rsid w:val="006213C3"/>
    <w:rsid w:val="006213FF"/>
    <w:rsid w:val="0062175B"/>
    <w:rsid w:val="00621E24"/>
    <w:rsid w:val="006220F5"/>
    <w:rsid w:val="00622995"/>
    <w:rsid w:val="00622B91"/>
    <w:rsid w:val="00622EEA"/>
    <w:rsid w:val="00623193"/>
    <w:rsid w:val="00623F78"/>
    <w:rsid w:val="006244C4"/>
    <w:rsid w:val="00624BC4"/>
    <w:rsid w:val="00626F9F"/>
    <w:rsid w:val="00627175"/>
    <w:rsid w:val="00627E5A"/>
    <w:rsid w:val="00630C17"/>
    <w:rsid w:val="00631EC9"/>
    <w:rsid w:val="00632448"/>
    <w:rsid w:val="006326F0"/>
    <w:rsid w:val="00632C9C"/>
    <w:rsid w:val="006331BB"/>
    <w:rsid w:val="006333C1"/>
    <w:rsid w:val="00633EEB"/>
    <w:rsid w:val="00634ABF"/>
    <w:rsid w:val="00635729"/>
    <w:rsid w:val="00635A49"/>
    <w:rsid w:val="0063696D"/>
    <w:rsid w:val="00640325"/>
    <w:rsid w:val="00640B2B"/>
    <w:rsid w:val="0064138A"/>
    <w:rsid w:val="00641841"/>
    <w:rsid w:val="00641A95"/>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2FFB"/>
    <w:rsid w:val="00653B08"/>
    <w:rsid w:val="0065447A"/>
    <w:rsid w:val="0065455D"/>
    <w:rsid w:val="00655892"/>
    <w:rsid w:val="006566EC"/>
    <w:rsid w:val="006575B6"/>
    <w:rsid w:val="00657622"/>
    <w:rsid w:val="00660899"/>
    <w:rsid w:val="006622DC"/>
    <w:rsid w:val="00663335"/>
    <w:rsid w:val="00663DB2"/>
    <w:rsid w:val="00664309"/>
    <w:rsid w:val="00664D19"/>
    <w:rsid w:val="00665E09"/>
    <w:rsid w:val="0066623D"/>
    <w:rsid w:val="0066632C"/>
    <w:rsid w:val="00666D4F"/>
    <w:rsid w:val="0067151D"/>
    <w:rsid w:val="00671BE5"/>
    <w:rsid w:val="00672E52"/>
    <w:rsid w:val="0067375D"/>
    <w:rsid w:val="00675327"/>
    <w:rsid w:val="0067561B"/>
    <w:rsid w:val="00676004"/>
    <w:rsid w:val="00676A41"/>
    <w:rsid w:val="00676C00"/>
    <w:rsid w:val="00676C91"/>
    <w:rsid w:val="00676E25"/>
    <w:rsid w:val="00677AF4"/>
    <w:rsid w:val="00677E5C"/>
    <w:rsid w:val="00680460"/>
    <w:rsid w:val="00680D1F"/>
    <w:rsid w:val="00683164"/>
    <w:rsid w:val="00683A65"/>
    <w:rsid w:val="00683F2D"/>
    <w:rsid w:val="006848D1"/>
    <w:rsid w:val="00684B1C"/>
    <w:rsid w:val="0068529E"/>
    <w:rsid w:val="00685A93"/>
    <w:rsid w:val="00686253"/>
    <w:rsid w:val="0068662E"/>
    <w:rsid w:val="006876F3"/>
    <w:rsid w:val="0069135F"/>
    <w:rsid w:val="006915F4"/>
    <w:rsid w:val="00692B4A"/>
    <w:rsid w:val="00693C43"/>
    <w:rsid w:val="00694D53"/>
    <w:rsid w:val="00696A1E"/>
    <w:rsid w:val="00696DA9"/>
    <w:rsid w:val="00696F79"/>
    <w:rsid w:val="006A0E6D"/>
    <w:rsid w:val="006A0FE3"/>
    <w:rsid w:val="006A2216"/>
    <w:rsid w:val="006A2413"/>
    <w:rsid w:val="006A2911"/>
    <w:rsid w:val="006A2C09"/>
    <w:rsid w:val="006A2C6E"/>
    <w:rsid w:val="006A3279"/>
    <w:rsid w:val="006A3BDC"/>
    <w:rsid w:val="006A3C9E"/>
    <w:rsid w:val="006A442B"/>
    <w:rsid w:val="006A4EC7"/>
    <w:rsid w:val="006A53E1"/>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7AE"/>
    <w:rsid w:val="006C19CE"/>
    <w:rsid w:val="006C1D15"/>
    <w:rsid w:val="006C2734"/>
    <w:rsid w:val="006C305B"/>
    <w:rsid w:val="006C3ED6"/>
    <w:rsid w:val="006C44A9"/>
    <w:rsid w:val="006C4BB7"/>
    <w:rsid w:val="006C56BE"/>
    <w:rsid w:val="006C574D"/>
    <w:rsid w:val="006D0861"/>
    <w:rsid w:val="006D0872"/>
    <w:rsid w:val="006D08C5"/>
    <w:rsid w:val="006D261C"/>
    <w:rsid w:val="006D38B8"/>
    <w:rsid w:val="006D511A"/>
    <w:rsid w:val="006D54F3"/>
    <w:rsid w:val="006D5C39"/>
    <w:rsid w:val="006D5D80"/>
    <w:rsid w:val="006D6BC8"/>
    <w:rsid w:val="006D7350"/>
    <w:rsid w:val="006D77B1"/>
    <w:rsid w:val="006E0139"/>
    <w:rsid w:val="006E0868"/>
    <w:rsid w:val="006E10BB"/>
    <w:rsid w:val="006E304B"/>
    <w:rsid w:val="006E3226"/>
    <w:rsid w:val="006E5081"/>
    <w:rsid w:val="006E57E4"/>
    <w:rsid w:val="006E5B3C"/>
    <w:rsid w:val="006E5B8B"/>
    <w:rsid w:val="006E7313"/>
    <w:rsid w:val="006F163B"/>
    <w:rsid w:val="006F1BB0"/>
    <w:rsid w:val="006F2104"/>
    <w:rsid w:val="006F23B8"/>
    <w:rsid w:val="006F25FF"/>
    <w:rsid w:val="006F2B2F"/>
    <w:rsid w:val="006F42E3"/>
    <w:rsid w:val="006F47E4"/>
    <w:rsid w:val="006F49DE"/>
    <w:rsid w:val="006F4C59"/>
    <w:rsid w:val="006F52F7"/>
    <w:rsid w:val="006F5B77"/>
    <w:rsid w:val="006F5CBF"/>
    <w:rsid w:val="006F5CCE"/>
    <w:rsid w:val="006F7607"/>
    <w:rsid w:val="007002B0"/>
    <w:rsid w:val="00700492"/>
    <w:rsid w:val="00700622"/>
    <w:rsid w:val="00701B48"/>
    <w:rsid w:val="00702B53"/>
    <w:rsid w:val="00703987"/>
    <w:rsid w:val="00703DA8"/>
    <w:rsid w:val="007044B6"/>
    <w:rsid w:val="007046AA"/>
    <w:rsid w:val="007057FE"/>
    <w:rsid w:val="00705F21"/>
    <w:rsid w:val="00707BDF"/>
    <w:rsid w:val="007104B4"/>
    <w:rsid w:val="007117D0"/>
    <w:rsid w:val="0071209E"/>
    <w:rsid w:val="00712424"/>
    <w:rsid w:val="00712C01"/>
    <w:rsid w:val="0071349A"/>
    <w:rsid w:val="00713960"/>
    <w:rsid w:val="007140B8"/>
    <w:rsid w:val="00717077"/>
    <w:rsid w:val="00720345"/>
    <w:rsid w:val="0072087C"/>
    <w:rsid w:val="00720B46"/>
    <w:rsid w:val="00721790"/>
    <w:rsid w:val="00721880"/>
    <w:rsid w:val="007222E8"/>
    <w:rsid w:val="007242F3"/>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1D08"/>
    <w:rsid w:val="00742099"/>
    <w:rsid w:val="00742A56"/>
    <w:rsid w:val="00742EE2"/>
    <w:rsid w:val="00743000"/>
    <w:rsid w:val="00743B34"/>
    <w:rsid w:val="00743BD5"/>
    <w:rsid w:val="007451A4"/>
    <w:rsid w:val="00745DAA"/>
    <w:rsid w:val="00745F40"/>
    <w:rsid w:val="0074655F"/>
    <w:rsid w:val="0074656A"/>
    <w:rsid w:val="00746C7C"/>
    <w:rsid w:val="00746CCC"/>
    <w:rsid w:val="0075205C"/>
    <w:rsid w:val="0075247C"/>
    <w:rsid w:val="00752893"/>
    <w:rsid w:val="00752D83"/>
    <w:rsid w:val="00753050"/>
    <w:rsid w:val="007539DF"/>
    <w:rsid w:val="00754212"/>
    <w:rsid w:val="00754C58"/>
    <w:rsid w:val="00755057"/>
    <w:rsid w:val="00755CF2"/>
    <w:rsid w:val="00756D59"/>
    <w:rsid w:val="00756DB0"/>
    <w:rsid w:val="00757E33"/>
    <w:rsid w:val="00760D54"/>
    <w:rsid w:val="007613FC"/>
    <w:rsid w:val="00761471"/>
    <w:rsid w:val="007626B3"/>
    <w:rsid w:val="007628C6"/>
    <w:rsid w:val="00762C2C"/>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5903"/>
    <w:rsid w:val="00776AA9"/>
    <w:rsid w:val="0077778C"/>
    <w:rsid w:val="00777B7E"/>
    <w:rsid w:val="00777BB7"/>
    <w:rsid w:val="007805AE"/>
    <w:rsid w:val="00781C71"/>
    <w:rsid w:val="00782CD8"/>
    <w:rsid w:val="00782E3D"/>
    <w:rsid w:val="00782ED0"/>
    <w:rsid w:val="00783365"/>
    <w:rsid w:val="00784314"/>
    <w:rsid w:val="00784414"/>
    <w:rsid w:val="00784630"/>
    <w:rsid w:val="00784B7D"/>
    <w:rsid w:val="0078555F"/>
    <w:rsid w:val="00785CBE"/>
    <w:rsid w:val="0078690F"/>
    <w:rsid w:val="00786B39"/>
    <w:rsid w:val="00786E3C"/>
    <w:rsid w:val="00786F76"/>
    <w:rsid w:val="00787DEF"/>
    <w:rsid w:val="00790A48"/>
    <w:rsid w:val="007920F7"/>
    <w:rsid w:val="007925F9"/>
    <w:rsid w:val="00793323"/>
    <w:rsid w:val="007933B8"/>
    <w:rsid w:val="00793686"/>
    <w:rsid w:val="0079497B"/>
    <w:rsid w:val="00795112"/>
    <w:rsid w:val="007951F8"/>
    <w:rsid w:val="007978E9"/>
    <w:rsid w:val="007A0C69"/>
    <w:rsid w:val="007A0F9F"/>
    <w:rsid w:val="007A17B7"/>
    <w:rsid w:val="007A20B0"/>
    <w:rsid w:val="007A46DA"/>
    <w:rsid w:val="007A55E3"/>
    <w:rsid w:val="007A5A89"/>
    <w:rsid w:val="007A60DE"/>
    <w:rsid w:val="007A64C7"/>
    <w:rsid w:val="007A6A74"/>
    <w:rsid w:val="007A7F2A"/>
    <w:rsid w:val="007B02A8"/>
    <w:rsid w:val="007B046A"/>
    <w:rsid w:val="007B06F9"/>
    <w:rsid w:val="007B2209"/>
    <w:rsid w:val="007B250C"/>
    <w:rsid w:val="007B26FF"/>
    <w:rsid w:val="007B34C3"/>
    <w:rsid w:val="007B50E2"/>
    <w:rsid w:val="007B67F0"/>
    <w:rsid w:val="007B78FC"/>
    <w:rsid w:val="007B7C58"/>
    <w:rsid w:val="007C10BF"/>
    <w:rsid w:val="007C1287"/>
    <w:rsid w:val="007C1BE2"/>
    <w:rsid w:val="007C2207"/>
    <w:rsid w:val="007C26B0"/>
    <w:rsid w:val="007C2D7C"/>
    <w:rsid w:val="007C4A7A"/>
    <w:rsid w:val="007C55AF"/>
    <w:rsid w:val="007C5A70"/>
    <w:rsid w:val="007C74BB"/>
    <w:rsid w:val="007C7AAE"/>
    <w:rsid w:val="007D0E3A"/>
    <w:rsid w:val="007D0E89"/>
    <w:rsid w:val="007D114C"/>
    <w:rsid w:val="007D19EF"/>
    <w:rsid w:val="007D1B92"/>
    <w:rsid w:val="007D34FA"/>
    <w:rsid w:val="007D36A8"/>
    <w:rsid w:val="007D420E"/>
    <w:rsid w:val="007D431F"/>
    <w:rsid w:val="007D48AD"/>
    <w:rsid w:val="007D4F3F"/>
    <w:rsid w:val="007D55A6"/>
    <w:rsid w:val="007D572D"/>
    <w:rsid w:val="007D71A8"/>
    <w:rsid w:val="007D7D1F"/>
    <w:rsid w:val="007E004C"/>
    <w:rsid w:val="007E019D"/>
    <w:rsid w:val="007E0502"/>
    <w:rsid w:val="007E0815"/>
    <w:rsid w:val="007E0F97"/>
    <w:rsid w:val="007E1C79"/>
    <w:rsid w:val="007E2E7F"/>
    <w:rsid w:val="007E3952"/>
    <w:rsid w:val="007E3B45"/>
    <w:rsid w:val="007E450A"/>
    <w:rsid w:val="007E4955"/>
    <w:rsid w:val="007E4EE7"/>
    <w:rsid w:val="007E4F05"/>
    <w:rsid w:val="007E66E7"/>
    <w:rsid w:val="007E6EC7"/>
    <w:rsid w:val="007E739A"/>
    <w:rsid w:val="007F03FA"/>
    <w:rsid w:val="007F050F"/>
    <w:rsid w:val="007F0624"/>
    <w:rsid w:val="007F11A5"/>
    <w:rsid w:val="007F240B"/>
    <w:rsid w:val="007F2B57"/>
    <w:rsid w:val="007F311C"/>
    <w:rsid w:val="007F36EC"/>
    <w:rsid w:val="007F4147"/>
    <w:rsid w:val="007F4335"/>
    <w:rsid w:val="007F5BE0"/>
    <w:rsid w:val="007F631F"/>
    <w:rsid w:val="007F7798"/>
    <w:rsid w:val="007F7A4E"/>
    <w:rsid w:val="007F7AD3"/>
    <w:rsid w:val="00800290"/>
    <w:rsid w:val="008004FE"/>
    <w:rsid w:val="008021B3"/>
    <w:rsid w:val="008022D6"/>
    <w:rsid w:val="00802846"/>
    <w:rsid w:val="008028FD"/>
    <w:rsid w:val="00802925"/>
    <w:rsid w:val="00802B21"/>
    <w:rsid w:val="00802F30"/>
    <w:rsid w:val="008031B7"/>
    <w:rsid w:val="00804132"/>
    <w:rsid w:val="00805AC3"/>
    <w:rsid w:val="00805D62"/>
    <w:rsid w:val="00806781"/>
    <w:rsid w:val="00807008"/>
    <w:rsid w:val="008074CF"/>
    <w:rsid w:val="00807C7D"/>
    <w:rsid w:val="008113D9"/>
    <w:rsid w:val="00811D8D"/>
    <w:rsid w:val="008120E3"/>
    <w:rsid w:val="00812CF5"/>
    <w:rsid w:val="0081599A"/>
    <w:rsid w:val="00816075"/>
    <w:rsid w:val="008163E8"/>
    <w:rsid w:val="0081794E"/>
    <w:rsid w:val="00817984"/>
    <w:rsid w:val="00820440"/>
    <w:rsid w:val="00821108"/>
    <w:rsid w:val="00822547"/>
    <w:rsid w:val="008226DC"/>
    <w:rsid w:val="00826110"/>
    <w:rsid w:val="0082699A"/>
    <w:rsid w:val="00826BFE"/>
    <w:rsid w:val="0083235C"/>
    <w:rsid w:val="008330FA"/>
    <w:rsid w:val="00833456"/>
    <w:rsid w:val="008334A3"/>
    <w:rsid w:val="0083385B"/>
    <w:rsid w:val="0083420C"/>
    <w:rsid w:val="008344F5"/>
    <w:rsid w:val="008345E3"/>
    <w:rsid w:val="00834C87"/>
    <w:rsid w:val="00834DA1"/>
    <w:rsid w:val="00834F3F"/>
    <w:rsid w:val="008359E2"/>
    <w:rsid w:val="00835A11"/>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1D6A"/>
    <w:rsid w:val="008529C0"/>
    <w:rsid w:val="00852E82"/>
    <w:rsid w:val="00853113"/>
    <w:rsid w:val="0085467E"/>
    <w:rsid w:val="00854CA8"/>
    <w:rsid w:val="00855593"/>
    <w:rsid w:val="008558BC"/>
    <w:rsid w:val="0085623E"/>
    <w:rsid w:val="0085699D"/>
    <w:rsid w:val="008577C2"/>
    <w:rsid w:val="00860096"/>
    <w:rsid w:val="00860E32"/>
    <w:rsid w:val="0086133D"/>
    <w:rsid w:val="00861D6E"/>
    <w:rsid w:val="00862115"/>
    <w:rsid w:val="008622F4"/>
    <w:rsid w:val="008637CA"/>
    <w:rsid w:val="0086422A"/>
    <w:rsid w:val="00864EA7"/>
    <w:rsid w:val="00865590"/>
    <w:rsid w:val="00865F4C"/>
    <w:rsid w:val="008671CD"/>
    <w:rsid w:val="008671F6"/>
    <w:rsid w:val="0086749A"/>
    <w:rsid w:val="00870266"/>
    <w:rsid w:val="00871166"/>
    <w:rsid w:val="008714CE"/>
    <w:rsid w:val="00871A4A"/>
    <w:rsid w:val="008738BD"/>
    <w:rsid w:val="00873B1A"/>
    <w:rsid w:val="00873BED"/>
    <w:rsid w:val="00874BB5"/>
    <w:rsid w:val="00877119"/>
    <w:rsid w:val="00881AF0"/>
    <w:rsid w:val="00882850"/>
    <w:rsid w:val="00882974"/>
    <w:rsid w:val="00883B9F"/>
    <w:rsid w:val="00884DAF"/>
    <w:rsid w:val="00885063"/>
    <w:rsid w:val="0088547B"/>
    <w:rsid w:val="00886638"/>
    <w:rsid w:val="00886728"/>
    <w:rsid w:val="00887EC7"/>
    <w:rsid w:val="008900F6"/>
    <w:rsid w:val="008906B1"/>
    <w:rsid w:val="008908B8"/>
    <w:rsid w:val="00894376"/>
    <w:rsid w:val="00894BFA"/>
    <w:rsid w:val="008953E8"/>
    <w:rsid w:val="00896403"/>
    <w:rsid w:val="00897739"/>
    <w:rsid w:val="00897CCA"/>
    <w:rsid w:val="008A068F"/>
    <w:rsid w:val="008A077D"/>
    <w:rsid w:val="008A0F1E"/>
    <w:rsid w:val="008A1273"/>
    <w:rsid w:val="008A3183"/>
    <w:rsid w:val="008A3449"/>
    <w:rsid w:val="008A3853"/>
    <w:rsid w:val="008A3A0D"/>
    <w:rsid w:val="008A3E86"/>
    <w:rsid w:val="008A5E83"/>
    <w:rsid w:val="008A668C"/>
    <w:rsid w:val="008B07FB"/>
    <w:rsid w:val="008B0EF5"/>
    <w:rsid w:val="008B1455"/>
    <w:rsid w:val="008B61C9"/>
    <w:rsid w:val="008B66A0"/>
    <w:rsid w:val="008B6AC6"/>
    <w:rsid w:val="008B77C2"/>
    <w:rsid w:val="008B7D2D"/>
    <w:rsid w:val="008C001F"/>
    <w:rsid w:val="008C068D"/>
    <w:rsid w:val="008C1545"/>
    <w:rsid w:val="008C1944"/>
    <w:rsid w:val="008C1D23"/>
    <w:rsid w:val="008C33F0"/>
    <w:rsid w:val="008C352B"/>
    <w:rsid w:val="008C42D6"/>
    <w:rsid w:val="008C4627"/>
    <w:rsid w:val="008C528B"/>
    <w:rsid w:val="008C5758"/>
    <w:rsid w:val="008C727A"/>
    <w:rsid w:val="008C7C27"/>
    <w:rsid w:val="008D096D"/>
    <w:rsid w:val="008D1DE6"/>
    <w:rsid w:val="008D353E"/>
    <w:rsid w:val="008D3D90"/>
    <w:rsid w:val="008D46F6"/>
    <w:rsid w:val="008D4D76"/>
    <w:rsid w:val="008D5661"/>
    <w:rsid w:val="008D5786"/>
    <w:rsid w:val="008D60B7"/>
    <w:rsid w:val="008D793A"/>
    <w:rsid w:val="008E0B8A"/>
    <w:rsid w:val="008E14D5"/>
    <w:rsid w:val="008E23E8"/>
    <w:rsid w:val="008E2591"/>
    <w:rsid w:val="008E2E87"/>
    <w:rsid w:val="008E3C7A"/>
    <w:rsid w:val="008E435D"/>
    <w:rsid w:val="008E438D"/>
    <w:rsid w:val="008E4655"/>
    <w:rsid w:val="008E4BA2"/>
    <w:rsid w:val="008E4C6C"/>
    <w:rsid w:val="008E4DA2"/>
    <w:rsid w:val="008E7AAC"/>
    <w:rsid w:val="008F0958"/>
    <w:rsid w:val="008F099C"/>
    <w:rsid w:val="008F0FD8"/>
    <w:rsid w:val="008F16BF"/>
    <w:rsid w:val="008F2CB3"/>
    <w:rsid w:val="008F3A95"/>
    <w:rsid w:val="008F424C"/>
    <w:rsid w:val="008F449A"/>
    <w:rsid w:val="008F46C5"/>
    <w:rsid w:val="008F4D7F"/>
    <w:rsid w:val="008F51B3"/>
    <w:rsid w:val="008F5F0D"/>
    <w:rsid w:val="008F6799"/>
    <w:rsid w:val="008F725F"/>
    <w:rsid w:val="008F7F85"/>
    <w:rsid w:val="00900A00"/>
    <w:rsid w:val="00900A02"/>
    <w:rsid w:val="00900E29"/>
    <w:rsid w:val="0090265C"/>
    <w:rsid w:val="00902A4A"/>
    <w:rsid w:val="00903ECB"/>
    <w:rsid w:val="009043DE"/>
    <w:rsid w:val="00904B17"/>
    <w:rsid w:val="00904C3E"/>
    <w:rsid w:val="009051B6"/>
    <w:rsid w:val="00905B33"/>
    <w:rsid w:val="009065DA"/>
    <w:rsid w:val="00906E1C"/>
    <w:rsid w:val="00906F7C"/>
    <w:rsid w:val="00910687"/>
    <w:rsid w:val="009107A0"/>
    <w:rsid w:val="00911626"/>
    <w:rsid w:val="00912635"/>
    <w:rsid w:val="00912AAD"/>
    <w:rsid w:val="0091367C"/>
    <w:rsid w:val="009158C8"/>
    <w:rsid w:val="009159E0"/>
    <w:rsid w:val="00915B36"/>
    <w:rsid w:val="0091629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7524"/>
    <w:rsid w:val="00927F64"/>
    <w:rsid w:val="009303B5"/>
    <w:rsid w:val="00933D26"/>
    <w:rsid w:val="00936400"/>
    <w:rsid w:val="00937256"/>
    <w:rsid w:val="009372CC"/>
    <w:rsid w:val="00937667"/>
    <w:rsid w:val="009402FF"/>
    <w:rsid w:val="00940CCC"/>
    <w:rsid w:val="009415C5"/>
    <w:rsid w:val="009416E4"/>
    <w:rsid w:val="00941AF3"/>
    <w:rsid w:val="00942374"/>
    <w:rsid w:val="009440C0"/>
    <w:rsid w:val="00945197"/>
    <w:rsid w:val="00945846"/>
    <w:rsid w:val="009459C5"/>
    <w:rsid w:val="00945B05"/>
    <w:rsid w:val="00947C20"/>
    <w:rsid w:val="00947E43"/>
    <w:rsid w:val="00950152"/>
    <w:rsid w:val="0095064A"/>
    <w:rsid w:val="009507AF"/>
    <w:rsid w:val="00950A7F"/>
    <w:rsid w:val="00951329"/>
    <w:rsid w:val="009513AB"/>
    <w:rsid w:val="009519BF"/>
    <w:rsid w:val="00951E7F"/>
    <w:rsid w:val="0095490E"/>
    <w:rsid w:val="00954ACD"/>
    <w:rsid w:val="0095554C"/>
    <w:rsid w:val="00955665"/>
    <w:rsid w:val="00955A7E"/>
    <w:rsid w:val="0095641B"/>
    <w:rsid w:val="009572D1"/>
    <w:rsid w:val="00957472"/>
    <w:rsid w:val="00957A7A"/>
    <w:rsid w:val="00960F1D"/>
    <w:rsid w:val="0096254B"/>
    <w:rsid w:val="00962D7D"/>
    <w:rsid w:val="00962EE7"/>
    <w:rsid w:val="00963BF4"/>
    <w:rsid w:val="00964447"/>
    <w:rsid w:val="00964F17"/>
    <w:rsid w:val="009655C8"/>
    <w:rsid w:val="00966B33"/>
    <w:rsid w:val="0096736E"/>
    <w:rsid w:val="0096764E"/>
    <w:rsid w:val="00967934"/>
    <w:rsid w:val="00967BFD"/>
    <w:rsid w:val="00967E03"/>
    <w:rsid w:val="009719CA"/>
    <w:rsid w:val="00971A7A"/>
    <w:rsid w:val="00972ED8"/>
    <w:rsid w:val="0097316E"/>
    <w:rsid w:val="00973E8C"/>
    <w:rsid w:val="00973FCA"/>
    <w:rsid w:val="0097433D"/>
    <w:rsid w:val="0097450B"/>
    <w:rsid w:val="00974721"/>
    <w:rsid w:val="00974DC3"/>
    <w:rsid w:val="00974E2D"/>
    <w:rsid w:val="0097615D"/>
    <w:rsid w:val="00976B71"/>
    <w:rsid w:val="00976D59"/>
    <w:rsid w:val="00977213"/>
    <w:rsid w:val="00977D36"/>
    <w:rsid w:val="0098027F"/>
    <w:rsid w:val="00980EE5"/>
    <w:rsid w:val="00981BE2"/>
    <w:rsid w:val="009824BE"/>
    <w:rsid w:val="00982E99"/>
    <w:rsid w:val="009837EF"/>
    <w:rsid w:val="00984003"/>
    <w:rsid w:val="0098443D"/>
    <w:rsid w:val="00984B18"/>
    <w:rsid w:val="009873C9"/>
    <w:rsid w:val="009878BD"/>
    <w:rsid w:val="00987A54"/>
    <w:rsid w:val="00987AE5"/>
    <w:rsid w:val="00987E97"/>
    <w:rsid w:val="00987FAC"/>
    <w:rsid w:val="0099151D"/>
    <w:rsid w:val="00991743"/>
    <w:rsid w:val="00991965"/>
    <w:rsid w:val="009929AB"/>
    <w:rsid w:val="00993594"/>
    <w:rsid w:val="009941E6"/>
    <w:rsid w:val="00994576"/>
    <w:rsid w:val="009945FA"/>
    <w:rsid w:val="00994CE6"/>
    <w:rsid w:val="0099547B"/>
    <w:rsid w:val="00995AE6"/>
    <w:rsid w:val="00995E61"/>
    <w:rsid w:val="00996A47"/>
    <w:rsid w:val="00997458"/>
    <w:rsid w:val="009975A3"/>
    <w:rsid w:val="00997BD1"/>
    <w:rsid w:val="009A0311"/>
    <w:rsid w:val="009A1E54"/>
    <w:rsid w:val="009A324D"/>
    <w:rsid w:val="009A3429"/>
    <w:rsid w:val="009A3906"/>
    <w:rsid w:val="009A57E7"/>
    <w:rsid w:val="009B067C"/>
    <w:rsid w:val="009B0F81"/>
    <w:rsid w:val="009B15F2"/>
    <w:rsid w:val="009B1619"/>
    <w:rsid w:val="009B1B05"/>
    <w:rsid w:val="009B2450"/>
    <w:rsid w:val="009B628C"/>
    <w:rsid w:val="009B698D"/>
    <w:rsid w:val="009B7435"/>
    <w:rsid w:val="009B789B"/>
    <w:rsid w:val="009C3CEC"/>
    <w:rsid w:val="009C3FB3"/>
    <w:rsid w:val="009C423C"/>
    <w:rsid w:val="009C505D"/>
    <w:rsid w:val="009C5604"/>
    <w:rsid w:val="009C560C"/>
    <w:rsid w:val="009C564E"/>
    <w:rsid w:val="009C57FF"/>
    <w:rsid w:val="009C5C0B"/>
    <w:rsid w:val="009C5F9D"/>
    <w:rsid w:val="009D03DD"/>
    <w:rsid w:val="009D0F85"/>
    <w:rsid w:val="009D302D"/>
    <w:rsid w:val="009D3692"/>
    <w:rsid w:val="009D4C26"/>
    <w:rsid w:val="009D5A9F"/>
    <w:rsid w:val="009D5D3B"/>
    <w:rsid w:val="009D5F3E"/>
    <w:rsid w:val="009D6BE7"/>
    <w:rsid w:val="009E1569"/>
    <w:rsid w:val="009E1669"/>
    <w:rsid w:val="009E2F78"/>
    <w:rsid w:val="009E31AA"/>
    <w:rsid w:val="009E349B"/>
    <w:rsid w:val="009E371B"/>
    <w:rsid w:val="009E54F6"/>
    <w:rsid w:val="009E6515"/>
    <w:rsid w:val="009F147C"/>
    <w:rsid w:val="009F29E5"/>
    <w:rsid w:val="009F2C03"/>
    <w:rsid w:val="009F2C49"/>
    <w:rsid w:val="009F374C"/>
    <w:rsid w:val="009F392F"/>
    <w:rsid w:val="009F3BFA"/>
    <w:rsid w:val="009F4EE0"/>
    <w:rsid w:val="009F5799"/>
    <w:rsid w:val="009F59E6"/>
    <w:rsid w:val="009F62B6"/>
    <w:rsid w:val="00A00F4F"/>
    <w:rsid w:val="00A010F4"/>
    <w:rsid w:val="00A0190C"/>
    <w:rsid w:val="00A026EC"/>
    <w:rsid w:val="00A029A4"/>
    <w:rsid w:val="00A031C5"/>
    <w:rsid w:val="00A03771"/>
    <w:rsid w:val="00A05711"/>
    <w:rsid w:val="00A07054"/>
    <w:rsid w:val="00A100FB"/>
    <w:rsid w:val="00A1014C"/>
    <w:rsid w:val="00A11502"/>
    <w:rsid w:val="00A1183F"/>
    <w:rsid w:val="00A12495"/>
    <w:rsid w:val="00A145B0"/>
    <w:rsid w:val="00A14C06"/>
    <w:rsid w:val="00A15195"/>
    <w:rsid w:val="00A15425"/>
    <w:rsid w:val="00A16776"/>
    <w:rsid w:val="00A16B1C"/>
    <w:rsid w:val="00A17078"/>
    <w:rsid w:val="00A17735"/>
    <w:rsid w:val="00A17744"/>
    <w:rsid w:val="00A17F2C"/>
    <w:rsid w:val="00A213D1"/>
    <w:rsid w:val="00A216F9"/>
    <w:rsid w:val="00A217AD"/>
    <w:rsid w:val="00A21E01"/>
    <w:rsid w:val="00A23999"/>
    <w:rsid w:val="00A23AAA"/>
    <w:rsid w:val="00A23F67"/>
    <w:rsid w:val="00A264CE"/>
    <w:rsid w:val="00A269A4"/>
    <w:rsid w:val="00A26CF2"/>
    <w:rsid w:val="00A26D7F"/>
    <w:rsid w:val="00A275CE"/>
    <w:rsid w:val="00A30060"/>
    <w:rsid w:val="00A307CC"/>
    <w:rsid w:val="00A30945"/>
    <w:rsid w:val="00A30A3D"/>
    <w:rsid w:val="00A30D17"/>
    <w:rsid w:val="00A31A76"/>
    <w:rsid w:val="00A31D6E"/>
    <w:rsid w:val="00A321D7"/>
    <w:rsid w:val="00A3236B"/>
    <w:rsid w:val="00A33263"/>
    <w:rsid w:val="00A33E13"/>
    <w:rsid w:val="00A34B82"/>
    <w:rsid w:val="00A35F5C"/>
    <w:rsid w:val="00A36474"/>
    <w:rsid w:val="00A364AB"/>
    <w:rsid w:val="00A37860"/>
    <w:rsid w:val="00A37892"/>
    <w:rsid w:val="00A37F70"/>
    <w:rsid w:val="00A40465"/>
    <w:rsid w:val="00A42C15"/>
    <w:rsid w:val="00A4490A"/>
    <w:rsid w:val="00A455DE"/>
    <w:rsid w:val="00A4562A"/>
    <w:rsid w:val="00A4578A"/>
    <w:rsid w:val="00A45B86"/>
    <w:rsid w:val="00A45FD3"/>
    <w:rsid w:val="00A507BC"/>
    <w:rsid w:val="00A5081B"/>
    <w:rsid w:val="00A50AF5"/>
    <w:rsid w:val="00A5311A"/>
    <w:rsid w:val="00A535EE"/>
    <w:rsid w:val="00A539FE"/>
    <w:rsid w:val="00A53D81"/>
    <w:rsid w:val="00A53F64"/>
    <w:rsid w:val="00A54C2B"/>
    <w:rsid w:val="00A54CBC"/>
    <w:rsid w:val="00A55C47"/>
    <w:rsid w:val="00A57109"/>
    <w:rsid w:val="00A579D7"/>
    <w:rsid w:val="00A57AF9"/>
    <w:rsid w:val="00A57DD9"/>
    <w:rsid w:val="00A6031D"/>
    <w:rsid w:val="00A60E7C"/>
    <w:rsid w:val="00A61CA4"/>
    <w:rsid w:val="00A61D3A"/>
    <w:rsid w:val="00A622EE"/>
    <w:rsid w:val="00A6336B"/>
    <w:rsid w:val="00A65462"/>
    <w:rsid w:val="00A65844"/>
    <w:rsid w:val="00A660E0"/>
    <w:rsid w:val="00A665B6"/>
    <w:rsid w:val="00A674D7"/>
    <w:rsid w:val="00A67BE6"/>
    <w:rsid w:val="00A7080A"/>
    <w:rsid w:val="00A70E3A"/>
    <w:rsid w:val="00A730C0"/>
    <w:rsid w:val="00A73313"/>
    <w:rsid w:val="00A73713"/>
    <w:rsid w:val="00A74307"/>
    <w:rsid w:val="00A74AD4"/>
    <w:rsid w:val="00A75602"/>
    <w:rsid w:val="00A7612A"/>
    <w:rsid w:val="00A76405"/>
    <w:rsid w:val="00A769DD"/>
    <w:rsid w:val="00A77775"/>
    <w:rsid w:val="00A77B24"/>
    <w:rsid w:val="00A77C08"/>
    <w:rsid w:val="00A808DE"/>
    <w:rsid w:val="00A809C2"/>
    <w:rsid w:val="00A80B89"/>
    <w:rsid w:val="00A80E70"/>
    <w:rsid w:val="00A814D7"/>
    <w:rsid w:val="00A82FF0"/>
    <w:rsid w:val="00A846FD"/>
    <w:rsid w:val="00A85EA8"/>
    <w:rsid w:val="00A870AA"/>
    <w:rsid w:val="00A8713A"/>
    <w:rsid w:val="00A87466"/>
    <w:rsid w:val="00A87BF6"/>
    <w:rsid w:val="00A901C0"/>
    <w:rsid w:val="00A91046"/>
    <w:rsid w:val="00A912EB"/>
    <w:rsid w:val="00A91947"/>
    <w:rsid w:val="00A920D2"/>
    <w:rsid w:val="00A925EE"/>
    <w:rsid w:val="00A93823"/>
    <w:rsid w:val="00A94F68"/>
    <w:rsid w:val="00A9683C"/>
    <w:rsid w:val="00AA02FF"/>
    <w:rsid w:val="00AA0698"/>
    <w:rsid w:val="00AA14F8"/>
    <w:rsid w:val="00AA404B"/>
    <w:rsid w:val="00AA5B30"/>
    <w:rsid w:val="00AA5D42"/>
    <w:rsid w:val="00AA661B"/>
    <w:rsid w:val="00AA687A"/>
    <w:rsid w:val="00AA69D5"/>
    <w:rsid w:val="00AA7962"/>
    <w:rsid w:val="00AA7B4A"/>
    <w:rsid w:val="00AB015C"/>
    <w:rsid w:val="00AB03CB"/>
    <w:rsid w:val="00AB0F1D"/>
    <w:rsid w:val="00AB30F7"/>
    <w:rsid w:val="00AB312A"/>
    <w:rsid w:val="00AB32B8"/>
    <w:rsid w:val="00AB3F25"/>
    <w:rsid w:val="00AB4679"/>
    <w:rsid w:val="00AB56E7"/>
    <w:rsid w:val="00AB7804"/>
    <w:rsid w:val="00AB7A91"/>
    <w:rsid w:val="00AC017A"/>
    <w:rsid w:val="00AC097C"/>
    <w:rsid w:val="00AC09A1"/>
    <w:rsid w:val="00AC1C22"/>
    <w:rsid w:val="00AC3103"/>
    <w:rsid w:val="00AC3396"/>
    <w:rsid w:val="00AC3895"/>
    <w:rsid w:val="00AC4535"/>
    <w:rsid w:val="00AC498F"/>
    <w:rsid w:val="00AC4E64"/>
    <w:rsid w:val="00AC530D"/>
    <w:rsid w:val="00AC5DF8"/>
    <w:rsid w:val="00AC6657"/>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E01"/>
    <w:rsid w:val="00AD7D1F"/>
    <w:rsid w:val="00AE031B"/>
    <w:rsid w:val="00AE07B9"/>
    <w:rsid w:val="00AE12C4"/>
    <w:rsid w:val="00AE1A35"/>
    <w:rsid w:val="00AE2482"/>
    <w:rsid w:val="00AE24AE"/>
    <w:rsid w:val="00AE291C"/>
    <w:rsid w:val="00AE3522"/>
    <w:rsid w:val="00AE4C57"/>
    <w:rsid w:val="00AE5C24"/>
    <w:rsid w:val="00AE5FDF"/>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AF3"/>
    <w:rsid w:val="00B0766C"/>
    <w:rsid w:val="00B079D8"/>
    <w:rsid w:val="00B07C69"/>
    <w:rsid w:val="00B07D1B"/>
    <w:rsid w:val="00B11DD1"/>
    <w:rsid w:val="00B11E88"/>
    <w:rsid w:val="00B12604"/>
    <w:rsid w:val="00B126D3"/>
    <w:rsid w:val="00B12BDC"/>
    <w:rsid w:val="00B13486"/>
    <w:rsid w:val="00B136B1"/>
    <w:rsid w:val="00B1621A"/>
    <w:rsid w:val="00B1660C"/>
    <w:rsid w:val="00B16F7A"/>
    <w:rsid w:val="00B1707A"/>
    <w:rsid w:val="00B200F7"/>
    <w:rsid w:val="00B22107"/>
    <w:rsid w:val="00B22141"/>
    <w:rsid w:val="00B23013"/>
    <w:rsid w:val="00B23B3A"/>
    <w:rsid w:val="00B25451"/>
    <w:rsid w:val="00B25884"/>
    <w:rsid w:val="00B25ADF"/>
    <w:rsid w:val="00B2614D"/>
    <w:rsid w:val="00B300AC"/>
    <w:rsid w:val="00B307D5"/>
    <w:rsid w:val="00B30D75"/>
    <w:rsid w:val="00B312BF"/>
    <w:rsid w:val="00B318C8"/>
    <w:rsid w:val="00B31AA2"/>
    <w:rsid w:val="00B321FB"/>
    <w:rsid w:val="00B33513"/>
    <w:rsid w:val="00B336BA"/>
    <w:rsid w:val="00B33F58"/>
    <w:rsid w:val="00B3493C"/>
    <w:rsid w:val="00B35D33"/>
    <w:rsid w:val="00B3604C"/>
    <w:rsid w:val="00B37935"/>
    <w:rsid w:val="00B4077F"/>
    <w:rsid w:val="00B41322"/>
    <w:rsid w:val="00B418FD"/>
    <w:rsid w:val="00B41B4A"/>
    <w:rsid w:val="00B421E8"/>
    <w:rsid w:val="00B43509"/>
    <w:rsid w:val="00B45930"/>
    <w:rsid w:val="00B470D9"/>
    <w:rsid w:val="00B4710D"/>
    <w:rsid w:val="00B503E4"/>
    <w:rsid w:val="00B5056F"/>
    <w:rsid w:val="00B50D3E"/>
    <w:rsid w:val="00B510CC"/>
    <w:rsid w:val="00B51C79"/>
    <w:rsid w:val="00B54943"/>
    <w:rsid w:val="00B55171"/>
    <w:rsid w:val="00B557F7"/>
    <w:rsid w:val="00B55C87"/>
    <w:rsid w:val="00B60EB0"/>
    <w:rsid w:val="00B619B6"/>
    <w:rsid w:val="00B620B6"/>
    <w:rsid w:val="00B62ADF"/>
    <w:rsid w:val="00B6385E"/>
    <w:rsid w:val="00B640D6"/>
    <w:rsid w:val="00B647D9"/>
    <w:rsid w:val="00B65798"/>
    <w:rsid w:val="00B657C4"/>
    <w:rsid w:val="00B65FF2"/>
    <w:rsid w:val="00B66D0D"/>
    <w:rsid w:val="00B66D7C"/>
    <w:rsid w:val="00B675C0"/>
    <w:rsid w:val="00B67A11"/>
    <w:rsid w:val="00B67C9A"/>
    <w:rsid w:val="00B707F3"/>
    <w:rsid w:val="00B70EB9"/>
    <w:rsid w:val="00B71C5A"/>
    <w:rsid w:val="00B728C0"/>
    <w:rsid w:val="00B7305F"/>
    <w:rsid w:val="00B74444"/>
    <w:rsid w:val="00B747E0"/>
    <w:rsid w:val="00B75AAF"/>
    <w:rsid w:val="00B76B28"/>
    <w:rsid w:val="00B76C03"/>
    <w:rsid w:val="00B76F85"/>
    <w:rsid w:val="00B77001"/>
    <w:rsid w:val="00B770DA"/>
    <w:rsid w:val="00B77C8D"/>
    <w:rsid w:val="00B800C7"/>
    <w:rsid w:val="00B80C76"/>
    <w:rsid w:val="00B812BE"/>
    <w:rsid w:val="00B85C55"/>
    <w:rsid w:val="00B86777"/>
    <w:rsid w:val="00B86E20"/>
    <w:rsid w:val="00B8701E"/>
    <w:rsid w:val="00B87732"/>
    <w:rsid w:val="00B87C7A"/>
    <w:rsid w:val="00B901E4"/>
    <w:rsid w:val="00B90608"/>
    <w:rsid w:val="00B9102C"/>
    <w:rsid w:val="00B9289E"/>
    <w:rsid w:val="00B9683E"/>
    <w:rsid w:val="00B96DB0"/>
    <w:rsid w:val="00B97BC7"/>
    <w:rsid w:val="00B97E67"/>
    <w:rsid w:val="00BA0076"/>
    <w:rsid w:val="00BA1D2B"/>
    <w:rsid w:val="00BA1E31"/>
    <w:rsid w:val="00BA204A"/>
    <w:rsid w:val="00BA21FD"/>
    <w:rsid w:val="00BA2EA8"/>
    <w:rsid w:val="00BA2ED8"/>
    <w:rsid w:val="00BA38CD"/>
    <w:rsid w:val="00BA3972"/>
    <w:rsid w:val="00BA39C1"/>
    <w:rsid w:val="00BA3A38"/>
    <w:rsid w:val="00BA3EE9"/>
    <w:rsid w:val="00BA4850"/>
    <w:rsid w:val="00BA4F3D"/>
    <w:rsid w:val="00BA55CD"/>
    <w:rsid w:val="00BA5672"/>
    <w:rsid w:val="00BA5824"/>
    <w:rsid w:val="00BA5BB1"/>
    <w:rsid w:val="00BA5C13"/>
    <w:rsid w:val="00BA6717"/>
    <w:rsid w:val="00BA7E1F"/>
    <w:rsid w:val="00BA7F44"/>
    <w:rsid w:val="00BB04A7"/>
    <w:rsid w:val="00BB1155"/>
    <w:rsid w:val="00BB1809"/>
    <w:rsid w:val="00BB1FFB"/>
    <w:rsid w:val="00BB40D1"/>
    <w:rsid w:val="00BB471C"/>
    <w:rsid w:val="00BB4B08"/>
    <w:rsid w:val="00BB5710"/>
    <w:rsid w:val="00BB577E"/>
    <w:rsid w:val="00BB5A7E"/>
    <w:rsid w:val="00BB5EDB"/>
    <w:rsid w:val="00BB6C70"/>
    <w:rsid w:val="00BB6D6C"/>
    <w:rsid w:val="00BB73FD"/>
    <w:rsid w:val="00BC0691"/>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7F1"/>
    <w:rsid w:val="00BC7832"/>
    <w:rsid w:val="00BC7DE7"/>
    <w:rsid w:val="00BD02BF"/>
    <w:rsid w:val="00BD0946"/>
    <w:rsid w:val="00BD129B"/>
    <w:rsid w:val="00BD27F4"/>
    <w:rsid w:val="00BD3911"/>
    <w:rsid w:val="00BD3DD8"/>
    <w:rsid w:val="00BD42D9"/>
    <w:rsid w:val="00BD441E"/>
    <w:rsid w:val="00BD4667"/>
    <w:rsid w:val="00BD46AB"/>
    <w:rsid w:val="00BD590D"/>
    <w:rsid w:val="00BD5D85"/>
    <w:rsid w:val="00BD6001"/>
    <w:rsid w:val="00BD6391"/>
    <w:rsid w:val="00BD6CF0"/>
    <w:rsid w:val="00BD6F88"/>
    <w:rsid w:val="00BD7700"/>
    <w:rsid w:val="00BD782E"/>
    <w:rsid w:val="00BE0019"/>
    <w:rsid w:val="00BE03AC"/>
    <w:rsid w:val="00BE0B8F"/>
    <w:rsid w:val="00BE0E60"/>
    <w:rsid w:val="00BE0EE8"/>
    <w:rsid w:val="00BE18EC"/>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0827"/>
    <w:rsid w:val="00C010B5"/>
    <w:rsid w:val="00C025D9"/>
    <w:rsid w:val="00C0295A"/>
    <w:rsid w:val="00C02C02"/>
    <w:rsid w:val="00C02C11"/>
    <w:rsid w:val="00C034F5"/>
    <w:rsid w:val="00C03700"/>
    <w:rsid w:val="00C04206"/>
    <w:rsid w:val="00C065E4"/>
    <w:rsid w:val="00C1002A"/>
    <w:rsid w:val="00C10B6D"/>
    <w:rsid w:val="00C10BB6"/>
    <w:rsid w:val="00C11305"/>
    <w:rsid w:val="00C11C64"/>
    <w:rsid w:val="00C1403A"/>
    <w:rsid w:val="00C15603"/>
    <w:rsid w:val="00C159C1"/>
    <w:rsid w:val="00C1754A"/>
    <w:rsid w:val="00C21136"/>
    <w:rsid w:val="00C21536"/>
    <w:rsid w:val="00C22052"/>
    <w:rsid w:val="00C22CE9"/>
    <w:rsid w:val="00C23052"/>
    <w:rsid w:val="00C23579"/>
    <w:rsid w:val="00C23A6D"/>
    <w:rsid w:val="00C23E6F"/>
    <w:rsid w:val="00C2405E"/>
    <w:rsid w:val="00C251FA"/>
    <w:rsid w:val="00C25E61"/>
    <w:rsid w:val="00C267EA"/>
    <w:rsid w:val="00C27B81"/>
    <w:rsid w:val="00C27E03"/>
    <w:rsid w:val="00C27FA3"/>
    <w:rsid w:val="00C312CE"/>
    <w:rsid w:val="00C31AC4"/>
    <w:rsid w:val="00C32520"/>
    <w:rsid w:val="00C33659"/>
    <w:rsid w:val="00C34FD8"/>
    <w:rsid w:val="00C352C5"/>
    <w:rsid w:val="00C35C8C"/>
    <w:rsid w:val="00C36690"/>
    <w:rsid w:val="00C3729B"/>
    <w:rsid w:val="00C3754B"/>
    <w:rsid w:val="00C37692"/>
    <w:rsid w:val="00C40948"/>
    <w:rsid w:val="00C418DA"/>
    <w:rsid w:val="00C42114"/>
    <w:rsid w:val="00C422B2"/>
    <w:rsid w:val="00C42DE4"/>
    <w:rsid w:val="00C43A81"/>
    <w:rsid w:val="00C44EA2"/>
    <w:rsid w:val="00C44F1C"/>
    <w:rsid w:val="00C46396"/>
    <w:rsid w:val="00C47B0B"/>
    <w:rsid w:val="00C51F63"/>
    <w:rsid w:val="00C53350"/>
    <w:rsid w:val="00C53722"/>
    <w:rsid w:val="00C54183"/>
    <w:rsid w:val="00C543D2"/>
    <w:rsid w:val="00C54CE7"/>
    <w:rsid w:val="00C558C0"/>
    <w:rsid w:val="00C5597A"/>
    <w:rsid w:val="00C578C2"/>
    <w:rsid w:val="00C579E0"/>
    <w:rsid w:val="00C57AC1"/>
    <w:rsid w:val="00C57DE0"/>
    <w:rsid w:val="00C57DE4"/>
    <w:rsid w:val="00C60170"/>
    <w:rsid w:val="00C603EF"/>
    <w:rsid w:val="00C60757"/>
    <w:rsid w:val="00C60D98"/>
    <w:rsid w:val="00C60E8C"/>
    <w:rsid w:val="00C61BC8"/>
    <w:rsid w:val="00C62B42"/>
    <w:rsid w:val="00C6303F"/>
    <w:rsid w:val="00C63043"/>
    <w:rsid w:val="00C63C8F"/>
    <w:rsid w:val="00C64ADA"/>
    <w:rsid w:val="00C64F57"/>
    <w:rsid w:val="00C65070"/>
    <w:rsid w:val="00C66621"/>
    <w:rsid w:val="00C67509"/>
    <w:rsid w:val="00C675C8"/>
    <w:rsid w:val="00C70D14"/>
    <w:rsid w:val="00C717D9"/>
    <w:rsid w:val="00C71FFE"/>
    <w:rsid w:val="00C734CC"/>
    <w:rsid w:val="00C741B0"/>
    <w:rsid w:val="00C74D7E"/>
    <w:rsid w:val="00C74D96"/>
    <w:rsid w:val="00C756A5"/>
    <w:rsid w:val="00C757BE"/>
    <w:rsid w:val="00C7662A"/>
    <w:rsid w:val="00C80021"/>
    <w:rsid w:val="00C805A6"/>
    <w:rsid w:val="00C82685"/>
    <w:rsid w:val="00C82AB2"/>
    <w:rsid w:val="00C8396C"/>
    <w:rsid w:val="00C83B47"/>
    <w:rsid w:val="00C85187"/>
    <w:rsid w:val="00C851AF"/>
    <w:rsid w:val="00C85E3F"/>
    <w:rsid w:val="00C8668F"/>
    <w:rsid w:val="00C876F2"/>
    <w:rsid w:val="00C87888"/>
    <w:rsid w:val="00C879A6"/>
    <w:rsid w:val="00C87C31"/>
    <w:rsid w:val="00C9025C"/>
    <w:rsid w:val="00C908A2"/>
    <w:rsid w:val="00C90FEC"/>
    <w:rsid w:val="00C9169E"/>
    <w:rsid w:val="00C925E2"/>
    <w:rsid w:val="00C938A9"/>
    <w:rsid w:val="00C9403B"/>
    <w:rsid w:val="00C94DFC"/>
    <w:rsid w:val="00C96AE9"/>
    <w:rsid w:val="00C96EDD"/>
    <w:rsid w:val="00CA0784"/>
    <w:rsid w:val="00CA0B49"/>
    <w:rsid w:val="00CA18E1"/>
    <w:rsid w:val="00CA245D"/>
    <w:rsid w:val="00CA278B"/>
    <w:rsid w:val="00CA4064"/>
    <w:rsid w:val="00CA4580"/>
    <w:rsid w:val="00CA4DA2"/>
    <w:rsid w:val="00CA5228"/>
    <w:rsid w:val="00CA566A"/>
    <w:rsid w:val="00CA5D95"/>
    <w:rsid w:val="00CA60EC"/>
    <w:rsid w:val="00CA6976"/>
    <w:rsid w:val="00CA749F"/>
    <w:rsid w:val="00CB02F6"/>
    <w:rsid w:val="00CB09E8"/>
    <w:rsid w:val="00CB09FF"/>
    <w:rsid w:val="00CB1BEF"/>
    <w:rsid w:val="00CB320D"/>
    <w:rsid w:val="00CB410C"/>
    <w:rsid w:val="00CB4758"/>
    <w:rsid w:val="00CB47BA"/>
    <w:rsid w:val="00CB4B17"/>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D9D"/>
    <w:rsid w:val="00CC3B26"/>
    <w:rsid w:val="00CC41F6"/>
    <w:rsid w:val="00CC4A36"/>
    <w:rsid w:val="00CC4DBD"/>
    <w:rsid w:val="00CC4DE4"/>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6C"/>
    <w:rsid w:val="00D001C3"/>
    <w:rsid w:val="00D00F74"/>
    <w:rsid w:val="00D01324"/>
    <w:rsid w:val="00D01BBD"/>
    <w:rsid w:val="00D02C86"/>
    <w:rsid w:val="00D03C47"/>
    <w:rsid w:val="00D04B17"/>
    <w:rsid w:val="00D04DA8"/>
    <w:rsid w:val="00D05FB4"/>
    <w:rsid w:val="00D07162"/>
    <w:rsid w:val="00D07790"/>
    <w:rsid w:val="00D10422"/>
    <w:rsid w:val="00D10CA7"/>
    <w:rsid w:val="00D10F1E"/>
    <w:rsid w:val="00D12269"/>
    <w:rsid w:val="00D14F5E"/>
    <w:rsid w:val="00D1652E"/>
    <w:rsid w:val="00D1719D"/>
    <w:rsid w:val="00D204E7"/>
    <w:rsid w:val="00D20E94"/>
    <w:rsid w:val="00D224CA"/>
    <w:rsid w:val="00D228DD"/>
    <w:rsid w:val="00D23BAB"/>
    <w:rsid w:val="00D24CAA"/>
    <w:rsid w:val="00D24E6D"/>
    <w:rsid w:val="00D25056"/>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A93"/>
    <w:rsid w:val="00D46997"/>
    <w:rsid w:val="00D46DA9"/>
    <w:rsid w:val="00D47C0F"/>
    <w:rsid w:val="00D47C93"/>
    <w:rsid w:val="00D47D2D"/>
    <w:rsid w:val="00D50121"/>
    <w:rsid w:val="00D5045D"/>
    <w:rsid w:val="00D52D21"/>
    <w:rsid w:val="00D53CAF"/>
    <w:rsid w:val="00D53DED"/>
    <w:rsid w:val="00D53E54"/>
    <w:rsid w:val="00D54008"/>
    <w:rsid w:val="00D5423F"/>
    <w:rsid w:val="00D549DA"/>
    <w:rsid w:val="00D55E9D"/>
    <w:rsid w:val="00D56027"/>
    <w:rsid w:val="00D569B5"/>
    <w:rsid w:val="00D56EE8"/>
    <w:rsid w:val="00D603EF"/>
    <w:rsid w:val="00D604A6"/>
    <w:rsid w:val="00D60F9B"/>
    <w:rsid w:val="00D62D77"/>
    <w:rsid w:val="00D62E75"/>
    <w:rsid w:val="00D63187"/>
    <w:rsid w:val="00D63472"/>
    <w:rsid w:val="00D641FA"/>
    <w:rsid w:val="00D64EFA"/>
    <w:rsid w:val="00D6556D"/>
    <w:rsid w:val="00D660DB"/>
    <w:rsid w:val="00D666F7"/>
    <w:rsid w:val="00D668BC"/>
    <w:rsid w:val="00D70B9A"/>
    <w:rsid w:val="00D71644"/>
    <w:rsid w:val="00D71F2F"/>
    <w:rsid w:val="00D72018"/>
    <w:rsid w:val="00D7466F"/>
    <w:rsid w:val="00D74894"/>
    <w:rsid w:val="00D7530D"/>
    <w:rsid w:val="00D75E0B"/>
    <w:rsid w:val="00D76C5F"/>
    <w:rsid w:val="00D77AA0"/>
    <w:rsid w:val="00D77BD5"/>
    <w:rsid w:val="00D80E30"/>
    <w:rsid w:val="00D812C3"/>
    <w:rsid w:val="00D81934"/>
    <w:rsid w:val="00D820DE"/>
    <w:rsid w:val="00D828B7"/>
    <w:rsid w:val="00D830D1"/>
    <w:rsid w:val="00D83221"/>
    <w:rsid w:val="00D836F3"/>
    <w:rsid w:val="00D84255"/>
    <w:rsid w:val="00D86DA2"/>
    <w:rsid w:val="00D86F35"/>
    <w:rsid w:val="00D8753F"/>
    <w:rsid w:val="00D90653"/>
    <w:rsid w:val="00D90A81"/>
    <w:rsid w:val="00D91A0C"/>
    <w:rsid w:val="00D92DA9"/>
    <w:rsid w:val="00D93602"/>
    <w:rsid w:val="00D94022"/>
    <w:rsid w:val="00D94BBE"/>
    <w:rsid w:val="00D97641"/>
    <w:rsid w:val="00DA29DC"/>
    <w:rsid w:val="00DA4087"/>
    <w:rsid w:val="00DA413F"/>
    <w:rsid w:val="00DA4347"/>
    <w:rsid w:val="00DA451A"/>
    <w:rsid w:val="00DA45B3"/>
    <w:rsid w:val="00DA4CD4"/>
    <w:rsid w:val="00DA6100"/>
    <w:rsid w:val="00DA70BD"/>
    <w:rsid w:val="00DA79C3"/>
    <w:rsid w:val="00DB124A"/>
    <w:rsid w:val="00DB28F4"/>
    <w:rsid w:val="00DB2977"/>
    <w:rsid w:val="00DB4548"/>
    <w:rsid w:val="00DB5084"/>
    <w:rsid w:val="00DB5736"/>
    <w:rsid w:val="00DB778D"/>
    <w:rsid w:val="00DB7A79"/>
    <w:rsid w:val="00DB7CCC"/>
    <w:rsid w:val="00DB7F90"/>
    <w:rsid w:val="00DC00A4"/>
    <w:rsid w:val="00DC0518"/>
    <w:rsid w:val="00DC0C87"/>
    <w:rsid w:val="00DC13FF"/>
    <w:rsid w:val="00DC1BCB"/>
    <w:rsid w:val="00DC201D"/>
    <w:rsid w:val="00DC21ED"/>
    <w:rsid w:val="00DC227E"/>
    <w:rsid w:val="00DC31AB"/>
    <w:rsid w:val="00DC3256"/>
    <w:rsid w:val="00DC3800"/>
    <w:rsid w:val="00DC3A3E"/>
    <w:rsid w:val="00DC5392"/>
    <w:rsid w:val="00DC5726"/>
    <w:rsid w:val="00DC58D4"/>
    <w:rsid w:val="00DC637F"/>
    <w:rsid w:val="00DC6423"/>
    <w:rsid w:val="00DC68D1"/>
    <w:rsid w:val="00DC6BBD"/>
    <w:rsid w:val="00DC7850"/>
    <w:rsid w:val="00DC7A52"/>
    <w:rsid w:val="00DD031D"/>
    <w:rsid w:val="00DD06E7"/>
    <w:rsid w:val="00DD0C7E"/>
    <w:rsid w:val="00DD0FAE"/>
    <w:rsid w:val="00DD15CE"/>
    <w:rsid w:val="00DD3BBC"/>
    <w:rsid w:val="00DD3D82"/>
    <w:rsid w:val="00DD5107"/>
    <w:rsid w:val="00DD5BE1"/>
    <w:rsid w:val="00DD6675"/>
    <w:rsid w:val="00DE22DF"/>
    <w:rsid w:val="00DE2B87"/>
    <w:rsid w:val="00DE45A3"/>
    <w:rsid w:val="00DE57BF"/>
    <w:rsid w:val="00DE57E9"/>
    <w:rsid w:val="00DF015A"/>
    <w:rsid w:val="00DF0485"/>
    <w:rsid w:val="00DF1BC1"/>
    <w:rsid w:val="00DF2077"/>
    <w:rsid w:val="00E01A32"/>
    <w:rsid w:val="00E01BBB"/>
    <w:rsid w:val="00E01FA1"/>
    <w:rsid w:val="00E036C6"/>
    <w:rsid w:val="00E03B6D"/>
    <w:rsid w:val="00E04136"/>
    <w:rsid w:val="00E05D97"/>
    <w:rsid w:val="00E06A52"/>
    <w:rsid w:val="00E10F2C"/>
    <w:rsid w:val="00E111EB"/>
    <w:rsid w:val="00E11AB1"/>
    <w:rsid w:val="00E11E02"/>
    <w:rsid w:val="00E13DFE"/>
    <w:rsid w:val="00E14E75"/>
    <w:rsid w:val="00E14F4C"/>
    <w:rsid w:val="00E15781"/>
    <w:rsid w:val="00E1617F"/>
    <w:rsid w:val="00E161BA"/>
    <w:rsid w:val="00E16477"/>
    <w:rsid w:val="00E16892"/>
    <w:rsid w:val="00E17023"/>
    <w:rsid w:val="00E1718D"/>
    <w:rsid w:val="00E17D72"/>
    <w:rsid w:val="00E20385"/>
    <w:rsid w:val="00E20E1A"/>
    <w:rsid w:val="00E212F2"/>
    <w:rsid w:val="00E21553"/>
    <w:rsid w:val="00E2179D"/>
    <w:rsid w:val="00E21CAA"/>
    <w:rsid w:val="00E21EFA"/>
    <w:rsid w:val="00E220FF"/>
    <w:rsid w:val="00E225AA"/>
    <w:rsid w:val="00E2276A"/>
    <w:rsid w:val="00E23EF7"/>
    <w:rsid w:val="00E24B25"/>
    <w:rsid w:val="00E25377"/>
    <w:rsid w:val="00E2552E"/>
    <w:rsid w:val="00E2636D"/>
    <w:rsid w:val="00E263F6"/>
    <w:rsid w:val="00E269CD"/>
    <w:rsid w:val="00E26E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0CD6"/>
    <w:rsid w:val="00E51020"/>
    <w:rsid w:val="00E5113C"/>
    <w:rsid w:val="00E51401"/>
    <w:rsid w:val="00E51770"/>
    <w:rsid w:val="00E521BF"/>
    <w:rsid w:val="00E521DD"/>
    <w:rsid w:val="00E5253A"/>
    <w:rsid w:val="00E53ED0"/>
    <w:rsid w:val="00E5476A"/>
    <w:rsid w:val="00E550B8"/>
    <w:rsid w:val="00E55326"/>
    <w:rsid w:val="00E56B77"/>
    <w:rsid w:val="00E56B92"/>
    <w:rsid w:val="00E57AD8"/>
    <w:rsid w:val="00E6073F"/>
    <w:rsid w:val="00E608F8"/>
    <w:rsid w:val="00E60985"/>
    <w:rsid w:val="00E60E0A"/>
    <w:rsid w:val="00E60F87"/>
    <w:rsid w:val="00E616CC"/>
    <w:rsid w:val="00E628E9"/>
    <w:rsid w:val="00E62BFF"/>
    <w:rsid w:val="00E62C05"/>
    <w:rsid w:val="00E64352"/>
    <w:rsid w:val="00E645D9"/>
    <w:rsid w:val="00E662C5"/>
    <w:rsid w:val="00E70687"/>
    <w:rsid w:val="00E709F6"/>
    <w:rsid w:val="00E71E72"/>
    <w:rsid w:val="00E7440C"/>
    <w:rsid w:val="00E75606"/>
    <w:rsid w:val="00E75B5B"/>
    <w:rsid w:val="00E75C8A"/>
    <w:rsid w:val="00E7657D"/>
    <w:rsid w:val="00E766A6"/>
    <w:rsid w:val="00E7774E"/>
    <w:rsid w:val="00E77F0F"/>
    <w:rsid w:val="00E8057B"/>
    <w:rsid w:val="00E81BB5"/>
    <w:rsid w:val="00E82503"/>
    <w:rsid w:val="00E83F4A"/>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C8"/>
    <w:rsid w:val="00E9571A"/>
    <w:rsid w:val="00E96188"/>
    <w:rsid w:val="00E963B2"/>
    <w:rsid w:val="00E96717"/>
    <w:rsid w:val="00EA2A0A"/>
    <w:rsid w:val="00EA2AE6"/>
    <w:rsid w:val="00EA3069"/>
    <w:rsid w:val="00EA344E"/>
    <w:rsid w:val="00EA3B3F"/>
    <w:rsid w:val="00EA3FD7"/>
    <w:rsid w:val="00EA45A9"/>
    <w:rsid w:val="00EA49EF"/>
    <w:rsid w:val="00EA5008"/>
    <w:rsid w:val="00EA5D3C"/>
    <w:rsid w:val="00EA6A0F"/>
    <w:rsid w:val="00EA6F85"/>
    <w:rsid w:val="00EB054C"/>
    <w:rsid w:val="00EB1AB6"/>
    <w:rsid w:val="00EB26FD"/>
    <w:rsid w:val="00EB2FEE"/>
    <w:rsid w:val="00EB3694"/>
    <w:rsid w:val="00EB3B56"/>
    <w:rsid w:val="00EB4D1B"/>
    <w:rsid w:val="00EB527B"/>
    <w:rsid w:val="00EC008A"/>
    <w:rsid w:val="00EC12C7"/>
    <w:rsid w:val="00EC228E"/>
    <w:rsid w:val="00EC2436"/>
    <w:rsid w:val="00EC3143"/>
    <w:rsid w:val="00EC35B1"/>
    <w:rsid w:val="00EC734C"/>
    <w:rsid w:val="00EC7998"/>
    <w:rsid w:val="00ED0195"/>
    <w:rsid w:val="00ED0968"/>
    <w:rsid w:val="00ED0971"/>
    <w:rsid w:val="00ED10A7"/>
    <w:rsid w:val="00ED1100"/>
    <w:rsid w:val="00ED15DB"/>
    <w:rsid w:val="00ED22E7"/>
    <w:rsid w:val="00ED280F"/>
    <w:rsid w:val="00ED3419"/>
    <w:rsid w:val="00ED4541"/>
    <w:rsid w:val="00ED5B0B"/>
    <w:rsid w:val="00ED5BDB"/>
    <w:rsid w:val="00ED5F06"/>
    <w:rsid w:val="00ED7D51"/>
    <w:rsid w:val="00EE0356"/>
    <w:rsid w:val="00EE04B4"/>
    <w:rsid w:val="00EE10DA"/>
    <w:rsid w:val="00EE285A"/>
    <w:rsid w:val="00EE391E"/>
    <w:rsid w:val="00EE422E"/>
    <w:rsid w:val="00EE44F1"/>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B03"/>
    <w:rsid w:val="00EF5F4B"/>
    <w:rsid w:val="00EF6257"/>
    <w:rsid w:val="00EF6CBF"/>
    <w:rsid w:val="00EF7037"/>
    <w:rsid w:val="00F01EE8"/>
    <w:rsid w:val="00F02FD2"/>
    <w:rsid w:val="00F0395E"/>
    <w:rsid w:val="00F04598"/>
    <w:rsid w:val="00F0574A"/>
    <w:rsid w:val="00F06863"/>
    <w:rsid w:val="00F06CC3"/>
    <w:rsid w:val="00F11329"/>
    <w:rsid w:val="00F11FB5"/>
    <w:rsid w:val="00F1254D"/>
    <w:rsid w:val="00F12974"/>
    <w:rsid w:val="00F1323F"/>
    <w:rsid w:val="00F13656"/>
    <w:rsid w:val="00F13A44"/>
    <w:rsid w:val="00F13D34"/>
    <w:rsid w:val="00F13E75"/>
    <w:rsid w:val="00F14544"/>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1981"/>
    <w:rsid w:val="00F31C4F"/>
    <w:rsid w:val="00F354FB"/>
    <w:rsid w:val="00F35597"/>
    <w:rsid w:val="00F36686"/>
    <w:rsid w:val="00F36955"/>
    <w:rsid w:val="00F36DFF"/>
    <w:rsid w:val="00F36E47"/>
    <w:rsid w:val="00F3728A"/>
    <w:rsid w:val="00F372D9"/>
    <w:rsid w:val="00F37E30"/>
    <w:rsid w:val="00F40410"/>
    <w:rsid w:val="00F41148"/>
    <w:rsid w:val="00F41DBD"/>
    <w:rsid w:val="00F423EF"/>
    <w:rsid w:val="00F43649"/>
    <w:rsid w:val="00F43817"/>
    <w:rsid w:val="00F43D1E"/>
    <w:rsid w:val="00F43DE6"/>
    <w:rsid w:val="00F43F1C"/>
    <w:rsid w:val="00F4508A"/>
    <w:rsid w:val="00F46C9A"/>
    <w:rsid w:val="00F46D10"/>
    <w:rsid w:val="00F501F2"/>
    <w:rsid w:val="00F50C59"/>
    <w:rsid w:val="00F51576"/>
    <w:rsid w:val="00F51621"/>
    <w:rsid w:val="00F51DBC"/>
    <w:rsid w:val="00F52055"/>
    <w:rsid w:val="00F52270"/>
    <w:rsid w:val="00F52B52"/>
    <w:rsid w:val="00F52BB1"/>
    <w:rsid w:val="00F52C9F"/>
    <w:rsid w:val="00F52FCD"/>
    <w:rsid w:val="00F56252"/>
    <w:rsid w:val="00F5637E"/>
    <w:rsid w:val="00F56A81"/>
    <w:rsid w:val="00F60515"/>
    <w:rsid w:val="00F60EAF"/>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2CDC"/>
    <w:rsid w:val="00F73AA2"/>
    <w:rsid w:val="00F742DA"/>
    <w:rsid w:val="00F744BC"/>
    <w:rsid w:val="00F74A87"/>
    <w:rsid w:val="00F752D9"/>
    <w:rsid w:val="00F762CD"/>
    <w:rsid w:val="00F76706"/>
    <w:rsid w:val="00F77415"/>
    <w:rsid w:val="00F817FE"/>
    <w:rsid w:val="00F81ABB"/>
    <w:rsid w:val="00F836A6"/>
    <w:rsid w:val="00F84715"/>
    <w:rsid w:val="00F84D9F"/>
    <w:rsid w:val="00F855EA"/>
    <w:rsid w:val="00F86551"/>
    <w:rsid w:val="00F8707A"/>
    <w:rsid w:val="00F879C8"/>
    <w:rsid w:val="00F911BD"/>
    <w:rsid w:val="00F912C5"/>
    <w:rsid w:val="00F917C0"/>
    <w:rsid w:val="00F92E95"/>
    <w:rsid w:val="00F931FE"/>
    <w:rsid w:val="00F948E1"/>
    <w:rsid w:val="00F96318"/>
    <w:rsid w:val="00F973D4"/>
    <w:rsid w:val="00FA050B"/>
    <w:rsid w:val="00FA052C"/>
    <w:rsid w:val="00FA1A9A"/>
    <w:rsid w:val="00FA272C"/>
    <w:rsid w:val="00FA2842"/>
    <w:rsid w:val="00FA2CD1"/>
    <w:rsid w:val="00FA3908"/>
    <w:rsid w:val="00FA3C37"/>
    <w:rsid w:val="00FA59D2"/>
    <w:rsid w:val="00FA61BB"/>
    <w:rsid w:val="00FB06FC"/>
    <w:rsid w:val="00FB081D"/>
    <w:rsid w:val="00FB1544"/>
    <w:rsid w:val="00FB1B88"/>
    <w:rsid w:val="00FB1F73"/>
    <w:rsid w:val="00FB3854"/>
    <w:rsid w:val="00FB3C1A"/>
    <w:rsid w:val="00FB5415"/>
    <w:rsid w:val="00FB58BD"/>
    <w:rsid w:val="00FB5A65"/>
    <w:rsid w:val="00FB6FD0"/>
    <w:rsid w:val="00FB79AD"/>
    <w:rsid w:val="00FC0D7E"/>
    <w:rsid w:val="00FC1AB9"/>
    <w:rsid w:val="00FC1E5B"/>
    <w:rsid w:val="00FC2093"/>
    <w:rsid w:val="00FC3D62"/>
    <w:rsid w:val="00FC7249"/>
    <w:rsid w:val="00FD02C6"/>
    <w:rsid w:val="00FD14EB"/>
    <w:rsid w:val="00FD34C7"/>
    <w:rsid w:val="00FD3516"/>
    <w:rsid w:val="00FD36B0"/>
    <w:rsid w:val="00FD42F0"/>
    <w:rsid w:val="00FD5A18"/>
    <w:rsid w:val="00FD6CCC"/>
    <w:rsid w:val="00FD7936"/>
    <w:rsid w:val="00FE0000"/>
    <w:rsid w:val="00FE0C1C"/>
    <w:rsid w:val="00FE25C1"/>
    <w:rsid w:val="00FE2DC4"/>
    <w:rsid w:val="00FE2DF3"/>
    <w:rsid w:val="00FE2F2C"/>
    <w:rsid w:val="00FE3826"/>
    <w:rsid w:val="00FE3F39"/>
    <w:rsid w:val="00FE4BA6"/>
    <w:rsid w:val="00FE57B1"/>
    <w:rsid w:val="00FE6325"/>
    <w:rsid w:val="00FE6EB0"/>
    <w:rsid w:val="00FE7536"/>
    <w:rsid w:val="00FE763A"/>
    <w:rsid w:val="00FF0AF8"/>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D62"/>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2.png"/><Relationship Id="rId42" Type="http://schemas.openxmlformats.org/officeDocument/2006/relationships/oleObject" Target="embeddings/oleObject14.bin"/><Relationship Id="rId47" Type="http://schemas.openxmlformats.org/officeDocument/2006/relationships/image" Target="media/image24.png"/><Relationship Id="rId63" Type="http://schemas.openxmlformats.org/officeDocument/2006/relationships/hyperlink" Target="https://www.caracteristicas.co/fluidos/#ixzz6vtE3Tj2K" TargetMode="External"/><Relationship Id="rId68" Type="http://schemas.openxmlformats.org/officeDocument/2006/relationships/hyperlink" Target="https://oa.ugto.mx/oa/oa-rg-0001374/actividades_tema_1.html" TargetMode="Externa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20.png"/><Relationship Id="rId40" Type="http://schemas.openxmlformats.org/officeDocument/2006/relationships/oleObject" Target="embeddings/oleObject12.bin"/><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oleObject" Target="embeddings/oleObject22.bin"/><Relationship Id="rId66" Type="http://schemas.openxmlformats.org/officeDocument/2006/relationships/hyperlink" Target="https://redes.colombiaaprende.edu.co/ntg/men/archivos/Referentes_Calidad/Modelos_Flexibles/Secundaria_Activa/Guias_del_estudiante/Ciencias_Naturales/CN_Grado08.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19.png"/><Relationship Id="rId43" Type="http://schemas.openxmlformats.org/officeDocument/2006/relationships/image" Target="media/image22.png"/><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hyperlink" Target="https://oa.ugto.mx/oa/oa-rg-0001374/actividades_tema_1.html" TargetMode="External"/><Relationship Id="rId69" Type="http://schemas.openxmlformats.org/officeDocument/2006/relationships/hyperlink" Target="https://www.caracteristicas.co/fluido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oleObject" Target="embeddings/oleObject16.bin"/><Relationship Id="rId59" Type="http://schemas.openxmlformats.org/officeDocument/2006/relationships/image" Target="media/image30.png"/><Relationship Id="rId67" Type="http://schemas.openxmlformats.org/officeDocument/2006/relationships/hyperlink" Target="https://www.caracteristicas.co/fluidos/#ixzz6vtE3Tj2K" TargetMode="External"/><Relationship Id="rId20" Type="http://schemas.openxmlformats.org/officeDocument/2006/relationships/image" Target="media/image11.png"/><Relationship Id="rId41" Type="http://schemas.openxmlformats.org/officeDocument/2006/relationships/oleObject" Target="embeddings/oleObject13.bin"/><Relationship Id="rId54" Type="http://schemas.openxmlformats.org/officeDocument/2006/relationships/oleObject" Target="embeddings/oleObject20.bin"/><Relationship Id="rId62" Type="http://schemas.openxmlformats.org/officeDocument/2006/relationships/image" Target="media/image32.png"/><Relationship Id="rId70" Type="http://schemas.openxmlformats.org/officeDocument/2006/relationships/hyperlink" Target="https://redes.colombiaaprende.edu.co/ntg/men/archivos/Referentes_Calidad/Modelos_Flexibles/Secundaria_Activa/Guias_del_estudiante/Ciencias_Naturales/CN_Grado08.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hyperlink" Target="https://www.caracteristicas.co/fluido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oleObject" Target="embeddings/oleObject11.bin"/><Relationship Id="rId34" Type="http://schemas.openxmlformats.org/officeDocument/2006/relationships/oleObject" Target="embeddings/oleObject9.bin"/><Relationship Id="rId50" Type="http://schemas.openxmlformats.org/officeDocument/2006/relationships/oleObject" Target="embeddings/oleObject18.bin"/><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F91A-176C-4ADE-BA9C-AF1D3C82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Pages>
  <Words>1718</Words>
  <Characters>9450</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3</cp:revision>
  <cp:lastPrinted>2021-05-25T20:35:00Z</cp:lastPrinted>
  <dcterms:created xsi:type="dcterms:W3CDTF">2021-05-25T20:36:00Z</dcterms:created>
  <dcterms:modified xsi:type="dcterms:W3CDTF">2021-05-25T20:38:00Z</dcterms:modified>
</cp:coreProperties>
</file>